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E007" w14:textId="7175C004" w:rsidR="00463560" w:rsidRPr="006313D2" w:rsidRDefault="00463560" w:rsidP="00463560">
      <w:pPr>
        <w:spacing w:line="195" w:lineRule="exact"/>
        <w:jc w:val="center"/>
        <w:rPr>
          <w:rFonts w:ascii="Times New Roman" w:eastAsia="Calibri" w:hAnsi="Times New Roman" w:cs="Times New Roman"/>
          <w:sz w:val="24"/>
          <w:szCs w:val="24"/>
        </w:rPr>
      </w:pPr>
      <w:bookmarkStart w:id="0" w:name="_GoBack"/>
      <w:bookmarkEnd w:id="0"/>
    </w:p>
    <w:p w14:paraId="68434448" w14:textId="1A51D2CE" w:rsidR="00463560" w:rsidRPr="006313D2" w:rsidRDefault="00463560" w:rsidP="00463560">
      <w:pPr>
        <w:rPr>
          <w:rFonts w:ascii="Times New Roman" w:eastAsia="Calibri" w:hAnsi="Times New Roman" w:cs="Times New Roman"/>
          <w:sz w:val="24"/>
          <w:szCs w:val="24"/>
        </w:rPr>
      </w:pPr>
    </w:p>
    <w:p w14:paraId="779F72E4" w14:textId="0E2BEE1A" w:rsidR="00463560" w:rsidRPr="006313D2" w:rsidRDefault="00463560" w:rsidP="00463560">
      <w:pPr>
        <w:rPr>
          <w:rFonts w:ascii="Times New Roman" w:eastAsia="Calibri" w:hAnsi="Times New Roman" w:cs="Times New Roman"/>
          <w:sz w:val="24"/>
          <w:szCs w:val="24"/>
        </w:rPr>
      </w:pPr>
    </w:p>
    <w:p w14:paraId="3B0794E2" w14:textId="5726D265" w:rsidR="00463560" w:rsidRPr="006313D2" w:rsidRDefault="00463560" w:rsidP="00463560">
      <w:pPr>
        <w:rPr>
          <w:rFonts w:ascii="Times New Roman" w:eastAsia="Calibri" w:hAnsi="Times New Roman" w:cs="Times New Roman"/>
          <w:sz w:val="24"/>
          <w:szCs w:val="24"/>
        </w:rPr>
      </w:pPr>
    </w:p>
    <w:p w14:paraId="2CE765EA" w14:textId="2198C88A" w:rsidR="00463560" w:rsidRPr="006313D2" w:rsidRDefault="00463560" w:rsidP="00463560">
      <w:pPr>
        <w:rPr>
          <w:rFonts w:ascii="Times New Roman" w:eastAsia="Calibri" w:hAnsi="Times New Roman" w:cs="Times New Roman"/>
          <w:sz w:val="24"/>
          <w:szCs w:val="24"/>
        </w:rPr>
      </w:pPr>
    </w:p>
    <w:p w14:paraId="443D843F" w14:textId="07706645" w:rsidR="00463560" w:rsidRPr="006313D2" w:rsidRDefault="00463560" w:rsidP="00463560">
      <w:pPr>
        <w:rPr>
          <w:rFonts w:ascii="Times New Roman" w:eastAsia="Calibri" w:hAnsi="Times New Roman" w:cs="Times New Roman"/>
          <w:sz w:val="24"/>
          <w:szCs w:val="24"/>
        </w:rPr>
      </w:pPr>
    </w:p>
    <w:p w14:paraId="07072E3F" w14:textId="268A1639" w:rsidR="00463560" w:rsidRPr="00503875" w:rsidRDefault="00463560" w:rsidP="00503875">
      <w:pPr>
        <w:jc w:val="both"/>
        <w:rPr>
          <w:rFonts w:eastAsia="Calibri" w:cstheme="minorHAnsi"/>
          <w:sz w:val="24"/>
          <w:szCs w:val="24"/>
        </w:rPr>
      </w:pPr>
    </w:p>
    <w:p w14:paraId="3985D3B2" w14:textId="1A835D74" w:rsidR="00463560" w:rsidRPr="00503875" w:rsidRDefault="001E6074" w:rsidP="00503875">
      <w:pPr>
        <w:jc w:val="both"/>
        <w:rPr>
          <w:rFonts w:eastAsia="Calibri" w:cstheme="minorHAnsi"/>
          <w:sz w:val="24"/>
          <w:szCs w:val="24"/>
        </w:rPr>
      </w:pPr>
      <w:r w:rsidRPr="00503875">
        <w:rPr>
          <w:rFonts w:cstheme="minorHAnsi"/>
          <w:noProof/>
        </w:rPr>
        <w:drawing>
          <wp:anchor distT="0" distB="0" distL="114300" distR="114300" simplePos="0" relativeHeight="251658240" behindDoc="0" locked="0" layoutInCell="1" allowOverlap="1" wp14:anchorId="717C45E3" wp14:editId="1E7E283C">
            <wp:simplePos x="0" y="0"/>
            <wp:positionH relativeFrom="margin">
              <wp:posOffset>586740</wp:posOffset>
            </wp:positionH>
            <wp:positionV relativeFrom="margin">
              <wp:posOffset>1228725</wp:posOffset>
            </wp:positionV>
            <wp:extent cx="5685155"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ES Logo 2-15-1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515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71EF7" w14:textId="3DA978EE" w:rsidR="00463560" w:rsidRPr="00503875" w:rsidRDefault="00463560" w:rsidP="00503875">
      <w:pPr>
        <w:jc w:val="both"/>
        <w:rPr>
          <w:rFonts w:eastAsia="Calibri" w:cstheme="minorHAnsi"/>
          <w:sz w:val="24"/>
          <w:szCs w:val="24"/>
        </w:rPr>
      </w:pPr>
    </w:p>
    <w:p w14:paraId="380BD8A0" w14:textId="08E858C1" w:rsidR="002832EA" w:rsidRPr="00503875" w:rsidRDefault="002832EA" w:rsidP="00503875">
      <w:pPr>
        <w:spacing w:before="1"/>
        <w:jc w:val="both"/>
        <w:rPr>
          <w:rFonts w:eastAsia="Calibri" w:cstheme="minorHAnsi"/>
          <w:sz w:val="24"/>
          <w:szCs w:val="24"/>
        </w:rPr>
      </w:pPr>
    </w:p>
    <w:p w14:paraId="3982455F" w14:textId="28E775CD" w:rsidR="00463560" w:rsidRPr="00503875" w:rsidRDefault="00463560" w:rsidP="00503875">
      <w:pPr>
        <w:pStyle w:val="Heading2"/>
        <w:jc w:val="both"/>
        <w:rPr>
          <w:rFonts w:asciiTheme="minorHAnsi" w:hAnsiTheme="minorHAnsi" w:cstheme="minorHAnsi"/>
        </w:rPr>
      </w:pPr>
      <w:bookmarkStart w:id="1" w:name="_TOC_250013"/>
    </w:p>
    <w:p w14:paraId="55AC1FC8" w14:textId="77777777" w:rsidR="00463560" w:rsidRPr="00503875" w:rsidRDefault="00463560" w:rsidP="00503875">
      <w:pPr>
        <w:pStyle w:val="Heading2"/>
        <w:jc w:val="both"/>
        <w:rPr>
          <w:rFonts w:asciiTheme="minorHAnsi" w:hAnsiTheme="minorHAnsi" w:cstheme="minorHAnsi"/>
        </w:rPr>
      </w:pPr>
    </w:p>
    <w:p w14:paraId="474C266E" w14:textId="77777777" w:rsidR="00463560" w:rsidRPr="00503875" w:rsidRDefault="00463560" w:rsidP="00503875">
      <w:pPr>
        <w:pStyle w:val="Heading2"/>
        <w:jc w:val="both"/>
        <w:rPr>
          <w:rFonts w:asciiTheme="minorHAnsi" w:hAnsiTheme="minorHAnsi" w:cstheme="minorHAnsi"/>
        </w:rPr>
      </w:pPr>
    </w:p>
    <w:p w14:paraId="4F6B1D95" w14:textId="77777777" w:rsidR="00463560" w:rsidRPr="00503875" w:rsidRDefault="00463560" w:rsidP="00503875">
      <w:pPr>
        <w:pStyle w:val="Heading2"/>
        <w:jc w:val="both"/>
        <w:rPr>
          <w:rFonts w:asciiTheme="minorHAnsi" w:hAnsiTheme="minorHAnsi" w:cstheme="minorHAnsi"/>
        </w:rPr>
      </w:pPr>
    </w:p>
    <w:p w14:paraId="6E44234A" w14:textId="0EDB4047" w:rsidR="003C40D2" w:rsidRPr="00503875" w:rsidRDefault="003C40D2" w:rsidP="001E6074">
      <w:pPr>
        <w:pStyle w:val="Heading2"/>
        <w:ind w:left="0"/>
        <w:jc w:val="both"/>
        <w:rPr>
          <w:rFonts w:asciiTheme="minorHAnsi" w:hAnsiTheme="minorHAnsi" w:cstheme="minorHAnsi"/>
          <w:b/>
          <w:sz w:val="56"/>
          <w:szCs w:val="56"/>
        </w:rPr>
      </w:pPr>
    </w:p>
    <w:p w14:paraId="445A8D91" w14:textId="77777777" w:rsidR="003C40D2" w:rsidRPr="00503875" w:rsidRDefault="003C40D2" w:rsidP="00503875">
      <w:pPr>
        <w:pStyle w:val="Heading2"/>
        <w:jc w:val="both"/>
        <w:rPr>
          <w:rFonts w:asciiTheme="minorHAnsi" w:hAnsiTheme="minorHAnsi" w:cstheme="minorHAnsi"/>
          <w:b/>
          <w:sz w:val="56"/>
          <w:szCs w:val="56"/>
        </w:rPr>
      </w:pPr>
    </w:p>
    <w:p w14:paraId="66C77D7E" w14:textId="77777777" w:rsidR="001E6074" w:rsidRDefault="001E6074" w:rsidP="00503875">
      <w:pPr>
        <w:pStyle w:val="Heading2"/>
        <w:jc w:val="center"/>
        <w:rPr>
          <w:rFonts w:asciiTheme="minorHAnsi" w:hAnsiTheme="minorHAnsi" w:cstheme="minorHAnsi"/>
          <w:b/>
          <w:sz w:val="56"/>
          <w:szCs w:val="56"/>
        </w:rPr>
      </w:pPr>
      <w:bookmarkStart w:id="2" w:name="_Toc517700416"/>
      <w:bookmarkStart w:id="3" w:name="_Toc517701686"/>
      <w:bookmarkStart w:id="4" w:name="_Toc517766306"/>
      <w:bookmarkStart w:id="5" w:name="_Toc517766711"/>
      <w:bookmarkStart w:id="6" w:name="_Toc517768421"/>
    </w:p>
    <w:p w14:paraId="237615C7" w14:textId="60819895" w:rsidR="00463560" w:rsidRPr="00503875" w:rsidRDefault="00463560" w:rsidP="00503875">
      <w:pPr>
        <w:pStyle w:val="Heading2"/>
        <w:jc w:val="center"/>
        <w:rPr>
          <w:rFonts w:asciiTheme="minorHAnsi" w:hAnsiTheme="minorHAnsi" w:cstheme="minorHAnsi"/>
          <w:b/>
          <w:sz w:val="56"/>
          <w:szCs w:val="56"/>
        </w:rPr>
      </w:pPr>
      <w:bookmarkStart w:id="7" w:name="_Toc110255782"/>
      <w:bookmarkStart w:id="8" w:name="_Toc110256045"/>
      <w:r w:rsidRPr="00503875">
        <w:rPr>
          <w:rFonts w:asciiTheme="minorHAnsi" w:hAnsiTheme="minorHAnsi" w:cstheme="minorHAnsi"/>
          <w:b/>
          <w:sz w:val="56"/>
          <w:szCs w:val="56"/>
        </w:rPr>
        <w:t>Sullivan BOCES</w:t>
      </w:r>
      <w:bookmarkEnd w:id="2"/>
      <w:bookmarkEnd w:id="3"/>
      <w:bookmarkEnd w:id="4"/>
      <w:bookmarkEnd w:id="5"/>
      <w:bookmarkEnd w:id="6"/>
      <w:bookmarkEnd w:id="7"/>
      <w:bookmarkEnd w:id="8"/>
    </w:p>
    <w:p w14:paraId="7B04F48D" w14:textId="54D97FF8" w:rsidR="00463560" w:rsidRPr="00503875" w:rsidRDefault="00A664DF" w:rsidP="00503875">
      <w:pPr>
        <w:pStyle w:val="Heading2"/>
        <w:jc w:val="center"/>
        <w:rPr>
          <w:rFonts w:asciiTheme="minorHAnsi" w:hAnsiTheme="minorHAnsi" w:cstheme="minorHAnsi"/>
          <w:b/>
          <w:sz w:val="56"/>
          <w:szCs w:val="56"/>
        </w:rPr>
      </w:pPr>
      <w:bookmarkStart w:id="9" w:name="_Toc517700418"/>
      <w:bookmarkStart w:id="10" w:name="_Toc517701688"/>
      <w:bookmarkStart w:id="11" w:name="_Toc517766308"/>
      <w:bookmarkStart w:id="12" w:name="_Toc517766713"/>
      <w:bookmarkStart w:id="13" w:name="_Toc517768423"/>
      <w:bookmarkStart w:id="14" w:name="_Toc110255783"/>
      <w:bookmarkStart w:id="15" w:name="_Toc110256046"/>
      <w:r w:rsidRPr="00503875">
        <w:rPr>
          <w:rFonts w:asciiTheme="minorHAnsi" w:hAnsiTheme="minorHAnsi" w:cstheme="minorHAnsi"/>
          <w:b/>
          <w:sz w:val="56"/>
          <w:szCs w:val="56"/>
        </w:rPr>
        <w:t>District-Wide School Safety Plan</w:t>
      </w:r>
      <w:bookmarkEnd w:id="9"/>
      <w:bookmarkEnd w:id="10"/>
      <w:bookmarkEnd w:id="11"/>
      <w:bookmarkEnd w:id="12"/>
      <w:bookmarkEnd w:id="13"/>
      <w:bookmarkEnd w:id="14"/>
      <w:bookmarkEnd w:id="15"/>
    </w:p>
    <w:p w14:paraId="25CD7EE0" w14:textId="0CA7429A" w:rsidR="00463560" w:rsidRPr="00B631D2" w:rsidRDefault="0074395E" w:rsidP="00503875">
      <w:pPr>
        <w:pStyle w:val="Heading2"/>
        <w:jc w:val="center"/>
        <w:rPr>
          <w:rFonts w:asciiTheme="minorHAnsi" w:hAnsiTheme="minorHAnsi" w:cstheme="minorHAnsi"/>
          <w:b/>
          <w:sz w:val="56"/>
          <w:szCs w:val="56"/>
        </w:rPr>
      </w:pPr>
      <w:bookmarkStart w:id="16" w:name="_Toc110255784"/>
      <w:bookmarkStart w:id="17" w:name="_Toc110256047"/>
      <w:r w:rsidRPr="00B631D2">
        <w:rPr>
          <w:rFonts w:asciiTheme="minorHAnsi" w:hAnsiTheme="minorHAnsi" w:cstheme="minorHAnsi"/>
          <w:b/>
          <w:sz w:val="56"/>
          <w:szCs w:val="56"/>
        </w:rPr>
        <w:t>202</w:t>
      </w:r>
      <w:r w:rsidR="00C73423" w:rsidRPr="00B631D2">
        <w:rPr>
          <w:rFonts w:asciiTheme="minorHAnsi" w:hAnsiTheme="minorHAnsi" w:cstheme="minorHAnsi"/>
          <w:b/>
          <w:sz w:val="56"/>
          <w:szCs w:val="56"/>
        </w:rPr>
        <w:t>3</w:t>
      </w:r>
      <w:r w:rsidRPr="00B631D2">
        <w:rPr>
          <w:rFonts w:asciiTheme="minorHAnsi" w:hAnsiTheme="minorHAnsi" w:cstheme="minorHAnsi"/>
          <w:b/>
          <w:sz w:val="56"/>
          <w:szCs w:val="56"/>
        </w:rPr>
        <w:t>-202</w:t>
      </w:r>
      <w:bookmarkEnd w:id="16"/>
      <w:bookmarkEnd w:id="17"/>
      <w:r w:rsidR="00C73423" w:rsidRPr="00B631D2">
        <w:rPr>
          <w:rFonts w:asciiTheme="minorHAnsi" w:hAnsiTheme="minorHAnsi" w:cstheme="minorHAnsi"/>
          <w:b/>
          <w:sz w:val="56"/>
          <w:szCs w:val="56"/>
        </w:rPr>
        <w:t>4</w:t>
      </w:r>
    </w:p>
    <w:p w14:paraId="57891018" w14:textId="4FFD8568" w:rsidR="00582889" w:rsidRPr="00503875" w:rsidRDefault="00463560" w:rsidP="00503875">
      <w:pPr>
        <w:jc w:val="both"/>
        <w:rPr>
          <w:rFonts w:cstheme="minorHAnsi"/>
          <w:b/>
          <w:sz w:val="56"/>
          <w:szCs w:val="56"/>
        </w:rPr>
      </w:pPr>
      <w:r w:rsidRPr="00503875">
        <w:rPr>
          <w:rFonts w:cstheme="minorHAnsi"/>
          <w:b/>
          <w:sz w:val="56"/>
          <w:szCs w:val="56"/>
        </w:rPr>
        <w:br w:type="page"/>
      </w:r>
    </w:p>
    <w:sdt>
      <w:sdtPr>
        <w:rPr>
          <w:rFonts w:asciiTheme="minorHAnsi" w:eastAsiaTheme="minorHAnsi" w:hAnsiTheme="minorHAnsi" w:cstheme="minorHAnsi"/>
          <w:color w:val="auto"/>
          <w:sz w:val="24"/>
          <w:szCs w:val="24"/>
        </w:rPr>
        <w:id w:val="-418097220"/>
        <w:docPartObj>
          <w:docPartGallery w:val="Table of Contents"/>
          <w:docPartUnique/>
        </w:docPartObj>
      </w:sdtPr>
      <w:sdtEndPr>
        <w:rPr>
          <w:b/>
          <w:bCs/>
          <w:noProof/>
          <w:highlight w:val="yellow"/>
        </w:rPr>
      </w:sdtEndPr>
      <w:sdtContent>
        <w:p w14:paraId="6E04494E" w14:textId="5CD7D590" w:rsidR="003360DF" w:rsidRDefault="006313D2" w:rsidP="003360DF">
          <w:pPr>
            <w:pStyle w:val="TOCHeading"/>
            <w:spacing w:before="80" w:line="240" w:lineRule="auto"/>
            <w:jc w:val="both"/>
            <w:rPr>
              <w:rFonts w:asciiTheme="minorHAnsi" w:eastAsiaTheme="minorEastAsia" w:hAnsiTheme="minorHAnsi"/>
              <w:noProof/>
            </w:rPr>
          </w:pPr>
          <w:r w:rsidRPr="00503875">
            <w:rPr>
              <w:rFonts w:asciiTheme="minorHAnsi" w:hAnsiTheme="minorHAnsi" w:cstheme="minorHAnsi"/>
              <w:b/>
              <w:color w:val="auto"/>
              <w:sz w:val="24"/>
              <w:szCs w:val="24"/>
            </w:rPr>
            <w:t>TABLE OF CONTENTS</w:t>
          </w:r>
          <w:r w:rsidR="00D42CF5" w:rsidRPr="00B46D7A">
            <w:rPr>
              <w:rFonts w:asciiTheme="minorHAnsi" w:hAnsiTheme="minorHAnsi" w:cstheme="minorHAnsi"/>
              <w:color w:val="auto"/>
              <w:sz w:val="24"/>
              <w:szCs w:val="24"/>
            </w:rPr>
            <w:fldChar w:fldCharType="begin"/>
          </w:r>
          <w:r w:rsidR="00D42CF5" w:rsidRPr="00B46D7A">
            <w:rPr>
              <w:rFonts w:asciiTheme="minorHAnsi" w:hAnsiTheme="minorHAnsi" w:cstheme="minorHAnsi"/>
              <w:color w:val="auto"/>
              <w:sz w:val="24"/>
              <w:szCs w:val="24"/>
            </w:rPr>
            <w:instrText xml:space="preserve"> TOC \o "1-3" \h \z \u </w:instrText>
          </w:r>
          <w:r w:rsidR="00D42CF5" w:rsidRPr="00B46D7A">
            <w:rPr>
              <w:rFonts w:asciiTheme="minorHAnsi" w:hAnsiTheme="minorHAnsi" w:cstheme="minorHAnsi"/>
              <w:color w:val="auto"/>
              <w:sz w:val="24"/>
              <w:szCs w:val="24"/>
            </w:rPr>
            <w:fldChar w:fldCharType="separate"/>
          </w:r>
        </w:p>
        <w:p w14:paraId="357D2CFF" w14:textId="7D7A9F67" w:rsidR="003360DF" w:rsidRDefault="00347EFC">
          <w:pPr>
            <w:pStyle w:val="TOC2"/>
            <w:tabs>
              <w:tab w:val="right" w:leader="dot" w:pos="10790"/>
            </w:tabs>
            <w:rPr>
              <w:rFonts w:asciiTheme="minorHAnsi" w:eastAsiaTheme="minorEastAsia" w:hAnsiTheme="minorHAnsi"/>
              <w:noProof/>
            </w:rPr>
          </w:pPr>
          <w:hyperlink w:anchor="_Toc110256048" w:history="1">
            <w:r w:rsidR="003360DF" w:rsidRPr="00B9348B">
              <w:rPr>
                <w:rStyle w:val="Hyperlink"/>
                <w:rFonts w:cstheme="minorHAnsi"/>
                <w:b/>
                <w:noProof/>
              </w:rPr>
              <w:t>PURPOSE</w:t>
            </w:r>
            <w:r w:rsidR="003360DF">
              <w:rPr>
                <w:noProof/>
                <w:webHidden/>
              </w:rPr>
              <w:tab/>
            </w:r>
            <w:r w:rsidR="003360DF">
              <w:rPr>
                <w:noProof/>
                <w:webHidden/>
              </w:rPr>
              <w:fldChar w:fldCharType="begin"/>
            </w:r>
            <w:r w:rsidR="003360DF">
              <w:rPr>
                <w:noProof/>
                <w:webHidden/>
              </w:rPr>
              <w:instrText xml:space="preserve"> PAGEREF _Toc110256048 \h </w:instrText>
            </w:r>
            <w:r w:rsidR="003360DF">
              <w:rPr>
                <w:noProof/>
                <w:webHidden/>
              </w:rPr>
            </w:r>
            <w:r w:rsidR="003360DF">
              <w:rPr>
                <w:noProof/>
                <w:webHidden/>
              </w:rPr>
              <w:fldChar w:fldCharType="separate"/>
            </w:r>
            <w:r w:rsidR="00765A7E">
              <w:rPr>
                <w:noProof/>
                <w:webHidden/>
              </w:rPr>
              <w:t>2</w:t>
            </w:r>
            <w:r w:rsidR="003360DF">
              <w:rPr>
                <w:noProof/>
                <w:webHidden/>
              </w:rPr>
              <w:fldChar w:fldCharType="end"/>
            </w:r>
          </w:hyperlink>
        </w:p>
        <w:p w14:paraId="1E340FA0" w14:textId="596E3E9A" w:rsidR="003360DF" w:rsidRDefault="00347EFC">
          <w:pPr>
            <w:pStyle w:val="TOC2"/>
            <w:tabs>
              <w:tab w:val="right" w:leader="dot" w:pos="10790"/>
            </w:tabs>
            <w:rPr>
              <w:rFonts w:asciiTheme="minorHAnsi" w:eastAsiaTheme="minorEastAsia" w:hAnsiTheme="minorHAnsi"/>
              <w:noProof/>
            </w:rPr>
          </w:pPr>
          <w:hyperlink w:anchor="_Toc110256049" w:history="1">
            <w:r w:rsidR="003360DF" w:rsidRPr="00B9348B">
              <w:rPr>
                <w:rStyle w:val="Hyperlink"/>
                <w:rFonts w:cstheme="minorHAnsi"/>
                <w:b/>
                <w:noProof/>
              </w:rPr>
              <w:t>DISTRICT CHIEF EMERGENCY OFFICER</w:t>
            </w:r>
            <w:r w:rsidR="003360DF">
              <w:rPr>
                <w:noProof/>
                <w:webHidden/>
              </w:rPr>
              <w:tab/>
            </w:r>
            <w:r w:rsidR="003360DF">
              <w:rPr>
                <w:noProof/>
                <w:webHidden/>
              </w:rPr>
              <w:fldChar w:fldCharType="begin"/>
            </w:r>
            <w:r w:rsidR="003360DF">
              <w:rPr>
                <w:noProof/>
                <w:webHidden/>
              </w:rPr>
              <w:instrText xml:space="preserve"> PAGEREF _Toc110256049 \h </w:instrText>
            </w:r>
            <w:r w:rsidR="003360DF">
              <w:rPr>
                <w:noProof/>
                <w:webHidden/>
              </w:rPr>
            </w:r>
            <w:r w:rsidR="003360DF">
              <w:rPr>
                <w:noProof/>
                <w:webHidden/>
              </w:rPr>
              <w:fldChar w:fldCharType="separate"/>
            </w:r>
            <w:r w:rsidR="00765A7E">
              <w:rPr>
                <w:noProof/>
                <w:webHidden/>
              </w:rPr>
              <w:t>2</w:t>
            </w:r>
            <w:r w:rsidR="003360DF">
              <w:rPr>
                <w:noProof/>
                <w:webHidden/>
              </w:rPr>
              <w:fldChar w:fldCharType="end"/>
            </w:r>
          </w:hyperlink>
        </w:p>
        <w:p w14:paraId="4E48308F" w14:textId="2C5E394D" w:rsidR="003360DF" w:rsidRDefault="00347EFC">
          <w:pPr>
            <w:pStyle w:val="TOC2"/>
            <w:tabs>
              <w:tab w:val="right" w:leader="dot" w:pos="10790"/>
            </w:tabs>
            <w:rPr>
              <w:rFonts w:asciiTheme="minorHAnsi" w:eastAsiaTheme="minorEastAsia" w:hAnsiTheme="minorHAnsi"/>
              <w:noProof/>
            </w:rPr>
          </w:pPr>
          <w:hyperlink w:anchor="_Toc110256050" w:history="1">
            <w:r w:rsidR="003360DF" w:rsidRPr="00B9348B">
              <w:rPr>
                <w:rStyle w:val="Hyperlink"/>
                <w:rFonts w:cstheme="minorHAnsi"/>
                <w:b/>
                <w:noProof/>
              </w:rPr>
              <w:t>DISTRICT-WIDE SCHOOL SAFETY TEAM</w:t>
            </w:r>
            <w:r w:rsidR="003360DF">
              <w:rPr>
                <w:noProof/>
                <w:webHidden/>
              </w:rPr>
              <w:tab/>
            </w:r>
            <w:r w:rsidR="003360DF">
              <w:rPr>
                <w:noProof/>
                <w:webHidden/>
              </w:rPr>
              <w:fldChar w:fldCharType="begin"/>
            </w:r>
            <w:r w:rsidR="003360DF">
              <w:rPr>
                <w:noProof/>
                <w:webHidden/>
              </w:rPr>
              <w:instrText xml:space="preserve"> PAGEREF _Toc110256050 \h </w:instrText>
            </w:r>
            <w:r w:rsidR="003360DF">
              <w:rPr>
                <w:noProof/>
                <w:webHidden/>
              </w:rPr>
            </w:r>
            <w:r w:rsidR="003360DF">
              <w:rPr>
                <w:noProof/>
                <w:webHidden/>
              </w:rPr>
              <w:fldChar w:fldCharType="separate"/>
            </w:r>
            <w:r w:rsidR="00765A7E">
              <w:rPr>
                <w:noProof/>
                <w:webHidden/>
              </w:rPr>
              <w:t>3</w:t>
            </w:r>
            <w:r w:rsidR="003360DF">
              <w:rPr>
                <w:noProof/>
                <w:webHidden/>
              </w:rPr>
              <w:fldChar w:fldCharType="end"/>
            </w:r>
          </w:hyperlink>
        </w:p>
        <w:p w14:paraId="2203F280" w14:textId="7D54060B" w:rsidR="003360DF" w:rsidRDefault="00347EFC">
          <w:pPr>
            <w:pStyle w:val="TOC2"/>
            <w:tabs>
              <w:tab w:val="right" w:leader="dot" w:pos="10790"/>
            </w:tabs>
            <w:rPr>
              <w:rFonts w:asciiTheme="minorHAnsi" w:eastAsiaTheme="minorEastAsia" w:hAnsiTheme="minorHAnsi"/>
              <w:noProof/>
            </w:rPr>
          </w:pPr>
          <w:hyperlink w:anchor="_Toc110256052" w:history="1">
            <w:r w:rsidR="003360DF" w:rsidRPr="00B9348B">
              <w:rPr>
                <w:rStyle w:val="Hyperlink"/>
                <w:rFonts w:cstheme="minorHAnsi"/>
                <w:b/>
                <w:noProof/>
              </w:rPr>
              <w:t>RESPONSIBILITY OF THE DISTRICT-WIDE SCHOOL SAFETY TEAM</w:t>
            </w:r>
            <w:r w:rsidR="003360DF">
              <w:rPr>
                <w:noProof/>
                <w:webHidden/>
              </w:rPr>
              <w:tab/>
            </w:r>
            <w:r w:rsidR="003360DF">
              <w:rPr>
                <w:noProof/>
                <w:webHidden/>
              </w:rPr>
              <w:fldChar w:fldCharType="begin"/>
            </w:r>
            <w:r w:rsidR="003360DF">
              <w:rPr>
                <w:noProof/>
                <w:webHidden/>
              </w:rPr>
              <w:instrText xml:space="preserve"> PAGEREF _Toc110256052 \h </w:instrText>
            </w:r>
            <w:r w:rsidR="003360DF">
              <w:rPr>
                <w:noProof/>
                <w:webHidden/>
              </w:rPr>
            </w:r>
            <w:r w:rsidR="003360DF">
              <w:rPr>
                <w:noProof/>
                <w:webHidden/>
              </w:rPr>
              <w:fldChar w:fldCharType="separate"/>
            </w:r>
            <w:r w:rsidR="00765A7E">
              <w:rPr>
                <w:noProof/>
                <w:webHidden/>
              </w:rPr>
              <w:t>3</w:t>
            </w:r>
            <w:r w:rsidR="003360DF">
              <w:rPr>
                <w:noProof/>
                <w:webHidden/>
              </w:rPr>
              <w:fldChar w:fldCharType="end"/>
            </w:r>
          </w:hyperlink>
        </w:p>
        <w:p w14:paraId="0C7AE9CD" w14:textId="052C7D62" w:rsidR="003360DF" w:rsidRDefault="00347EFC">
          <w:pPr>
            <w:pStyle w:val="TOC2"/>
            <w:tabs>
              <w:tab w:val="right" w:leader="dot" w:pos="10790"/>
            </w:tabs>
            <w:rPr>
              <w:rFonts w:asciiTheme="minorHAnsi" w:eastAsiaTheme="minorEastAsia" w:hAnsiTheme="minorHAnsi"/>
              <w:noProof/>
            </w:rPr>
          </w:pPr>
          <w:hyperlink w:anchor="_Toc110256053" w:history="1">
            <w:r w:rsidR="003360DF" w:rsidRPr="00B9348B">
              <w:rPr>
                <w:rStyle w:val="Hyperlink"/>
                <w:rFonts w:cstheme="minorHAnsi"/>
                <w:b/>
                <w:noProof/>
              </w:rPr>
              <w:t>BUILDING-LEVEL EMERGENCY RESPONSE TEAM</w:t>
            </w:r>
            <w:r w:rsidR="003360DF">
              <w:rPr>
                <w:noProof/>
                <w:webHidden/>
              </w:rPr>
              <w:tab/>
            </w:r>
            <w:r w:rsidR="003360DF">
              <w:rPr>
                <w:noProof/>
                <w:webHidden/>
              </w:rPr>
              <w:fldChar w:fldCharType="begin"/>
            </w:r>
            <w:r w:rsidR="003360DF">
              <w:rPr>
                <w:noProof/>
                <w:webHidden/>
              </w:rPr>
              <w:instrText xml:space="preserve"> PAGEREF _Toc110256053 \h </w:instrText>
            </w:r>
            <w:r w:rsidR="003360DF">
              <w:rPr>
                <w:noProof/>
                <w:webHidden/>
              </w:rPr>
            </w:r>
            <w:r w:rsidR="003360DF">
              <w:rPr>
                <w:noProof/>
                <w:webHidden/>
              </w:rPr>
              <w:fldChar w:fldCharType="separate"/>
            </w:r>
            <w:r w:rsidR="00765A7E">
              <w:rPr>
                <w:noProof/>
                <w:webHidden/>
              </w:rPr>
              <w:t>4</w:t>
            </w:r>
            <w:r w:rsidR="003360DF">
              <w:rPr>
                <w:noProof/>
                <w:webHidden/>
              </w:rPr>
              <w:fldChar w:fldCharType="end"/>
            </w:r>
          </w:hyperlink>
        </w:p>
        <w:p w14:paraId="62681405" w14:textId="2E791D9F" w:rsidR="003360DF" w:rsidRDefault="00347EFC">
          <w:pPr>
            <w:pStyle w:val="TOC2"/>
            <w:tabs>
              <w:tab w:val="right" w:leader="dot" w:pos="10790"/>
            </w:tabs>
            <w:rPr>
              <w:rFonts w:asciiTheme="minorHAnsi" w:eastAsiaTheme="minorEastAsia" w:hAnsiTheme="minorHAnsi"/>
              <w:noProof/>
            </w:rPr>
          </w:pPr>
          <w:hyperlink w:anchor="_Toc110256054" w:history="1">
            <w:r w:rsidR="003360DF" w:rsidRPr="00B9348B">
              <w:rPr>
                <w:rStyle w:val="Hyperlink"/>
                <w:rFonts w:cstheme="minorHAnsi"/>
                <w:b/>
                <w:noProof/>
                <w:spacing w:val="-1"/>
              </w:rPr>
              <w:t>CONCEPTS OF OPERATION</w:t>
            </w:r>
            <w:r w:rsidR="003360DF">
              <w:rPr>
                <w:noProof/>
                <w:webHidden/>
              </w:rPr>
              <w:tab/>
            </w:r>
            <w:r w:rsidR="003360DF">
              <w:rPr>
                <w:noProof/>
                <w:webHidden/>
              </w:rPr>
              <w:fldChar w:fldCharType="begin"/>
            </w:r>
            <w:r w:rsidR="003360DF">
              <w:rPr>
                <w:noProof/>
                <w:webHidden/>
              </w:rPr>
              <w:instrText xml:space="preserve"> PAGEREF _Toc110256054 \h </w:instrText>
            </w:r>
            <w:r w:rsidR="003360DF">
              <w:rPr>
                <w:noProof/>
                <w:webHidden/>
              </w:rPr>
            </w:r>
            <w:r w:rsidR="003360DF">
              <w:rPr>
                <w:noProof/>
                <w:webHidden/>
              </w:rPr>
              <w:fldChar w:fldCharType="separate"/>
            </w:r>
            <w:r w:rsidR="00765A7E">
              <w:rPr>
                <w:noProof/>
                <w:webHidden/>
              </w:rPr>
              <w:t>4</w:t>
            </w:r>
            <w:r w:rsidR="003360DF">
              <w:rPr>
                <w:noProof/>
                <w:webHidden/>
              </w:rPr>
              <w:fldChar w:fldCharType="end"/>
            </w:r>
          </w:hyperlink>
        </w:p>
        <w:p w14:paraId="4DD4E6A5" w14:textId="72C26DD5" w:rsidR="003360DF" w:rsidRDefault="00347EFC">
          <w:pPr>
            <w:pStyle w:val="TOC2"/>
            <w:tabs>
              <w:tab w:val="right" w:leader="dot" w:pos="10790"/>
            </w:tabs>
            <w:rPr>
              <w:rFonts w:asciiTheme="minorHAnsi" w:eastAsiaTheme="minorEastAsia" w:hAnsiTheme="minorHAnsi"/>
              <w:noProof/>
            </w:rPr>
          </w:pPr>
          <w:hyperlink w:anchor="_Toc110256055" w:history="1">
            <w:r w:rsidR="003360DF" w:rsidRPr="00B9348B">
              <w:rPr>
                <w:rStyle w:val="Hyperlink"/>
                <w:rFonts w:cstheme="minorHAnsi"/>
                <w:b/>
                <w:noProof/>
                <w:spacing w:val="-1"/>
              </w:rPr>
              <w:t>PLAN REVIEW &amp; PUBLIC COMMENT</w:t>
            </w:r>
            <w:r w:rsidR="003360DF">
              <w:rPr>
                <w:noProof/>
                <w:webHidden/>
              </w:rPr>
              <w:tab/>
            </w:r>
            <w:r w:rsidR="003360DF">
              <w:rPr>
                <w:noProof/>
                <w:webHidden/>
              </w:rPr>
              <w:fldChar w:fldCharType="begin"/>
            </w:r>
            <w:r w:rsidR="003360DF">
              <w:rPr>
                <w:noProof/>
                <w:webHidden/>
              </w:rPr>
              <w:instrText xml:space="preserve"> PAGEREF _Toc110256055 \h </w:instrText>
            </w:r>
            <w:r w:rsidR="003360DF">
              <w:rPr>
                <w:noProof/>
                <w:webHidden/>
              </w:rPr>
            </w:r>
            <w:r w:rsidR="003360DF">
              <w:rPr>
                <w:noProof/>
                <w:webHidden/>
              </w:rPr>
              <w:fldChar w:fldCharType="separate"/>
            </w:r>
            <w:r w:rsidR="00765A7E">
              <w:rPr>
                <w:noProof/>
                <w:webHidden/>
              </w:rPr>
              <w:t>4</w:t>
            </w:r>
            <w:r w:rsidR="003360DF">
              <w:rPr>
                <w:noProof/>
                <w:webHidden/>
              </w:rPr>
              <w:fldChar w:fldCharType="end"/>
            </w:r>
          </w:hyperlink>
        </w:p>
        <w:p w14:paraId="7BA1382E" w14:textId="1A74BC8A" w:rsidR="003360DF" w:rsidRDefault="00347EFC">
          <w:pPr>
            <w:pStyle w:val="TOC2"/>
            <w:tabs>
              <w:tab w:val="right" w:leader="dot" w:pos="10790"/>
            </w:tabs>
            <w:rPr>
              <w:rFonts w:asciiTheme="minorHAnsi" w:eastAsiaTheme="minorEastAsia" w:hAnsiTheme="minorHAnsi"/>
              <w:noProof/>
            </w:rPr>
          </w:pPr>
          <w:hyperlink w:anchor="_Toc110256056" w:history="1">
            <w:r w:rsidR="003360DF" w:rsidRPr="00B9348B">
              <w:rPr>
                <w:rStyle w:val="Hyperlink"/>
                <w:rFonts w:cstheme="minorHAnsi"/>
                <w:b/>
                <w:noProof/>
                <w:spacing w:val="-1"/>
              </w:rPr>
              <w:t>PREVENTION AND INTERVENTION STRATEGIES</w:t>
            </w:r>
            <w:r w:rsidR="003360DF">
              <w:rPr>
                <w:noProof/>
                <w:webHidden/>
              </w:rPr>
              <w:tab/>
            </w:r>
            <w:r w:rsidR="003360DF">
              <w:rPr>
                <w:noProof/>
                <w:webHidden/>
              </w:rPr>
              <w:fldChar w:fldCharType="begin"/>
            </w:r>
            <w:r w:rsidR="003360DF">
              <w:rPr>
                <w:noProof/>
                <w:webHidden/>
              </w:rPr>
              <w:instrText xml:space="preserve"> PAGEREF _Toc110256056 \h </w:instrText>
            </w:r>
            <w:r w:rsidR="003360DF">
              <w:rPr>
                <w:noProof/>
                <w:webHidden/>
              </w:rPr>
            </w:r>
            <w:r w:rsidR="003360DF">
              <w:rPr>
                <w:noProof/>
                <w:webHidden/>
              </w:rPr>
              <w:fldChar w:fldCharType="separate"/>
            </w:r>
            <w:r w:rsidR="00765A7E">
              <w:rPr>
                <w:noProof/>
                <w:webHidden/>
              </w:rPr>
              <w:t>5</w:t>
            </w:r>
            <w:r w:rsidR="003360DF">
              <w:rPr>
                <w:noProof/>
                <w:webHidden/>
              </w:rPr>
              <w:fldChar w:fldCharType="end"/>
            </w:r>
          </w:hyperlink>
        </w:p>
        <w:p w14:paraId="72F540A8" w14:textId="22E1AE10" w:rsidR="003360DF" w:rsidRDefault="00347EFC">
          <w:pPr>
            <w:pStyle w:val="TOC2"/>
            <w:tabs>
              <w:tab w:val="right" w:leader="dot" w:pos="10790"/>
            </w:tabs>
            <w:rPr>
              <w:rFonts w:asciiTheme="minorHAnsi" w:eastAsiaTheme="minorEastAsia" w:hAnsiTheme="minorHAnsi"/>
              <w:noProof/>
            </w:rPr>
          </w:pPr>
          <w:hyperlink w:anchor="_Toc110256057" w:history="1">
            <w:r w:rsidR="003360DF" w:rsidRPr="00B9348B">
              <w:rPr>
                <w:rStyle w:val="Hyperlink"/>
                <w:rFonts w:cstheme="minorHAnsi"/>
                <w:b/>
                <w:noProof/>
                <w:spacing w:val="-1"/>
              </w:rPr>
              <w:t>REPORTING THREATS OR ACTS OF VIOLENCE</w:t>
            </w:r>
            <w:r w:rsidR="003360DF">
              <w:rPr>
                <w:noProof/>
                <w:webHidden/>
              </w:rPr>
              <w:tab/>
            </w:r>
            <w:r w:rsidR="003360DF">
              <w:rPr>
                <w:noProof/>
                <w:webHidden/>
              </w:rPr>
              <w:fldChar w:fldCharType="begin"/>
            </w:r>
            <w:r w:rsidR="003360DF">
              <w:rPr>
                <w:noProof/>
                <w:webHidden/>
              </w:rPr>
              <w:instrText xml:space="preserve"> PAGEREF _Toc110256057 \h </w:instrText>
            </w:r>
            <w:r w:rsidR="003360DF">
              <w:rPr>
                <w:noProof/>
                <w:webHidden/>
              </w:rPr>
            </w:r>
            <w:r w:rsidR="003360DF">
              <w:rPr>
                <w:noProof/>
                <w:webHidden/>
              </w:rPr>
              <w:fldChar w:fldCharType="separate"/>
            </w:r>
            <w:r w:rsidR="00765A7E">
              <w:rPr>
                <w:noProof/>
                <w:webHidden/>
              </w:rPr>
              <w:t>6</w:t>
            </w:r>
            <w:r w:rsidR="003360DF">
              <w:rPr>
                <w:noProof/>
                <w:webHidden/>
              </w:rPr>
              <w:fldChar w:fldCharType="end"/>
            </w:r>
          </w:hyperlink>
        </w:p>
        <w:p w14:paraId="45BE684A" w14:textId="0158EB65" w:rsidR="003360DF" w:rsidRDefault="00347EFC">
          <w:pPr>
            <w:pStyle w:val="TOC2"/>
            <w:tabs>
              <w:tab w:val="right" w:leader="dot" w:pos="10790"/>
            </w:tabs>
            <w:rPr>
              <w:rFonts w:asciiTheme="minorHAnsi" w:eastAsiaTheme="minorEastAsia" w:hAnsiTheme="minorHAnsi"/>
              <w:noProof/>
            </w:rPr>
          </w:pPr>
          <w:hyperlink w:anchor="_Toc110256058" w:history="1">
            <w:r w:rsidR="003360DF" w:rsidRPr="00B9348B">
              <w:rPr>
                <w:rStyle w:val="Hyperlink"/>
                <w:rFonts w:cstheme="minorHAnsi"/>
                <w:b/>
                <w:noProof/>
                <w:spacing w:val="-1"/>
              </w:rPr>
              <w:t>TRAINING, DRILLS, AND EXERCISES</w:t>
            </w:r>
            <w:r w:rsidR="003360DF">
              <w:rPr>
                <w:noProof/>
                <w:webHidden/>
              </w:rPr>
              <w:tab/>
            </w:r>
            <w:r w:rsidR="003360DF">
              <w:rPr>
                <w:noProof/>
                <w:webHidden/>
              </w:rPr>
              <w:fldChar w:fldCharType="begin"/>
            </w:r>
            <w:r w:rsidR="003360DF">
              <w:rPr>
                <w:noProof/>
                <w:webHidden/>
              </w:rPr>
              <w:instrText xml:space="preserve"> PAGEREF _Toc110256058 \h </w:instrText>
            </w:r>
            <w:r w:rsidR="003360DF">
              <w:rPr>
                <w:noProof/>
                <w:webHidden/>
              </w:rPr>
            </w:r>
            <w:r w:rsidR="003360DF">
              <w:rPr>
                <w:noProof/>
                <w:webHidden/>
              </w:rPr>
              <w:fldChar w:fldCharType="separate"/>
            </w:r>
            <w:r w:rsidR="00765A7E">
              <w:rPr>
                <w:noProof/>
                <w:webHidden/>
              </w:rPr>
              <w:t>6</w:t>
            </w:r>
            <w:r w:rsidR="003360DF">
              <w:rPr>
                <w:noProof/>
                <w:webHidden/>
              </w:rPr>
              <w:fldChar w:fldCharType="end"/>
            </w:r>
          </w:hyperlink>
        </w:p>
        <w:p w14:paraId="34B3B115" w14:textId="1CBCC165" w:rsidR="003360DF" w:rsidRDefault="00347EFC">
          <w:pPr>
            <w:pStyle w:val="TOC2"/>
            <w:tabs>
              <w:tab w:val="right" w:leader="dot" w:pos="10790"/>
            </w:tabs>
            <w:rPr>
              <w:rFonts w:asciiTheme="minorHAnsi" w:eastAsiaTheme="minorEastAsia" w:hAnsiTheme="minorHAnsi"/>
              <w:noProof/>
            </w:rPr>
          </w:pPr>
          <w:hyperlink w:anchor="_Toc110256059" w:history="1">
            <w:r w:rsidR="003360DF" w:rsidRPr="00B9348B">
              <w:rPr>
                <w:rStyle w:val="Hyperlink"/>
                <w:rFonts w:cstheme="minorHAnsi"/>
                <w:b/>
                <w:noProof/>
                <w:spacing w:val="-1"/>
              </w:rPr>
              <w:t>DRILLS AND EXERCISES:</w:t>
            </w:r>
            <w:r w:rsidR="003360DF">
              <w:rPr>
                <w:noProof/>
                <w:webHidden/>
              </w:rPr>
              <w:tab/>
            </w:r>
            <w:r w:rsidR="003360DF">
              <w:rPr>
                <w:noProof/>
                <w:webHidden/>
              </w:rPr>
              <w:fldChar w:fldCharType="begin"/>
            </w:r>
            <w:r w:rsidR="003360DF">
              <w:rPr>
                <w:noProof/>
                <w:webHidden/>
              </w:rPr>
              <w:instrText xml:space="preserve"> PAGEREF _Toc110256059 \h </w:instrText>
            </w:r>
            <w:r w:rsidR="003360DF">
              <w:rPr>
                <w:noProof/>
                <w:webHidden/>
              </w:rPr>
            </w:r>
            <w:r w:rsidR="003360DF">
              <w:rPr>
                <w:noProof/>
                <w:webHidden/>
              </w:rPr>
              <w:fldChar w:fldCharType="separate"/>
            </w:r>
            <w:r w:rsidR="00765A7E">
              <w:rPr>
                <w:noProof/>
                <w:webHidden/>
              </w:rPr>
              <w:t>6</w:t>
            </w:r>
            <w:r w:rsidR="003360DF">
              <w:rPr>
                <w:noProof/>
                <w:webHidden/>
              </w:rPr>
              <w:fldChar w:fldCharType="end"/>
            </w:r>
          </w:hyperlink>
        </w:p>
        <w:p w14:paraId="6C9D3011" w14:textId="02452C09" w:rsidR="003360DF" w:rsidRDefault="00347EFC">
          <w:pPr>
            <w:pStyle w:val="TOC2"/>
            <w:tabs>
              <w:tab w:val="right" w:leader="dot" w:pos="10790"/>
            </w:tabs>
            <w:rPr>
              <w:rFonts w:asciiTheme="minorHAnsi" w:eastAsiaTheme="minorEastAsia" w:hAnsiTheme="minorHAnsi"/>
              <w:noProof/>
            </w:rPr>
          </w:pPr>
          <w:hyperlink w:anchor="_Toc110256060" w:history="1">
            <w:r w:rsidR="003360DF" w:rsidRPr="00B9348B">
              <w:rPr>
                <w:rStyle w:val="Hyperlink"/>
                <w:rFonts w:cstheme="minorHAnsi"/>
                <w:b/>
                <w:noProof/>
                <w:spacing w:val="-1"/>
              </w:rPr>
              <w:t>STAFF DEVELOPMENT TRAINING:</w:t>
            </w:r>
            <w:r w:rsidR="003360DF">
              <w:rPr>
                <w:noProof/>
                <w:webHidden/>
              </w:rPr>
              <w:tab/>
            </w:r>
            <w:r w:rsidR="003360DF">
              <w:rPr>
                <w:noProof/>
                <w:webHidden/>
              </w:rPr>
              <w:fldChar w:fldCharType="begin"/>
            </w:r>
            <w:r w:rsidR="003360DF">
              <w:rPr>
                <w:noProof/>
                <w:webHidden/>
              </w:rPr>
              <w:instrText xml:space="preserve"> PAGEREF _Toc110256060 \h </w:instrText>
            </w:r>
            <w:r w:rsidR="003360DF">
              <w:rPr>
                <w:noProof/>
                <w:webHidden/>
              </w:rPr>
            </w:r>
            <w:r w:rsidR="003360DF">
              <w:rPr>
                <w:noProof/>
                <w:webHidden/>
              </w:rPr>
              <w:fldChar w:fldCharType="separate"/>
            </w:r>
            <w:r w:rsidR="00765A7E">
              <w:rPr>
                <w:noProof/>
                <w:webHidden/>
              </w:rPr>
              <w:t>6</w:t>
            </w:r>
            <w:r w:rsidR="003360DF">
              <w:rPr>
                <w:noProof/>
                <w:webHidden/>
              </w:rPr>
              <w:fldChar w:fldCharType="end"/>
            </w:r>
          </w:hyperlink>
        </w:p>
        <w:p w14:paraId="6549FA47" w14:textId="31FCE2E4" w:rsidR="003360DF" w:rsidRDefault="00347EFC">
          <w:pPr>
            <w:pStyle w:val="TOC2"/>
            <w:tabs>
              <w:tab w:val="right" w:leader="dot" w:pos="10790"/>
            </w:tabs>
            <w:rPr>
              <w:rFonts w:asciiTheme="minorHAnsi" w:eastAsiaTheme="minorEastAsia" w:hAnsiTheme="minorHAnsi"/>
              <w:noProof/>
            </w:rPr>
          </w:pPr>
          <w:hyperlink w:anchor="_Toc110256061" w:history="1">
            <w:r w:rsidR="003360DF" w:rsidRPr="00B9348B">
              <w:rPr>
                <w:rStyle w:val="Hyperlink"/>
                <w:rFonts w:cstheme="minorHAnsi"/>
                <w:b/>
                <w:noProof/>
                <w:spacing w:val="-1"/>
              </w:rPr>
              <w:t>PROACTIVE BUILDING SECURITY MEASURES</w:t>
            </w:r>
            <w:r w:rsidR="003360DF">
              <w:rPr>
                <w:noProof/>
                <w:webHidden/>
              </w:rPr>
              <w:tab/>
            </w:r>
            <w:r w:rsidR="003360DF">
              <w:rPr>
                <w:noProof/>
                <w:webHidden/>
              </w:rPr>
              <w:fldChar w:fldCharType="begin"/>
            </w:r>
            <w:r w:rsidR="003360DF">
              <w:rPr>
                <w:noProof/>
                <w:webHidden/>
              </w:rPr>
              <w:instrText xml:space="preserve"> PAGEREF _Toc110256061 \h </w:instrText>
            </w:r>
            <w:r w:rsidR="003360DF">
              <w:rPr>
                <w:noProof/>
                <w:webHidden/>
              </w:rPr>
            </w:r>
            <w:r w:rsidR="003360DF">
              <w:rPr>
                <w:noProof/>
                <w:webHidden/>
              </w:rPr>
              <w:fldChar w:fldCharType="separate"/>
            </w:r>
            <w:r w:rsidR="00765A7E">
              <w:rPr>
                <w:noProof/>
                <w:webHidden/>
              </w:rPr>
              <w:t>7</w:t>
            </w:r>
            <w:r w:rsidR="003360DF">
              <w:rPr>
                <w:noProof/>
                <w:webHidden/>
              </w:rPr>
              <w:fldChar w:fldCharType="end"/>
            </w:r>
          </w:hyperlink>
        </w:p>
        <w:p w14:paraId="62136A9B" w14:textId="04CD4839" w:rsidR="003360DF" w:rsidRDefault="00347EFC">
          <w:pPr>
            <w:pStyle w:val="TOC2"/>
            <w:tabs>
              <w:tab w:val="right" w:leader="dot" w:pos="10790"/>
            </w:tabs>
            <w:rPr>
              <w:rFonts w:asciiTheme="minorHAnsi" w:eastAsiaTheme="minorEastAsia" w:hAnsiTheme="minorHAnsi"/>
              <w:noProof/>
            </w:rPr>
          </w:pPr>
          <w:hyperlink w:anchor="_Toc110256062" w:history="1">
            <w:r w:rsidR="003360DF" w:rsidRPr="00B9348B">
              <w:rPr>
                <w:rStyle w:val="Hyperlink"/>
                <w:rFonts w:cstheme="minorHAnsi"/>
                <w:b/>
                <w:noProof/>
                <w:spacing w:val="-1"/>
              </w:rPr>
              <w:t>VITAL EDUCATIONAL INFORMATION</w:t>
            </w:r>
            <w:r w:rsidR="003360DF">
              <w:rPr>
                <w:noProof/>
                <w:webHidden/>
              </w:rPr>
              <w:tab/>
            </w:r>
            <w:r w:rsidR="003360DF">
              <w:rPr>
                <w:noProof/>
                <w:webHidden/>
              </w:rPr>
              <w:fldChar w:fldCharType="begin"/>
            </w:r>
            <w:r w:rsidR="003360DF">
              <w:rPr>
                <w:noProof/>
                <w:webHidden/>
              </w:rPr>
              <w:instrText xml:space="preserve"> PAGEREF _Toc110256062 \h </w:instrText>
            </w:r>
            <w:r w:rsidR="003360DF">
              <w:rPr>
                <w:noProof/>
                <w:webHidden/>
              </w:rPr>
            </w:r>
            <w:r w:rsidR="003360DF">
              <w:rPr>
                <w:noProof/>
                <w:webHidden/>
              </w:rPr>
              <w:fldChar w:fldCharType="separate"/>
            </w:r>
            <w:r w:rsidR="00765A7E">
              <w:rPr>
                <w:noProof/>
                <w:webHidden/>
              </w:rPr>
              <w:t>7</w:t>
            </w:r>
            <w:r w:rsidR="003360DF">
              <w:rPr>
                <w:noProof/>
                <w:webHidden/>
              </w:rPr>
              <w:fldChar w:fldCharType="end"/>
            </w:r>
          </w:hyperlink>
        </w:p>
        <w:p w14:paraId="1DED9CF8" w14:textId="2235A331" w:rsidR="003360DF" w:rsidRDefault="00347EFC">
          <w:pPr>
            <w:pStyle w:val="TOC2"/>
            <w:tabs>
              <w:tab w:val="right" w:leader="dot" w:pos="10790"/>
            </w:tabs>
            <w:rPr>
              <w:rFonts w:asciiTheme="minorHAnsi" w:eastAsiaTheme="minorEastAsia" w:hAnsiTheme="minorHAnsi"/>
              <w:noProof/>
            </w:rPr>
          </w:pPr>
          <w:hyperlink w:anchor="_Toc110256063" w:history="1">
            <w:r w:rsidR="003360DF" w:rsidRPr="00B9348B">
              <w:rPr>
                <w:rStyle w:val="Hyperlink"/>
                <w:rFonts w:cstheme="minorHAnsi"/>
                <w:b/>
                <w:noProof/>
                <w:spacing w:val="-1"/>
              </w:rPr>
              <w:t>EARLY DETECTION OF POTENTIALLY DANGEROUS BEHAVIOR</w:t>
            </w:r>
            <w:r w:rsidR="003360DF">
              <w:rPr>
                <w:noProof/>
                <w:webHidden/>
              </w:rPr>
              <w:tab/>
            </w:r>
            <w:r w:rsidR="003360DF">
              <w:rPr>
                <w:noProof/>
                <w:webHidden/>
              </w:rPr>
              <w:fldChar w:fldCharType="begin"/>
            </w:r>
            <w:r w:rsidR="003360DF">
              <w:rPr>
                <w:noProof/>
                <w:webHidden/>
              </w:rPr>
              <w:instrText xml:space="preserve"> PAGEREF _Toc110256063 \h </w:instrText>
            </w:r>
            <w:r w:rsidR="003360DF">
              <w:rPr>
                <w:noProof/>
                <w:webHidden/>
              </w:rPr>
            </w:r>
            <w:r w:rsidR="003360DF">
              <w:rPr>
                <w:noProof/>
                <w:webHidden/>
              </w:rPr>
              <w:fldChar w:fldCharType="separate"/>
            </w:r>
            <w:r w:rsidR="00765A7E">
              <w:rPr>
                <w:noProof/>
                <w:webHidden/>
              </w:rPr>
              <w:t>7</w:t>
            </w:r>
            <w:r w:rsidR="003360DF">
              <w:rPr>
                <w:noProof/>
                <w:webHidden/>
              </w:rPr>
              <w:fldChar w:fldCharType="end"/>
            </w:r>
          </w:hyperlink>
        </w:p>
        <w:p w14:paraId="3FAB95B5" w14:textId="7F21BC31" w:rsidR="003360DF" w:rsidRDefault="00347EFC">
          <w:pPr>
            <w:pStyle w:val="TOC2"/>
            <w:tabs>
              <w:tab w:val="right" w:leader="dot" w:pos="10790"/>
            </w:tabs>
            <w:rPr>
              <w:rFonts w:asciiTheme="minorHAnsi" w:eastAsiaTheme="minorEastAsia" w:hAnsiTheme="minorHAnsi"/>
              <w:noProof/>
            </w:rPr>
          </w:pPr>
          <w:hyperlink w:anchor="_Toc110256064" w:history="1">
            <w:r w:rsidR="003360DF" w:rsidRPr="00B9348B">
              <w:rPr>
                <w:rStyle w:val="Hyperlink"/>
                <w:rFonts w:cstheme="minorHAnsi"/>
                <w:b/>
                <w:noProof/>
                <w:spacing w:val="-1"/>
              </w:rPr>
              <w:t>IDENTIFICATION OF POTENTIALLY DANGEROUS OR HAZARDOUS SITES:</w:t>
            </w:r>
            <w:r w:rsidR="003360DF">
              <w:rPr>
                <w:noProof/>
                <w:webHidden/>
              </w:rPr>
              <w:tab/>
            </w:r>
            <w:r w:rsidR="003360DF">
              <w:rPr>
                <w:noProof/>
                <w:webHidden/>
              </w:rPr>
              <w:fldChar w:fldCharType="begin"/>
            </w:r>
            <w:r w:rsidR="003360DF">
              <w:rPr>
                <w:noProof/>
                <w:webHidden/>
              </w:rPr>
              <w:instrText xml:space="preserve"> PAGEREF _Toc110256064 \h </w:instrText>
            </w:r>
            <w:r w:rsidR="003360DF">
              <w:rPr>
                <w:noProof/>
                <w:webHidden/>
              </w:rPr>
            </w:r>
            <w:r w:rsidR="003360DF">
              <w:rPr>
                <w:noProof/>
                <w:webHidden/>
              </w:rPr>
              <w:fldChar w:fldCharType="separate"/>
            </w:r>
            <w:r w:rsidR="00765A7E">
              <w:rPr>
                <w:noProof/>
                <w:webHidden/>
              </w:rPr>
              <w:t>8</w:t>
            </w:r>
            <w:r w:rsidR="003360DF">
              <w:rPr>
                <w:noProof/>
                <w:webHidden/>
              </w:rPr>
              <w:fldChar w:fldCharType="end"/>
            </w:r>
          </w:hyperlink>
        </w:p>
        <w:p w14:paraId="349B22C3" w14:textId="73B28D24" w:rsidR="003360DF" w:rsidRDefault="00347EFC">
          <w:pPr>
            <w:pStyle w:val="TOC2"/>
            <w:tabs>
              <w:tab w:val="right" w:leader="dot" w:pos="10790"/>
            </w:tabs>
            <w:rPr>
              <w:rFonts w:asciiTheme="minorHAnsi" w:eastAsiaTheme="minorEastAsia" w:hAnsiTheme="minorHAnsi"/>
              <w:noProof/>
            </w:rPr>
          </w:pPr>
          <w:hyperlink w:anchor="_Toc110256065" w:history="1">
            <w:r w:rsidR="003360DF" w:rsidRPr="00B9348B">
              <w:rPr>
                <w:rStyle w:val="Hyperlink"/>
                <w:rFonts w:cstheme="minorHAnsi"/>
                <w:b/>
                <w:noProof/>
                <w:spacing w:val="-1"/>
              </w:rPr>
              <w:t>TYPICAL EMERGENCY SITUATIONS:</w:t>
            </w:r>
            <w:r w:rsidR="003360DF">
              <w:rPr>
                <w:noProof/>
                <w:webHidden/>
              </w:rPr>
              <w:tab/>
            </w:r>
            <w:r w:rsidR="003360DF">
              <w:rPr>
                <w:noProof/>
                <w:webHidden/>
              </w:rPr>
              <w:fldChar w:fldCharType="begin"/>
            </w:r>
            <w:r w:rsidR="003360DF">
              <w:rPr>
                <w:noProof/>
                <w:webHidden/>
              </w:rPr>
              <w:instrText xml:space="preserve"> PAGEREF _Toc110256065 \h </w:instrText>
            </w:r>
            <w:r w:rsidR="003360DF">
              <w:rPr>
                <w:noProof/>
                <w:webHidden/>
              </w:rPr>
            </w:r>
            <w:r w:rsidR="003360DF">
              <w:rPr>
                <w:noProof/>
                <w:webHidden/>
              </w:rPr>
              <w:fldChar w:fldCharType="separate"/>
            </w:r>
            <w:r w:rsidR="00765A7E">
              <w:rPr>
                <w:noProof/>
                <w:webHidden/>
              </w:rPr>
              <w:t>9</w:t>
            </w:r>
            <w:r w:rsidR="003360DF">
              <w:rPr>
                <w:noProof/>
                <w:webHidden/>
              </w:rPr>
              <w:fldChar w:fldCharType="end"/>
            </w:r>
          </w:hyperlink>
        </w:p>
        <w:p w14:paraId="3E915CCB" w14:textId="0839200B" w:rsidR="003360DF" w:rsidRDefault="00347EFC">
          <w:pPr>
            <w:pStyle w:val="TOC2"/>
            <w:tabs>
              <w:tab w:val="right" w:leader="dot" w:pos="10790"/>
            </w:tabs>
            <w:rPr>
              <w:rFonts w:asciiTheme="minorHAnsi" w:eastAsiaTheme="minorEastAsia" w:hAnsiTheme="minorHAnsi"/>
              <w:noProof/>
            </w:rPr>
          </w:pPr>
          <w:hyperlink w:anchor="_Toc110256066" w:history="1">
            <w:r w:rsidR="003360DF" w:rsidRPr="00B9348B">
              <w:rPr>
                <w:rStyle w:val="Hyperlink"/>
                <w:rFonts w:cstheme="minorHAnsi"/>
                <w:b/>
                <w:noProof/>
                <w:spacing w:val="-1"/>
              </w:rPr>
              <w:t>NOTIFICATION AND ACTIVATION - INTERNAL AND EXTERNAL COMMUNICATIONS</w:t>
            </w:r>
            <w:r w:rsidR="003360DF">
              <w:rPr>
                <w:noProof/>
                <w:webHidden/>
              </w:rPr>
              <w:tab/>
            </w:r>
            <w:r w:rsidR="003360DF">
              <w:rPr>
                <w:noProof/>
                <w:webHidden/>
              </w:rPr>
              <w:fldChar w:fldCharType="begin"/>
            </w:r>
            <w:r w:rsidR="003360DF">
              <w:rPr>
                <w:noProof/>
                <w:webHidden/>
              </w:rPr>
              <w:instrText xml:space="preserve"> PAGEREF _Toc110256066 \h </w:instrText>
            </w:r>
            <w:r w:rsidR="003360DF">
              <w:rPr>
                <w:noProof/>
                <w:webHidden/>
              </w:rPr>
            </w:r>
            <w:r w:rsidR="003360DF">
              <w:rPr>
                <w:noProof/>
                <w:webHidden/>
              </w:rPr>
              <w:fldChar w:fldCharType="separate"/>
            </w:r>
            <w:r w:rsidR="00765A7E">
              <w:rPr>
                <w:noProof/>
                <w:webHidden/>
              </w:rPr>
              <w:t>9</w:t>
            </w:r>
            <w:r w:rsidR="003360DF">
              <w:rPr>
                <w:noProof/>
                <w:webHidden/>
              </w:rPr>
              <w:fldChar w:fldCharType="end"/>
            </w:r>
          </w:hyperlink>
        </w:p>
        <w:p w14:paraId="2C23E003" w14:textId="108719D5" w:rsidR="003360DF" w:rsidRDefault="00347EFC">
          <w:pPr>
            <w:pStyle w:val="TOC2"/>
            <w:tabs>
              <w:tab w:val="right" w:leader="dot" w:pos="10790"/>
            </w:tabs>
            <w:rPr>
              <w:rFonts w:asciiTheme="minorHAnsi" w:eastAsiaTheme="minorEastAsia" w:hAnsiTheme="minorHAnsi"/>
              <w:noProof/>
            </w:rPr>
          </w:pPr>
          <w:hyperlink w:anchor="_Toc110256069" w:history="1">
            <w:r w:rsidR="003360DF" w:rsidRPr="00B9348B">
              <w:rPr>
                <w:rStyle w:val="Hyperlink"/>
                <w:rFonts w:cstheme="minorHAnsi"/>
                <w:b/>
                <w:noProof/>
                <w:spacing w:val="-1"/>
              </w:rPr>
              <w:t>MULTI-HAZARD RESPONSE</w:t>
            </w:r>
            <w:r w:rsidR="003360DF">
              <w:rPr>
                <w:noProof/>
                <w:webHidden/>
              </w:rPr>
              <w:tab/>
            </w:r>
            <w:r w:rsidR="003360DF">
              <w:rPr>
                <w:noProof/>
                <w:webHidden/>
              </w:rPr>
              <w:fldChar w:fldCharType="begin"/>
            </w:r>
            <w:r w:rsidR="003360DF">
              <w:rPr>
                <w:noProof/>
                <w:webHidden/>
              </w:rPr>
              <w:instrText xml:space="preserve"> PAGEREF _Toc110256069 \h </w:instrText>
            </w:r>
            <w:r w:rsidR="003360DF">
              <w:rPr>
                <w:noProof/>
                <w:webHidden/>
              </w:rPr>
            </w:r>
            <w:r w:rsidR="003360DF">
              <w:rPr>
                <w:noProof/>
                <w:webHidden/>
              </w:rPr>
              <w:fldChar w:fldCharType="separate"/>
            </w:r>
            <w:r w:rsidR="00765A7E">
              <w:rPr>
                <w:noProof/>
                <w:webHidden/>
              </w:rPr>
              <w:t>10</w:t>
            </w:r>
            <w:r w:rsidR="003360DF">
              <w:rPr>
                <w:noProof/>
                <w:webHidden/>
              </w:rPr>
              <w:fldChar w:fldCharType="end"/>
            </w:r>
          </w:hyperlink>
        </w:p>
        <w:p w14:paraId="687255B8" w14:textId="79F3F7FE" w:rsidR="003360DF" w:rsidRDefault="00347EFC">
          <w:pPr>
            <w:pStyle w:val="TOC2"/>
            <w:tabs>
              <w:tab w:val="right" w:leader="dot" w:pos="10790"/>
            </w:tabs>
            <w:rPr>
              <w:rFonts w:asciiTheme="minorHAnsi" w:eastAsiaTheme="minorEastAsia" w:hAnsiTheme="minorHAnsi"/>
              <w:noProof/>
            </w:rPr>
          </w:pPr>
          <w:hyperlink w:anchor="_Toc110256073" w:history="1">
            <w:r w:rsidR="003360DF" w:rsidRPr="00B9348B">
              <w:rPr>
                <w:rStyle w:val="Hyperlink"/>
                <w:rFonts w:cstheme="minorHAnsi"/>
                <w:b/>
                <w:noProof/>
                <w:spacing w:val="-1"/>
              </w:rPr>
              <w:t>RESPONSES TO ACTS OF VIOLENCE AND IMPLIED OR DIRECT THREATS</w:t>
            </w:r>
            <w:r w:rsidR="003360DF">
              <w:rPr>
                <w:noProof/>
                <w:webHidden/>
              </w:rPr>
              <w:tab/>
            </w:r>
            <w:r w:rsidR="003360DF">
              <w:rPr>
                <w:noProof/>
                <w:webHidden/>
              </w:rPr>
              <w:fldChar w:fldCharType="begin"/>
            </w:r>
            <w:r w:rsidR="003360DF">
              <w:rPr>
                <w:noProof/>
                <w:webHidden/>
              </w:rPr>
              <w:instrText xml:space="preserve"> PAGEREF _Toc110256073 \h </w:instrText>
            </w:r>
            <w:r w:rsidR="003360DF">
              <w:rPr>
                <w:noProof/>
                <w:webHidden/>
              </w:rPr>
            </w:r>
            <w:r w:rsidR="003360DF">
              <w:rPr>
                <w:noProof/>
                <w:webHidden/>
              </w:rPr>
              <w:fldChar w:fldCharType="separate"/>
            </w:r>
            <w:r w:rsidR="00765A7E">
              <w:rPr>
                <w:noProof/>
                <w:webHidden/>
              </w:rPr>
              <w:t>10</w:t>
            </w:r>
            <w:r w:rsidR="003360DF">
              <w:rPr>
                <w:noProof/>
                <w:webHidden/>
              </w:rPr>
              <w:fldChar w:fldCharType="end"/>
            </w:r>
          </w:hyperlink>
        </w:p>
        <w:p w14:paraId="054F7480" w14:textId="370B039E" w:rsidR="003360DF" w:rsidRDefault="00347EFC">
          <w:pPr>
            <w:pStyle w:val="TOC2"/>
            <w:tabs>
              <w:tab w:val="right" w:leader="dot" w:pos="10790"/>
            </w:tabs>
            <w:rPr>
              <w:rFonts w:asciiTheme="minorHAnsi" w:eastAsiaTheme="minorEastAsia" w:hAnsiTheme="minorHAnsi"/>
              <w:noProof/>
            </w:rPr>
          </w:pPr>
          <w:hyperlink w:anchor="_Toc110256074" w:history="1">
            <w:r w:rsidR="003360DF" w:rsidRPr="00B9348B">
              <w:rPr>
                <w:rStyle w:val="Hyperlink"/>
                <w:rFonts w:cstheme="minorHAnsi"/>
                <w:b/>
                <w:noProof/>
                <w:spacing w:val="-1"/>
              </w:rPr>
              <w:t>SCHOOL</w:t>
            </w:r>
            <w:r w:rsidR="003360DF" w:rsidRPr="00B9348B">
              <w:rPr>
                <w:rStyle w:val="Hyperlink"/>
                <w:rFonts w:cstheme="minorHAnsi"/>
                <w:noProof/>
                <w:spacing w:val="1"/>
              </w:rPr>
              <w:t xml:space="preserve"> </w:t>
            </w:r>
            <w:r w:rsidR="003360DF" w:rsidRPr="00B9348B">
              <w:rPr>
                <w:rStyle w:val="Hyperlink"/>
                <w:rFonts w:cstheme="minorHAnsi"/>
                <w:b/>
                <w:noProof/>
                <w:spacing w:val="-1"/>
              </w:rPr>
              <w:t>CANCELLATION</w:t>
            </w:r>
            <w:r w:rsidR="003360DF">
              <w:rPr>
                <w:noProof/>
                <w:webHidden/>
              </w:rPr>
              <w:tab/>
            </w:r>
            <w:r w:rsidR="003360DF">
              <w:rPr>
                <w:noProof/>
                <w:webHidden/>
              </w:rPr>
              <w:fldChar w:fldCharType="begin"/>
            </w:r>
            <w:r w:rsidR="003360DF">
              <w:rPr>
                <w:noProof/>
                <w:webHidden/>
              </w:rPr>
              <w:instrText xml:space="preserve"> PAGEREF _Toc110256074 \h </w:instrText>
            </w:r>
            <w:r w:rsidR="003360DF">
              <w:rPr>
                <w:noProof/>
                <w:webHidden/>
              </w:rPr>
            </w:r>
            <w:r w:rsidR="003360DF">
              <w:rPr>
                <w:noProof/>
                <w:webHidden/>
              </w:rPr>
              <w:fldChar w:fldCharType="separate"/>
            </w:r>
            <w:r w:rsidR="00765A7E">
              <w:rPr>
                <w:noProof/>
                <w:webHidden/>
              </w:rPr>
              <w:t>11</w:t>
            </w:r>
            <w:r w:rsidR="003360DF">
              <w:rPr>
                <w:noProof/>
                <w:webHidden/>
              </w:rPr>
              <w:fldChar w:fldCharType="end"/>
            </w:r>
          </w:hyperlink>
        </w:p>
        <w:p w14:paraId="54350141" w14:textId="798EF856" w:rsidR="003360DF" w:rsidRDefault="00347EFC">
          <w:pPr>
            <w:pStyle w:val="TOC2"/>
            <w:tabs>
              <w:tab w:val="right" w:leader="dot" w:pos="10790"/>
            </w:tabs>
            <w:rPr>
              <w:rFonts w:asciiTheme="minorHAnsi" w:eastAsiaTheme="minorEastAsia" w:hAnsiTheme="minorHAnsi"/>
              <w:noProof/>
            </w:rPr>
          </w:pPr>
          <w:hyperlink w:anchor="_Toc110256075" w:history="1">
            <w:r w:rsidR="003360DF" w:rsidRPr="00B9348B">
              <w:rPr>
                <w:rStyle w:val="Hyperlink"/>
                <w:rFonts w:cstheme="minorHAnsi"/>
                <w:b/>
                <w:noProof/>
                <w:spacing w:val="-1"/>
              </w:rPr>
              <w:t>EARLY DISMISSAL</w:t>
            </w:r>
            <w:r w:rsidR="003360DF">
              <w:rPr>
                <w:noProof/>
                <w:webHidden/>
              </w:rPr>
              <w:tab/>
            </w:r>
            <w:r w:rsidR="003360DF">
              <w:rPr>
                <w:noProof/>
                <w:webHidden/>
              </w:rPr>
              <w:fldChar w:fldCharType="begin"/>
            </w:r>
            <w:r w:rsidR="003360DF">
              <w:rPr>
                <w:noProof/>
                <w:webHidden/>
              </w:rPr>
              <w:instrText xml:space="preserve"> PAGEREF _Toc110256075 \h </w:instrText>
            </w:r>
            <w:r w:rsidR="003360DF">
              <w:rPr>
                <w:noProof/>
                <w:webHidden/>
              </w:rPr>
            </w:r>
            <w:r w:rsidR="003360DF">
              <w:rPr>
                <w:noProof/>
                <w:webHidden/>
              </w:rPr>
              <w:fldChar w:fldCharType="separate"/>
            </w:r>
            <w:r w:rsidR="00765A7E">
              <w:rPr>
                <w:noProof/>
                <w:webHidden/>
              </w:rPr>
              <w:t>11</w:t>
            </w:r>
            <w:r w:rsidR="003360DF">
              <w:rPr>
                <w:noProof/>
                <w:webHidden/>
              </w:rPr>
              <w:fldChar w:fldCharType="end"/>
            </w:r>
          </w:hyperlink>
        </w:p>
        <w:p w14:paraId="107E01A5" w14:textId="52117044" w:rsidR="003360DF" w:rsidRDefault="00347EFC">
          <w:pPr>
            <w:pStyle w:val="TOC2"/>
            <w:tabs>
              <w:tab w:val="right" w:leader="dot" w:pos="10790"/>
            </w:tabs>
            <w:rPr>
              <w:rFonts w:asciiTheme="minorHAnsi" w:eastAsiaTheme="minorEastAsia" w:hAnsiTheme="minorHAnsi"/>
              <w:noProof/>
            </w:rPr>
          </w:pPr>
          <w:hyperlink w:anchor="_Toc110256076" w:history="1">
            <w:r w:rsidR="003360DF" w:rsidRPr="00B9348B">
              <w:rPr>
                <w:rStyle w:val="Hyperlink"/>
                <w:rFonts w:cstheme="minorHAnsi"/>
                <w:b/>
                <w:noProof/>
                <w:spacing w:val="-1"/>
              </w:rPr>
              <w:t>EVACUATION</w:t>
            </w:r>
            <w:r w:rsidR="003360DF">
              <w:rPr>
                <w:noProof/>
                <w:webHidden/>
              </w:rPr>
              <w:tab/>
            </w:r>
            <w:r w:rsidR="003360DF">
              <w:rPr>
                <w:noProof/>
                <w:webHidden/>
              </w:rPr>
              <w:fldChar w:fldCharType="begin"/>
            </w:r>
            <w:r w:rsidR="003360DF">
              <w:rPr>
                <w:noProof/>
                <w:webHidden/>
              </w:rPr>
              <w:instrText xml:space="preserve"> PAGEREF _Toc110256076 \h </w:instrText>
            </w:r>
            <w:r w:rsidR="003360DF">
              <w:rPr>
                <w:noProof/>
                <w:webHidden/>
              </w:rPr>
            </w:r>
            <w:r w:rsidR="003360DF">
              <w:rPr>
                <w:noProof/>
                <w:webHidden/>
              </w:rPr>
              <w:fldChar w:fldCharType="separate"/>
            </w:r>
            <w:r w:rsidR="00765A7E">
              <w:rPr>
                <w:noProof/>
                <w:webHidden/>
              </w:rPr>
              <w:t>11</w:t>
            </w:r>
            <w:r w:rsidR="003360DF">
              <w:rPr>
                <w:noProof/>
                <w:webHidden/>
              </w:rPr>
              <w:fldChar w:fldCharType="end"/>
            </w:r>
          </w:hyperlink>
        </w:p>
        <w:p w14:paraId="4D11C10D" w14:textId="3E432DD3" w:rsidR="003360DF" w:rsidRDefault="00347EFC">
          <w:pPr>
            <w:pStyle w:val="TOC2"/>
            <w:tabs>
              <w:tab w:val="right" w:leader="dot" w:pos="10790"/>
            </w:tabs>
            <w:rPr>
              <w:rFonts w:asciiTheme="minorHAnsi" w:eastAsiaTheme="minorEastAsia" w:hAnsiTheme="minorHAnsi"/>
              <w:noProof/>
            </w:rPr>
          </w:pPr>
          <w:hyperlink w:anchor="_Toc110256077" w:history="1">
            <w:r w:rsidR="003360DF" w:rsidRPr="00B9348B">
              <w:rPr>
                <w:rStyle w:val="Hyperlink"/>
                <w:rFonts w:cstheme="minorHAnsi"/>
                <w:b/>
                <w:noProof/>
                <w:spacing w:val="-1"/>
              </w:rPr>
              <w:t>SHELTERING SITES (INTERNAL AND EXTERNAL)</w:t>
            </w:r>
            <w:r w:rsidR="003360DF">
              <w:rPr>
                <w:noProof/>
                <w:webHidden/>
              </w:rPr>
              <w:tab/>
            </w:r>
            <w:r w:rsidR="003360DF">
              <w:rPr>
                <w:noProof/>
                <w:webHidden/>
              </w:rPr>
              <w:fldChar w:fldCharType="begin"/>
            </w:r>
            <w:r w:rsidR="003360DF">
              <w:rPr>
                <w:noProof/>
                <w:webHidden/>
              </w:rPr>
              <w:instrText xml:space="preserve"> PAGEREF _Toc110256077 \h </w:instrText>
            </w:r>
            <w:r w:rsidR="003360DF">
              <w:rPr>
                <w:noProof/>
                <w:webHidden/>
              </w:rPr>
            </w:r>
            <w:r w:rsidR="003360DF">
              <w:rPr>
                <w:noProof/>
                <w:webHidden/>
              </w:rPr>
              <w:fldChar w:fldCharType="separate"/>
            </w:r>
            <w:r w:rsidR="00765A7E">
              <w:rPr>
                <w:noProof/>
                <w:webHidden/>
              </w:rPr>
              <w:t>11</w:t>
            </w:r>
            <w:r w:rsidR="003360DF">
              <w:rPr>
                <w:noProof/>
                <w:webHidden/>
              </w:rPr>
              <w:fldChar w:fldCharType="end"/>
            </w:r>
          </w:hyperlink>
        </w:p>
        <w:p w14:paraId="3D27ECB6" w14:textId="1E939F8B" w:rsidR="003360DF" w:rsidRDefault="00347EFC">
          <w:pPr>
            <w:pStyle w:val="TOC2"/>
            <w:tabs>
              <w:tab w:val="right" w:leader="dot" w:pos="10790"/>
            </w:tabs>
            <w:rPr>
              <w:rFonts w:asciiTheme="minorHAnsi" w:eastAsiaTheme="minorEastAsia" w:hAnsiTheme="minorHAnsi"/>
              <w:noProof/>
            </w:rPr>
          </w:pPr>
          <w:hyperlink w:anchor="_Toc110256078" w:history="1">
            <w:r w:rsidR="003360DF" w:rsidRPr="00B9348B">
              <w:rPr>
                <w:rStyle w:val="Hyperlink"/>
                <w:rFonts w:cstheme="minorHAnsi"/>
                <w:b/>
                <w:noProof/>
                <w:spacing w:val="-1"/>
              </w:rPr>
              <w:t>PARTICIPATING IN UNIFIED COMMAND UNDER ICS PRINCIPLES</w:t>
            </w:r>
            <w:r w:rsidR="003360DF">
              <w:rPr>
                <w:noProof/>
                <w:webHidden/>
              </w:rPr>
              <w:tab/>
            </w:r>
            <w:r w:rsidR="003360DF">
              <w:rPr>
                <w:noProof/>
                <w:webHidden/>
              </w:rPr>
              <w:fldChar w:fldCharType="begin"/>
            </w:r>
            <w:r w:rsidR="003360DF">
              <w:rPr>
                <w:noProof/>
                <w:webHidden/>
              </w:rPr>
              <w:instrText xml:space="preserve"> PAGEREF _Toc110256078 \h </w:instrText>
            </w:r>
            <w:r w:rsidR="003360DF">
              <w:rPr>
                <w:noProof/>
                <w:webHidden/>
              </w:rPr>
            </w:r>
            <w:r w:rsidR="003360DF">
              <w:rPr>
                <w:noProof/>
                <w:webHidden/>
              </w:rPr>
              <w:fldChar w:fldCharType="separate"/>
            </w:r>
            <w:r w:rsidR="00765A7E">
              <w:rPr>
                <w:noProof/>
                <w:webHidden/>
              </w:rPr>
              <w:t>12</w:t>
            </w:r>
            <w:r w:rsidR="003360DF">
              <w:rPr>
                <w:noProof/>
                <w:webHidden/>
              </w:rPr>
              <w:fldChar w:fldCharType="end"/>
            </w:r>
          </w:hyperlink>
        </w:p>
        <w:p w14:paraId="3FB0C58E" w14:textId="1002A0A4" w:rsidR="003360DF" w:rsidRDefault="00347EFC">
          <w:pPr>
            <w:pStyle w:val="TOC2"/>
            <w:tabs>
              <w:tab w:val="right" w:leader="dot" w:pos="10790"/>
            </w:tabs>
            <w:rPr>
              <w:rFonts w:asciiTheme="minorHAnsi" w:eastAsiaTheme="minorEastAsia" w:hAnsiTheme="minorHAnsi"/>
              <w:noProof/>
            </w:rPr>
          </w:pPr>
          <w:hyperlink w:anchor="_Toc110256079" w:history="1">
            <w:r w:rsidR="003360DF" w:rsidRPr="00B9348B">
              <w:rPr>
                <w:rStyle w:val="Hyperlink"/>
                <w:rFonts w:cstheme="minorHAnsi"/>
                <w:b/>
                <w:noProof/>
                <w:spacing w:val="-1"/>
              </w:rPr>
              <w:t>ASSIGNMENT OF RESPONSIBILITIES</w:t>
            </w:r>
            <w:r w:rsidR="003360DF">
              <w:rPr>
                <w:noProof/>
                <w:webHidden/>
              </w:rPr>
              <w:tab/>
            </w:r>
            <w:r w:rsidR="003360DF">
              <w:rPr>
                <w:noProof/>
                <w:webHidden/>
              </w:rPr>
              <w:fldChar w:fldCharType="begin"/>
            </w:r>
            <w:r w:rsidR="003360DF">
              <w:rPr>
                <w:noProof/>
                <w:webHidden/>
              </w:rPr>
              <w:instrText xml:space="preserve"> PAGEREF _Toc110256079 \h </w:instrText>
            </w:r>
            <w:r w:rsidR="003360DF">
              <w:rPr>
                <w:noProof/>
                <w:webHidden/>
              </w:rPr>
            </w:r>
            <w:r w:rsidR="003360DF">
              <w:rPr>
                <w:noProof/>
                <w:webHidden/>
              </w:rPr>
              <w:fldChar w:fldCharType="separate"/>
            </w:r>
            <w:r w:rsidR="00765A7E">
              <w:rPr>
                <w:noProof/>
                <w:webHidden/>
              </w:rPr>
              <w:t>12</w:t>
            </w:r>
            <w:r w:rsidR="003360DF">
              <w:rPr>
                <w:noProof/>
                <w:webHidden/>
              </w:rPr>
              <w:fldChar w:fldCharType="end"/>
            </w:r>
          </w:hyperlink>
        </w:p>
        <w:p w14:paraId="7B979E57" w14:textId="62D4AFF0" w:rsidR="003360DF" w:rsidRDefault="00347EFC">
          <w:pPr>
            <w:pStyle w:val="TOC2"/>
            <w:tabs>
              <w:tab w:val="right" w:leader="dot" w:pos="10790"/>
            </w:tabs>
            <w:rPr>
              <w:rFonts w:asciiTheme="minorHAnsi" w:eastAsiaTheme="minorEastAsia" w:hAnsiTheme="minorHAnsi"/>
              <w:noProof/>
            </w:rPr>
          </w:pPr>
          <w:hyperlink w:anchor="_Toc110256080" w:history="1">
            <w:r w:rsidR="003360DF" w:rsidRPr="00B9348B">
              <w:rPr>
                <w:rStyle w:val="Hyperlink"/>
                <w:rFonts w:cstheme="minorHAnsi"/>
                <w:b/>
                <w:noProof/>
                <w:spacing w:val="-1"/>
              </w:rPr>
              <w:t>ICS POSITIONS</w:t>
            </w:r>
            <w:r w:rsidR="003360DF">
              <w:rPr>
                <w:noProof/>
                <w:webHidden/>
              </w:rPr>
              <w:tab/>
            </w:r>
            <w:r w:rsidR="003360DF">
              <w:rPr>
                <w:noProof/>
                <w:webHidden/>
              </w:rPr>
              <w:fldChar w:fldCharType="begin"/>
            </w:r>
            <w:r w:rsidR="003360DF">
              <w:rPr>
                <w:noProof/>
                <w:webHidden/>
              </w:rPr>
              <w:instrText xml:space="preserve"> PAGEREF _Toc110256080 \h </w:instrText>
            </w:r>
            <w:r w:rsidR="003360DF">
              <w:rPr>
                <w:noProof/>
                <w:webHidden/>
              </w:rPr>
            </w:r>
            <w:r w:rsidR="003360DF">
              <w:rPr>
                <w:noProof/>
                <w:webHidden/>
              </w:rPr>
              <w:fldChar w:fldCharType="separate"/>
            </w:r>
            <w:r w:rsidR="00765A7E">
              <w:rPr>
                <w:noProof/>
                <w:webHidden/>
              </w:rPr>
              <w:t>12</w:t>
            </w:r>
            <w:r w:rsidR="003360DF">
              <w:rPr>
                <w:noProof/>
                <w:webHidden/>
              </w:rPr>
              <w:fldChar w:fldCharType="end"/>
            </w:r>
          </w:hyperlink>
        </w:p>
        <w:p w14:paraId="2D4642E9" w14:textId="6AE347FF" w:rsidR="003360DF" w:rsidRDefault="00347EFC">
          <w:pPr>
            <w:pStyle w:val="TOC2"/>
            <w:tabs>
              <w:tab w:val="right" w:leader="dot" w:pos="10790"/>
            </w:tabs>
            <w:rPr>
              <w:rFonts w:asciiTheme="minorHAnsi" w:eastAsiaTheme="minorEastAsia" w:hAnsiTheme="minorHAnsi"/>
              <w:noProof/>
            </w:rPr>
          </w:pPr>
          <w:hyperlink w:anchor="_Toc110256082" w:history="1">
            <w:r w:rsidR="003360DF" w:rsidRPr="00B9348B">
              <w:rPr>
                <w:rStyle w:val="Hyperlink"/>
                <w:rFonts w:cstheme="minorHAnsi"/>
                <w:b/>
                <w:noProof/>
                <w:spacing w:val="-1"/>
              </w:rPr>
              <w:t>DISTRICT COMMAND POST (DCP):</w:t>
            </w:r>
            <w:r w:rsidR="003360DF">
              <w:rPr>
                <w:noProof/>
                <w:webHidden/>
              </w:rPr>
              <w:tab/>
            </w:r>
            <w:r w:rsidR="003360DF">
              <w:rPr>
                <w:noProof/>
                <w:webHidden/>
              </w:rPr>
              <w:fldChar w:fldCharType="begin"/>
            </w:r>
            <w:r w:rsidR="003360DF">
              <w:rPr>
                <w:noProof/>
                <w:webHidden/>
              </w:rPr>
              <w:instrText xml:space="preserve"> PAGEREF _Toc110256082 \h </w:instrText>
            </w:r>
            <w:r w:rsidR="003360DF">
              <w:rPr>
                <w:noProof/>
                <w:webHidden/>
              </w:rPr>
            </w:r>
            <w:r w:rsidR="003360DF">
              <w:rPr>
                <w:noProof/>
                <w:webHidden/>
              </w:rPr>
              <w:fldChar w:fldCharType="separate"/>
            </w:r>
            <w:r w:rsidR="00765A7E">
              <w:rPr>
                <w:noProof/>
                <w:webHidden/>
              </w:rPr>
              <w:t>12</w:t>
            </w:r>
            <w:r w:rsidR="003360DF">
              <w:rPr>
                <w:noProof/>
                <w:webHidden/>
              </w:rPr>
              <w:fldChar w:fldCharType="end"/>
            </w:r>
          </w:hyperlink>
        </w:p>
        <w:p w14:paraId="7B81A921" w14:textId="44CC67C1" w:rsidR="003360DF" w:rsidRDefault="00347EFC">
          <w:pPr>
            <w:pStyle w:val="TOC2"/>
            <w:tabs>
              <w:tab w:val="right" w:leader="dot" w:pos="10790"/>
            </w:tabs>
            <w:rPr>
              <w:rFonts w:asciiTheme="minorHAnsi" w:eastAsiaTheme="minorEastAsia" w:hAnsiTheme="minorHAnsi"/>
              <w:noProof/>
            </w:rPr>
          </w:pPr>
          <w:hyperlink w:anchor="_Toc110256083" w:history="1">
            <w:r w:rsidR="003360DF" w:rsidRPr="00B9348B">
              <w:rPr>
                <w:rStyle w:val="Hyperlink"/>
                <w:rFonts w:cstheme="minorHAnsi"/>
                <w:b/>
                <w:noProof/>
                <w:spacing w:val="-1"/>
              </w:rPr>
              <w:t>DISTRICT SUPPORT FOR BUILDINGS</w:t>
            </w:r>
            <w:r w:rsidR="003360DF">
              <w:rPr>
                <w:noProof/>
                <w:webHidden/>
              </w:rPr>
              <w:tab/>
            </w:r>
            <w:r w:rsidR="003360DF">
              <w:rPr>
                <w:noProof/>
                <w:webHidden/>
              </w:rPr>
              <w:fldChar w:fldCharType="begin"/>
            </w:r>
            <w:r w:rsidR="003360DF">
              <w:rPr>
                <w:noProof/>
                <w:webHidden/>
              </w:rPr>
              <w:instrText xml:space="preserve"> PAGEREF _Toc110256083 \h </w:instrText>
            </w:r>
            <w:r w:rsidR="003360DF">
              <w:rPr>
                <w:noProof/>
                <w:webHidden/>
              </w:rPr>
            </w:r>
            <w:r w:rsidR="003360DF">
              <w:rPr>
                <w:noProof/>
                <w:webHidden/>
              </w:rPr>
              <w:fldChar w:fldCharType="separate"/>
            </w:r>
            <w:r w:rsidR="00765A7E">
              <w:rPr>
                <w:noProof/>
                <w:webHidden/>
              </w:rPr>
              <w:t>13</w:t>
            </w:r>
            <w:r w:rsidR="003360DF">
              <w:rPr>
                <w:noProof/>
                <w:webHidden/>
              </w:rPr>
              <w:fldChar w:fldCharType="end"/>
            </w:r>
          </w:hyperlink>
        </w:p>
        <w:p w14:paraId="38424895" w14:textId="74545917" w:rsidR="003360DF" w:rsidRDefault="00347EFC">
          <w:pPr>
            <w:pStyle w:val="TOC2"/>
            <w:tabs>
              <w:tab w:val="right" w:leader="dot" w:pos="10790"/>
            </w:tabs>
            <w:rPr>
              <w:rFonts w:asciiTheme="minorHAnsi" w:eastAsiaTheme="minorEastAsia" w:hAnsiTheme="minorHAnsi"/>
              <w:noProof/>
            </w:rPr>
          </w:pPr>
          <w:hyperlink w:anchor="_Toc110256084" w:history="1">
            <w:r w:rsidR="003360DF" w:rsidRPr="00B9348B">
              <w:rPr>
                <w:rStyle w:val="Hyperlink"/>
                <w:rFonts w:cstheme="minorHAnsi"/>
                <w:b/>
                <w:noProof/>
              </w:rPr>
              <w:t>DISTRICT RESOURCES AVAILABLE IN AN EMERGENCY</w:t>
            </w:r>
            <w:r w:rsidR="003360DF">
              <w:rPr>
                <w:noProof/>
                <w:webHidden/>
              </w:rPr>
              <w:tab/>
            </w:r>
            <w:r w:rsidR="003360DF">
              <w:rPr>
                <w:noProof/>
                <w:webHidden/>
              </w:rPr>
              <w:fldChar w:fldCharType="begin"/>
            </w:r>
            <w:r w:rsidR="003360DF">
              <w:rPr>
                <w:noProof/>
                <w:webHidden/>
              </w:rPr>
              <w:instrText xml:space="preserve"> PAGEREF _Toc110256084 \h </w:instrText>
            </w:r>
            <w:r w:rsidR="003360DF">
              <w:rPr>
                <w:noProof/>
                <w:webHidden/>
              </w:rPr>
            </w:r>
            <w:r w:rsidR="003360DF">
              <w:rPr>
                <w:noProof/>
                <w:webHidden/>
              </w:rPr>
              <w:fldChar w:fldCharType="separate"/>
            </w:r>
            <w:r w:rsidR="00765A7E">
              <w:rPr>
                <w:noProof/>
                <w:webHidden/>
              </w:rPr>
              <w:t>13</w:t>
            </w:r>
            <w:r w:rsidR="003360DF">
              <w:rPr>
                <w:noProof/>
                <w:webHidden/>
              </w:rPr>
              <w:fldChar w:fldCharType="end"/>
            </w:r>
          </w:hyperlink>
        </w:p>
        <w:p w14:paraId="7F3686AA" w14:textId="6435C7D9" w:rsidR="003360DF" w:rsidRDefault="00347EFC">
          <w:pPr>
            <w:pStyle w:val="TOC2"/>
            <w:tabs>
              <w:tab w:val="right" w:leader="dot" w:pos="10790"/>
            </w:tabs>
            <w:rPr>
              <w:rFonts w:asciiTheme="minorHAnsi" w:eastAsiaTheme="minorEastAsia" w:hAnsiTheme="minorHAnsi"/>
              <w:noProof/>
            </w:rPr>
          </w:pPr>
          <w:hyperlink w:anchor="_Toc110256086" w:history="1">
            <w:r w:rsidR="003360DF" w:rsidRPr="00B9348B">
              <w:rPr>
                <w:rStyle w:val="Hyperlink"/>
                <w:rFonts w:cstheme="minorHAnsi"/>
                <w:b/>
                <w:noProof/>
                <w:spacing w:val="-1"/>
              </w:rPr>
              <w:t>DISASTER MENTAL HEALTH SERVICES</w:t>
            </w:r>
            <w:r w:rsidR="003360DF">
              <w:rPr>
                <w:noProof/>
                <w:webHidden/>
              </w:rPr>
              <w:tab/>
            </w:r>
            <w:r w:rsidR="003360DF">
              <w:rPr>
                <w:noProof/>
                <w:webHidden/>
              </w:rPr>
              <w:fldChar w:fldCharType="begin"/>
            </w:r>
            <w:r w:rsidR="003360DF">
              <w:rPr>
                <w:noProof/>
                <w:webHidden/>
              </w:rPr>
              <w:instrText xml:space="preserve"> PAGEREF _Toc110256086 \h </w:instrText>
            </w:r>
            <w:r w:rsidR="003360DF">
              <w:rPr>
                <w:noProof/>
                <w:webHidden/>
              </w:rPr>
            </w:r>
            <w:r w:rsidR="003360DF">
              <w:rPr>
                <w:noProof/>
                <w:webHidden/>
              </w:rPr>
              <w:fldChar w:fldCharType="separate"/>
            </w:r>
            <w:r w:rsidR="00765A7E">
              <w:rPr>
                <w:noProof/>
                <w:webHidden/>
              </w:rPr>
              <w:t>13</w:t>
            </w:r>
            <w:r w:rsidR="003360DF">
              <w:rPr>
                <w:noProof/>
                <w:webHidden/>
              </w:rPr>
              <w:fldChar w:fldCharType="end"/>
            </w:r>
          </w:hyperlink>
        </w:p>
        <w:p w14:paraId="69D92004" w14:textId="165D27BF" w:rsidR="003360DF" w:rsidRDefault="00347EFC">
          <w:pPr>
            <w:pStyle w:val="TOC2"/>
            <w:tabs>
              <w:tab w:val="right" w:leader="dot" w:pos="10790"/>
            </w:tabs>
            <w:rPr>
              <w:rFonts w:asciiTheme="minorHAnsi" w:eastAsiaTheme="minorEastAsia" w:hAnsiTheme="minorHAnsi"/>
              <w:noProof/>
            </w:rPr>
          </w:pPr>
          <w:hyperlink w:anchor="_Toc110256087" w:history="1">
            <w:r w:rsidR="003360DF" w:rsidRPr="00B9348B">
              <w:rPr>
                <w:rStyle w:val="Hyperlink"/>
                <w:rFonts w:cstheme="minorHAnsi"/>
                <w:b/>
                <w:noProof/>
              </w:rPr>
              <w:t>ADDITIONAL EMERGENCY</w:t>
            </w:r>
            <w:r w:rsidR="003360DF" w:rsidRPr="00B9348B">
              <w:rPr>
                <w:rStyle w:val="Hyperlink"/>
                <w:rFonts w:cstheme="minorHAnsi"/>
                <w:b/>
                <w:noProof/>
                <w:spacing w:val="-2"/>
              </w:rPr>
              <w:t xml:space="preserve"> </w:t>
            </w:r>
            <w:r w:rsidR="003360DF" w:rsidRPr="00B9348B">
              <w:rPr>
                <w:rStyle w:val="Hyperlink"/>
                <w:rFonts w:cstheme="minorHAnsi"/>
                <w:b/>
                <w:noProof/>
              </w:rPr>
              <w:t>NUMBERS:</w:t>
            </w:r>
            <w:r w:rsidR="003360DF">
              <w:rPr>
                <w:noProof/>
                <w:webHidden/>
              </w:rPr>
              <w:tab/>
            </w:r>
            <w:r w:rsidR="003360DF">
              <w:rPr>
                <w:noProof/>
                <w:webHidden/>
              </w:rPr>
              <w:fldChar w:fldCharType="begin"/>
            </w:r>
            <w:r w:rsidR="003360DF">
              <w:rPr>
                <w:noProof/>
                <w:webHidden/>
              </w:rPr>
              <w:instrText xml:space="preserve"> PAGEREF _Toc110256087 \h </w:instrText>
            </w:r>
            <w:r w:rsidR="003360DF">
              <w:rPr>
                <w:noProof/>
                <w:webHidden/>
              </w:rPr>
            </w:r>
            <w:r w:rsidR="003360DF">
              <w:rPr>
                <w:noProof/>
                <w:webHidden/>
              </w:rPr>
              <w:fldChar w:fldCharType="separate"/>
            </w:r>
            <w:r w:rsidR="00765A7E">
              <w:rPr>
                <w:noProof/>
                <w:webHidden/>
              </w:rPr>
              <w:t>13</w:t>
            </w:r>
            <w:r w:rsidR="003360DF">
              <w:rPr>
                <w:noProof/>
                <w:webHidden/>
              </w:rPr>
              <w:fldChar w:fldCharType="end"/>
            </w:r>
          </w:hyperlink>
        </w:p>
        <w:p w14:paraId="49AE27D2" w14:textId="0CE32F93" w:rsidR="003360DF" w:rsidRDefault="00347EFC">
          <w:pPr>
            <w:pStyle w:val="TOC2"/>
            <w:tabs>
              <w:tab w:val="right" w:leader="dot" w:pos="10790"/>
            </w:tabs>
            <w:rPr>
              <w:rFonts w:asciiTheme="minorHAnsi" w:eastAsiaTheme="minorEastAsia" w:hAnsiTheme="minorHAnsi"/>
              <w:noProof/>
            </w:rPr>
          </w:pPr>
          <w:hyperlink w:anchor="_Toc110256088" w:history="1">
            <w:r w:rsidR="003360DF" w:rsidRPr="00B9348B">
              <w:rPr>
                <w:rStyle w:val="Hyperlink"/>
                <w:rFonts w:cstheme="minorHAnsi"/>
                <w:b/>
                <w:noProof/>
                <w:spacing w:val="-1"/>
              </w:rPr>
              <w:t>APPENDIX 1- BUILDING-LEVEL EMERGENCY RESPONSE PLANS</w:t>
            </w:r>
            <w:r w:rsidR="003360DF">
              <w:rPr>
                <w:noProof/>
                <w:webHidden/>
              </w:rPr>
              <w:tab/>
            </w:r>
            <w:r w:rsidR="003360DF">
              <w:rPr>
                <w:noProof/>
                <w:webHidden/>
              </w:rPr>
              <w:fldChar w:fldCharType="begin"/>
            </w:r>
            <w:r w:rsidR="003360DF">
              <w:rPr>
                <w:noProof/>
                <w:webHidden/>
              </w:rPr>
              <w:instrText xml:space="preserve"> PAGEREF _Toc110256088 \h </w:instrText>
            </w:r>
            <w:r w:rsidR="003360DF">
              <w:rPr>
                <w:noProof/>
                <w:webHidden/>
              </w:rPr>
            </w:r>
            <w:r w:rsidR="003360DF">
              <w:rPr>
                <w:noProof/>
                <w:webHidden/>
              </w:rPr>
              <w:fldChar w:fldCharType="separate"/>
            </w:r>
            <w:r w:rsidR="00765A7E">
              <w:rPr>
                <w:noProof/>
                <w:webHidden/>
              </w:rPr>
              <w:t>15</w:t>
            </w:r>
            <w:r w:rsidR="003360DF">
              <w:rPr>
                <w:noProof/>
                <w:webHidden/>
              </w:rPr>
              <w:fldChar w:fldCharType="end"/>
            </w:r>
          </w:hyperlink>
        </w:p>
        <w:p w14:paraId="6925E13C" w14:textId="27C42C1C" w:rsidR="00582889" w:rsidRPr="00503875" w:rsidRDefault="00D42CF5" w:rsidP="00503875">
          <w:pPr>
            <w:spacing w:before="80"/>
            <w:jc w:val="both"/>
            <w:rPr>
              <w:rFonts w:cstheme="minorHAnsi"/>
              <w:sz w:val="24"/>
              <w:szCs w:val="24"/>
            </w:rPr>
          </w:pPr>
          <w:r w:rsidRPr="00B46D7A">
            <w:rPr>
              <w:rFonts w:cstheme="minorHAnsi"/>
              <w:b/>
              <w:bCs/>
              <w:noProof/>
              <w:sz w:val="24"/>
              <w:szCs w:val="24"/>
            </w:rPr>
            <w:fldChar w:fldCharType="end"/>
          </w:r>
        </w:p>
      </w:sdtContent>
    </w:sdt>
    <w:p w14:paraId="6D3E9AA1" w14:textId="4A9EF1CB" w:rsidR="00582889" w:rsidRDefault="003F0835" w:rsidP="003F0835">
      <w:pPr>
        <w:tabs>
          <w:tab w:val="left" w:pos="1770"/>
        </w:tabs>
        <w:jc w:val="both"/>
        <w:rPr>
          <w:rFonts w:eastAsia="Calibri" w:cstheme="minorHAnsi"/>
          <w:sz w:val="24"/>
          <w:szCs w:val="24"/>
        </w:rPr>
      </w:pPr>
      <w:r>
        <w:rPr>
          <w:rFonts w:eastAsia="Calibri" w:cstheme="minorHAnsi"/>
          <w:sz w:val="24"/>
          <w:szCs w:val="24"/>
        </w:rPr>
        <w:tab/>
      </w:r>
    </w:p>
    <w:p w14:paraId="15BEF88B" w14:textId="0761221A" w:rsidR="002832EA" w:rsidRPr="00503875" w:rsidRDefault="00541792" w:rsidP="008E151F">
      <w:pPr>
        <w:pStyle w:val="Heading2"/>
        <w:spacing w:after="120"/>
        <w:ind w:left="0"/>
        <w:contextualSpacing/>
        <w:jc w:val="both"/>
        <w:rPr>
          <w:rFonts w:asciiTheme="minorHAnsi" w:hAnsiTheme="minorHAnsi" w:cstheme="minorHAnsi"/>
          <w:b/>
          <w:sz w:val="28"/>
        </w:rPr>
      </w:pPr>
      <w:bookmarkStart w:id="18" w:name="_Toc110256048"/>
      <w:r w:rsidRPr="00503875">
        <w:rPr>
          <w:rFonts w:asciiTheme="minorHAnsi" w:hAnsiTheme="minorHAnsi" w:cstheme="minorHAnsi"/>
          <w:b/>
          <w:sz w:val="28"/>
        </w:rPr>
        <w:lastRenderedPageBreak/>
        <w:t>PURPOSE</w:t>
      </w:r>
      <w:bookmarkEnd w:id="1"/>
      <w:bookmarkEnd w:id="18"/>
    </w:p>
    <w:p w14:paraId="21146C99" w14:textId="03A6ED1E" w:rsidR="00503875" w:rsidRPr="001E6074" w:rsidRDefault="00541792" w:rsidP="008E151F">
      <w:pPr>
        <w:pStyle w:val="BodyText"/>
        <w:spacing w:after="120"/>
        <w:ind w:left="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Emergencies</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schools</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are</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defined</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events</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that</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occur</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2"/>
          <w:sz w:val="24"/>
          <w:szCs w:val="24"/>
        </w:rPr>
        <w:t>have</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potential</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cause</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injury</w:t>
      </w:r>
      <w:r w:rsidRPr="00503875">
        <w:rPr>
          <w:rFonts w:asciiTheme="minorHAnsi" w:hAnsiTheme="minorHAnsi" w:cstheme="minorHAnsi"/>
          <w:spacing w:val="5"/>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illness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3"/>
          <w:sz w:val="24"/>
          <w:szCs w:val="24"/>
        </w:rPr>
        <w:t>to</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members</w:t>
      </w:r>
      <w:r w:rsidRPr="00503875">
        <w:rPr>
          <w:rFonts w:asciiTheme="minorHAnsi" w:hAnsiTheme="minorHAnsi" w:cstheme="minorHAnsi"/>
          <w:spacing w:val="5"/>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our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2"/>
          <w:sz w:val="24"/>
          <w:szCs w:val="24"/>
        </w:rPr>
        <w:t>community</w:t>
      </w:r>
      <w:r w:rsidRPr="00503875">
        <w:rPr>
          <w:rFonts w:asciiTheme="minorHAnsi" w:hAnsiTheme="minorHAnsi" w:cstheme="minorHAnsi"/>
          <w:spacing w:val="3"/>
          <w:sz w:val="24"/>
          <w:szCs w:val="24"/>
        </w:rPr>
        <w:t xml:space="preserve"> </w:t>
      </w:r>
      <w:r w:rsidR="009256A9" w:rsidRPr="00503875">
        <w:rPr>
          <w:rFonts w:asciiTheme="minorHAnsi" w:hAnsiTheme="minorHAnsi" w:cstheme="minorHAnsi"/>
          <w:spacing w:val="3"/>
          <w:sz w:val="24"/>
          <w:szCs w:val="24"/>
        </w:rPr>
        <w:t>and/</w:t>
      </w:r>
      <w:r w:rsidRPr="00503875">
        <w:rPr>
          <w:rFonts w:asciiTheme="minorHAnsi" w:hAnsiTheme="minorHAnsi" w:cstheme="minorHAnsi"/>
          <w:sz w:val="24"/>
          <w:szCs w:val="24"/>
        </w:rPr>
        <w:t>or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disrupt</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orderly</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educational</w:t>
      </w:r>
      <w:r w:rsidRPr="00503875">
        <w:rPr>
          <w:rFonts w:asciiTheme="minorHAnsi" w:hAnsiTheme="minorHAnsi" w:cstheme="minorHAnsi"/>
          <w:spacing w:val="4"/>
          <w:sz w:val="24"/>
          <w:szCs w:val="24"/>
        </w:rPr>
        <w:t xml:space="preserve"> </w:t>
      </w:r>
      <w:r w:rsidR="001E6074">
        <w:rPr>
          <w:rFonts w:asciiTheme="minorHAnsi" w:hAnsiTheme="minorHAnsi" w:cstheme="minorHAnsi"/>
          <w:spacing w:val="-1"/>
          <w:sz w:val="24"/>
          <w:szCs w:val="24"/>
        </w:rPr>
        <w:t xml:space="preserve">process. </w:t>
      </w:r>
      <w:r w:rsidRPr="00503875">
        <w:rPr>
          <w:rFonts w:asciiTheme="minorHAnsi" w:hAnsiTheme="minorHAnsi" w:cstheme="minorHAnsi"/>
          <w:spacing w:val="-2"/>
          <w:sz w:val="24"/>
          <w:szCs w:val="24"/>
        </w:rPr>
        <w:t>They</w:t>
      </w:r>
      <w:r w:rsidRPr="00503875">
        <w:rPr>
          <w:rFonts w:asciiTheme="minorHAnsi" w:hAnsiTheme="minorHAnsi" w:cstheme="minorHAnsi"/>
          <w:spacing w:val="67"/>
          <w:sz w:val="24"/>
          <w:szCs w:val="24"/>
        </w:rPr>
        <w:t xml:space="preserve"> </w:t>
      </w:r>
      <w:r w:rsidRPr="00503875">
        <w:rPr>
          <w:rFonts w:asciiTheme="minorHAnsi" w:hAnsiTheme="minorHAnsi" w:cstheme="minorHAnsi"/>
          <w:spacing w:val="-3"/>
          <w:sz w:val="24"/>
          <w:szCs w:val="24"/>
        </w:rPr>
        <w:t>range</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2"/>
          <w:sz w:val="24"/>
          <w:szCs w:val="24"/>
        </w:rPr>
        <w:t>from</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acts</w:t>
      </w:r>
      <w:r w:rsidRPr="00503875">
        <w:rPr>
          <w:rFonts w:asciiTheme="minorHAnsi" w:hAnsiTheme="minorHAnsi" w:cstheme="minorHAnsi"/>
          <w:spacing w:val="27"/>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bullying</w:t>
      </w:r>
      <w:r w:rsidRPr="00503875">
        <w:rPr>
          <w:rFonts w:asciiTheme="minorHAnsi" w:hAnsiTheme="minorHAnsi" w:cstheme="minorHAnsi"/>
          <w:spacing w:val="28"/>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2"/>
          <w:sz w:val="24"/>
          <w:szCs w:val="24"/>
        </w:rPr>
        <w:t>harassment</w:t>
      </w:r>
      <w:r w:rsidRPr="00503875">
        <w:rPr>
          <w:rFonts w:asciiTheme="minorHAnsi" w:hAnsiTheme="minorHAnsi" w:cstheme="minorHAnsi"/>
          <w:spacing w:val="27"/>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2"/>
          <w:sz w:val="24"/>
          <w:szCs w:val="24"/>
        </w:rPr>
        <w:t>catastrophic</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2"/>
          <w:sz w:val="24"/>
          <w:szCs w:val="24"/>
        </w:rPr>
        <w:t>natural</w:t>
      </w:r>
      <w:r w:rsidRPr="00503875">
        <w:rPr>
          <w:rFonts w:asciiTheme="minorHAnsi" w:hAnsiTheme="minorHAnsi" w:cstheme="minorHAnsi"/>
          <w:spacing w:val="26"/>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25"/>
          <w:sz w:val="24"/>
          <w:szCs w:val="24"/>
        </w:rPr>
        <w:t xml:space="preserve"> </w:t>
      </w:r>
      <w:r w:rsidRPr="00503875">
        <w:rPr>
          <w:rFonts w:asciiTheme="minorHAnsi" w:hAnsiTheme="minorHAnsi" w:cstheme="minorHAnsi"/>
          <w:spacing w:val="-1"/>
          <w:sz w:val="24"/>
          <w:szCs w:val="24"/>
        </w:rPr>
        <w:t>man-made</w:t>
      </w:r>
      <w:r w:rsidRPr="00503875">
        <w:rPr>
          <w:rFonts w:asciiTheme="minorHAnsi" w:hAnsiTheme="minorHAnsi" w:cstheme="minorHAnsi"/>
          <w:spacing w:val="27"/>
          <w:sz w:val="24"/>
          <w:szCs w:val="24"/>
        </w:rPr>
        <w:t xml:space="preserve"> </w:t>
      </w:r>
      <w:r w:rsidRPr="00503875">
        <w:rPr>
          <w:rFonts w:asciiTheme="minorHAnsi" w:hAnsiTheme="minorHAnsi" w:cstheme="minorHAnsi"/>
          <w:spacing w:val="-1"/>
          <w:sz w:val="24"/>
          <w:szCs w:val="24"/>
        </w:rPr>
        <w:t>events.</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2"/>
          <w:sz w:val="24"/>
          <w:szCs w:val="24"/>
        </w:rPr>
        <w:t>Emergency</w:t>
      </w:r>
      <w:r w:rsidRPr="00503875">
        <w:rPr>
          <w:rFonts w:asciiTheme="minorHAnsi" w:hAnsiTheme="minorHAnsi" w:cstheme="minorHAnsi"/>
          <w:spacing w:val="67"/>
          <w:sz w:val="24"/>
          <w:szCs w:val="24"/>
        </w:rPr>
        <w:t xml:space="preserve"> </w:t>
      </w:r>
      <w:r w:rsidRPr="00503875">
        <w:rPr>
          <w:rFonts w:asciiTheme="minorHAnsi" w:hAnsiTheme="minorHAnsi" w:cstheme="minorHAnsi"/>
          <w:spacing w:val="-1"/>
          <w:sz w:val="24"/>
          <w:szCs w:val="24"/>
        </w:rPr>
        <w:t>management</w:t>
      </w:r>
      <w:r w:rsidRPr="00503875">
        <w:rPr>
          <w:rFonts w:asciiTheme="minorHAnsi" w:hAnsiTheme="minorHAnsi" w:cstheme="minorHAnsi"/>
          <w:spacing w:val="3"/>
          <w:sz w:val="24"/>
          <w:szCs w:val="24"/>
        </w:rPr>
        <w:t xml:space="preserve"> </w:t>
      </w:r>
      <w:r w:rsidR="009256A9" w:rsidRPr="00503875">
        <w:rPr>
          <w:rFonts w:asciiTheme="minorHAnsi" w:hAnsiTheme="minorHAnsi" w:cstheme="minorHAnsi"/>
          <w:sz w:val="24"/>
          <w:szCs w:val="24"/>
        </w:rPr>
        <w:t>means</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 xml:space="preserve">dealing </w:t>
      </w:r>
      <w:r w:rsidRPr="00503875">
        <w:rPr>
          <w:rFonts w:asciiTheme="minorHAnsi" w:hAnsiTheme="minorHAnsi" w:cstheme="minorHAnsi"/>
          <w:sz w:val="24"/>
          <w:szCs w:val="24"/>
        </w:rPr>
        <w:t>with</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2"/>
          <w:sz w:val="24"/>
          <w:szCs w:val="24"/>
        </w:rPr>
        <w:t>avoiding</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risks.</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It</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2"/>
          <w:sz w:val="24"/>
          <w:szCs w:val="24"/>
        </w:rPr>
        <w:t>involves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preparing</w:t>
      </w:r>
      <w:r w:rsidRPr="00503875">
        <w:rPr>
          <w:rFonts w:asciiTheme="minorHAnsi" w:hAnsiTheme="minorHAnsi" w:cstheme="minorHAnsi"/>
          <w:spacing w:val="63"/>
          <w:sz w:val="24"/>
          <w:szCs w:val="24"/>
        </w:rPr>
        <w:t xml:space="preserve"> </w:t>
      </w:r>
      <w:r w:rsidRPr="00503875">
        <w:rPr>
          <w:rFonts w:asciiTheme="minorHAnsi" w:hAnsiTheme="minorHAnsi" w:cstheme="minorHAnsi"/>
          <w:spacing w:val="-2"/>
          <w:sz w:val="24"/>
          <w:szCs w:val="24"/>
        </w:rPr>
        <w:t>for</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2"/>
          <w:sz w:val="24"/>
          <w:szCs w:val="24"/>
        </w:rPr>
        <w:t>emergency</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situation</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3"/>
          <w:sz w:val="24"/>
          <w:szCs w:val="24"/>
        </w:rPr>
        <w:t>before</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it</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occurs</w:t>
      </w:r>
      <w:r w:rsidRPr="00503875">
        <w:rPr>
          <w:rFonts w:asciiTheme="minorHAnsi" w:hAnsiTheme="minorHAnsi" w:cstheme="minorHAnsi"/>
          <w:spacing w:val="19"/>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well</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as</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supporting</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2"/>
          <w:sz w:val="24"/>
          <w:szCs w:val="24"/>
        </w:rPr>
        <w:t>and</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rebuilding</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from</w:t>
      </w:r>
      <w:r w:rsidRPr="00503875">
        <w:rPr>
          <w:rFonts w:asciiTheme="minorHAnsi" w:hAnsiTheme="minorHAnsi" w:cstheme="minorHAnsi"/>
          <w:spacing w:val="19"/>
          <w:sz w:val="24"/>
          <w:szCs w:val="24"/>
        </w:rPr>
        <w:t xml:space="preserve"> </w:t>
      </w:r>
      <w:r w:rsidRPr="00503875">
        <w:rPr>
          <w:rFonts w:asciiTheme="minorHAnsi" w:hAnsiTheme="minorHAnsi" w:cstheme="minorHAnsi"/>
          <w:sz w:val="24"/>
          <w:szCs w:val="24"/>
        </w:rPr>
        <w:t>the</w:t>
      </w:r>
      <w:r w:rsidR="001E6074">
        <w:rPr>
          <w:rFonts w:asciiTheme="minorHAnsi" w:hAnsiTheme="minorHAnsi" w:cstheme="minorHAnsi"/>
          <w:spacing w:val="85"/>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a</w:t>
      </w:r>
      <w:r w:rsidRPr="00503875">
        <w:rPr>
          <w:rFonts w:asciiTheme="minorHAnsi" w:hAnsiTheme="minorHAnsi" w:cstheme="minorHAnsi"/>
          <w:spacing w:val="-2"/>
          <w:sz w:val="24"/>
          <w:szCs w:val="24"/>
        </w:rPr>
        <w:t>ft</w:t>
      </w:r>
      <w:r w:rsidRPr="00503875">
        <w:rPr>
          <w:rFonts w:asciiTheme="minorHAnsi" w:hAnsiTheme="minorHAnsi" w:cstheme="minorHAnsi"/>
          <w:spacing w:val="-1"/>
          <w:sz w:val="24"/>
          <w:szCs w:val="24"/>
        </w:rPr>
        <w:t>er</w:t>
      </w:r>
      <w:r w:rsidRPr="00503875">
        <w:rPr>
          <w:rFonts w:asciiTheme="minorHAnsi" w:hAnsiTheme="minorHAnsi" w:cstheme="minorHAnsi"/>
          <w:spacing w:val="-4"/>
          <w:sz w:val="24"/>
          <w:szCs w:val="24"/>
        </w:rPr>
        <w:t xml:space="preserve"> </w:t>
      </w:r>
      <w:r w:rsidR="009256A9" w:rsidRPr="00503875">
        <w:rPr>
          <w:rFonts w:asciiTheme="minorHAnsi" w:hAnsiTheme="minorHAnsi" w:cstheme="minorHAnsi"/>
          <w:spacing w:val="-2"/>
          <w:sz w:val="24"/>
          <w:szCs w:val="24"/>
        </w:rPr>
        <w:t>an event has occurred</w:t>
      </w:r>
      <w:r w:rsidRPr="00503875">
        <w:rPr>
          <w:rFonts w:asciiTheme="minorHAnsi" w:hAnsiTheme="minorHAnsi" w:cstheme="minorHAnsi"/>
          <w:spacing w:val="-1"/>
          <w:sz w:val="24"/>
          <w:szCs w:val="24"/>
        </w:rPr>
        <w:t>.</w:t>
      </w:r>
    </w:p>
    <w:p w14:paraId="48C18879" w14:textId="443EC77B" w:rsidR="00503875" w:rsidRPr="001E6074" w:rsidRDefault="00541792" w:rsidP="008E151F">
      <w:pPr>
        <w:pStyle w:val="BodyText"/>
        <w:spacing w:after="120"/>
        <w:ind w:left="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Emergency management in our schools is the continuous process by which staff, students, administrators, parents, emergency responders</w:t>
      </w:r>
      <w:r w:rsidR="00B631D2">
        <w:rPr>
          <w:rFonts w:asciiTheme="minorHAnsi" w:hAnsiTheme="minorHAnsi" w:cstheme="minorHAnsi"/>
          <w:spacing w:val="-1"/>
          <w:sz w:val="24"/>
          <w:szCs w:val="24"/>
        </w:rPr>
        <w:t>,</w:t>
      </w:r>
      <w:r w:rsidRPr="00503875">
        <w:rPr>
          <w:rFonts w:asciiTheme="minorHAnsi" w:hAnsiTheme="minorHAnsi" w:cstheme="minorHAnsi"/>
          <w:spacing w:val="-1"/>
          <w:sz w:val="24"/>
          <w:szCs w:val="24"/>
        </w:rPr>
        <w:t xml:space="preserve"> and </w:t>
      </w:r>
      <w:r w:rsidR="009256A9" w:rsidRPr="00503875">
        <w:rPr>
          <w:rFonts w:asciiTheme="minorHAnsi" w:hAnsiTheme="minorHAnsi" w:cstheme="minorHAnsi"/>
          <w:spacing w:val="-1"/>
          <w:sz w:val="24"/>
          <w:szCs w:val="24"/>
        </w:rPr>
        <w:t>the</w:t>
      </w:r>
      <w:r w:rsidRPr="00503875">
        <w:rPr>
          <w:rFonts w:asciiTheme="minorHAnsi" w:hAnsiTheme="minorHAnsi" w:cstheme="minorHAnsi"/>
          <w:spacing w:val="-1"/>
          <w:sz w:val="24"/>
          <w:szCs w:val="24"/>
        </w:rPr>
        <w:t xml:space="preserve"> community </w:t>
      </w:r>
      <w:r w:rsidR="0022228C" w:rsidRPr="00503875">
        <w:rPr>
          <w:rFonts w:asciiTheme="minorHAnsi" w:hAnsiTheme="minorHAnsi" w:cstheme="minorHAnsi"/>
          <w:spacing w:val="-1"/>
          <w:sz w:val="24"/>
          <w:szCs w:val="24"/>
        </w:rPr>
        <w:t>manage</w:t>
      </w:r>
      <w:r w:rsidRPr="00503875">
        <w:rPr>
          <w:rFonts w:asciiTheme="minorHAnsi" w:hAnsiTheme="minorHAnsi" w:cstheme="minorHAnsi"/>
          <w:spacing w:val="-1"/>
          <w:sz w:val="24"/>
          <w:szCs w:val="24"/>
        </w:rPr>
        <w:t xml:space="preserve"> hazards in</w:t>
      </w:r>
      <w:r w:rsidR="009256A9"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an effort to avoid or ameliorate the impact of disasters resulting from hazards. Preventive measures and good planning will reduce the likelihood that emergencies will occur and allow us to address those that do in an expeditious and effective manner.</w:t>
      </w:r>
    </w:p>
    <w:p w14:paraId="212A7B45" w14:textId="254AC50C" w:rsidR="00503875" w:rsidRPr="001E6074" w:rsidRDefault="00541792" w:rsidP="008E151F">
      <w:pPr>
        <w:pStyle w:val="BodyText"/>
        <w:spacing w:after="120"/>
        <w:ind w:left="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Districts are required to develop district-wide school safety and emergency management plans designed to prevent and effectively manage such events to minimize the effects of serious incidents and emergencies. These plans also facilitate the coordination of the District with local and county plans and resources when incidents and emergencies occur.</w:t>
      </w:r>
    </w:p>
    <w:p w14:paraId="493404EF" w14:textId="37779CF7" w:rsidR="00503875" w:rsidRPr="001E6074" w:rsidRDefault="00541792" w:rsidP="008E151F">
      <w:pPr>
        <w:pStyle w:val="BodyText"/>
        <w:spacing w:after="120"/>
        <w:ind w:left="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 xml:space="preserve">The district-wide plan is responsive to the needs of all schools in the District and is consistent with the more detailed school emergency plans required at the building level. Districts are vulnerable to a wide variety of acts of violence, </w:t>
      </w:r>
      <w:r w:rsidR="00B631D2">
        <w:rPr>
          <w:rFonts w:asciiTheme="minorHAnsi" w:hAnsiTheme="minorHAnsi" w:cstheme="minorHAnsi"/>
          <w:spacing w:val="-1"/>
          <w:sz w:val="24"/>
          <w:szCs w:val="24"/>
        </w:rPr>
        <w:t xml:space="preserve">and </w:t>
      </w:r>
      <w:r w:rsidRPr="00503875">
        <w:rPr>
          <w:rFonts w:asciiTheme="minorHAnsi" w:hAnsiTheme="minorHAnsi" w:cstheme="minorHAnsi"/>
          <w:spacing w:val="-1"/>
          <w:sz w:val="24"/>
          <w:szCs w:val="24"/>
        </w:rPr>
        <w:t>natural and man-made disasters. To address these threats, the State of New York has enacted the Safe Schools Against Violence in Education (S.A.V.E.) law. Project S.A.V.E. is a comprehensive planning effort that addresses prevention, response, and recovery with respect to a variety of emergencies in schools.</w:t>
      </w:r>
    </w:p>
    <w:p w14:paraId="35B3836E" w14:textId="4292F696" w:rsidR="008E151F" w:rsidRDefault="00541792" w:rsidP="008E151F">
      <w:pPr>
        <w:pStyle w:val="BodyText"/>
        <w:spacing w:after="120"/>
        <w:ind w:left="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 xml:space="preserve">The </w:t>
      </w:r>
      <w:r w:rsidR="001F571A" w:rsidRPr="00503875">
        <w:rPr>
          <w:rFonts w:asciiTheme="minorHAnsi" w:hAnsiTheme="minorHAnsi" w:cstheme="minorHAnsi"/>
          <w:spacing w:val="-1"/>
          <w:sz w:val="24"/>
          <w:szCs w:val="24"/>
        </w:rPr>
        <w:t xml:space="preserve">District </w:t>
      </w:r>
      <w:r w:rsidRPr="00503875">
        <w:rPr>
          <w:rFonts w:asciiTheme="minorHAnsi" w:hAnsiTheme="minorHAnsi" w:cstheme="minorHAnsi"/>
          <w:spacing w:val="-1"/>
          <w:sz w:val="24"/>
          <w:szCs w:val="24"/>
        </w:rPr>
        <w:t xml:space="preserve">Superintendent </w:t>
      </w:r>
      <w:r w:rsidR="002A42FE" w:rsidRPr="00503875">
        <w:rPr>
          <w:rFonts w:asciiTheme="minorHAnsi" w:hAnsiTheme="minorHAnsi" w:cstheme="minorHAnsi"/>
          <w:spacing w:val="-1"/>
          <w:sz w:val="24"/>
          <w:szCs w:val="24"/>
        </w:rPr>
        <w:t xml:space="preserve">or designee </w:t>
      </w:r>
      <w:r w:rsidRPr="00503875">
        <w:rPr>
          <w:rFonts w:asciiTheme="minorHAnsi" w:hAnsiTheme="minorHAnsi" w:cstheme="minorHAnsi"/>
          <w:spacing w:val="-1"/>
          <w:sz w:val="24"/>
          <w:szCs w:val="24"/>
        </w:rPr>
        <w:t xml:space="preserve">requires each building principal to maintain a Building-level Emergency Response Plan in compliance with Commissioner of Education Regulation </w:t>
      </w:r>
      <w:r w:rsidR="00553FDE" w:rsidRPr="00503875">
        <w:rPr>
          <w:rFonts w:asciiTheme="minorHAnsi" w:hAnsiTheme="minorHAnsi" w:cstheme="minorHAnsi"/>
          <w:spacing w:val="-1"/>
          <w:sz w:val="24"/>
          <w:szCs w:val="24"/>
        </w:rPr>
        <w:t>155.17</w:t>
      </w:r>
      <w:r w:rsidRPr="00503875">
        <w:rPr>
          <w:rFonts w:asciiTheme="minorHAnsi" w:hAnsiTheme="minorHAnsi" w:cstheme="minorHAnsi"/>
          <w:spacing w:val="-1"/>
          <w:sz w:val="24"/>
          <w:szCs w:val="24"/>
        </w:rPr>
        <w:t xml:space="preserve">. Each plan should be updated annually with the assistance of the School Emergency Response Team (SERT). The plan shall provide for lockdown, lockout, </w:t>
      </w:r>
      <w:r w:rsidR="002A42FE" w:rsidRPr="00503875">
        <w:rPr>
          <w:rFonts w:asciiTheme="minorHAnsi" w:hAnsiTheme="minorHAnsi" w:cstheme="minorHAnsi"/>
          <w:spacing w:val="-1"/>
          <w:sz w:val="24"/>
          <w:szCs w:val="24"/>
        </w:rPr>
        <w:t>hold in place</w:t>
      </w:r>
      <w:r w:rsidRPr="00503875">
        <w:rPr>
          <w:rFonts w:asciiTheme="minorHAnsi" w:hAnsiTheme="minorHAnsi" w:cstheme="minorHAnsi"/>
          <w:spacing w:val="-1"/>
          <w:sz w:val="24"/>
          <w:szCs w:val="24"/>
        </w:rPr>
        <w:t>, evacuation, early dismissal, fire</w:t>
      </w:r>
      <w:r w:rsidR="00C73423">
        <w:rPr>
          <w:rFonts w:asciiTheme="minorHAnsi" w:hAnsiTheme="minorHAnsi" w:cstheme="minorHAnsi"/>
          <w:spacing w:val="-1"/>
          <w:sz w:val="24"/>
          <w:szCs w:val="24"/>
        </w:rPr>
        <w:t>,</w:t>
      </w:r>
      <w:r w:rsidRPr="00503875">
        <w:rPr>
          <w:rFonts w:asciiTheme="minorHAnsi" w:hAnsiTheme="minorHAnsi" w:cstheme="minorHAnsi"/>
          <w:spacing w:val="-1"/>
          <w:sz w:val="24"/>
          <w:szCs w:val="24"/>
        </w:rPr>
        <w:t xml:space="preserve"> and other emergency planning and notification (when necessary) to students and staff, annual drills and exercises, and coordination with local and county emergency preparedness </w:t>
      </w:r>
      <w:r w:rsidR="001F571A" w:rsidRPr="00503875">
        <w:rPr>
          <w:rFonts w:asciiTheme="minorHAnsi" w:hAnsiTheme="minorHAnsi" w:cstheme="minorHAnsi"/>
          <w:spacing w:val="-1"/>
          <w:sz w:val="24"/>
          <w:szCs w:val="24"/>
        </w:rPr>
        <w:t>agencies</w:t>
      </w:r>
      <w:r w:rsidR="001E6074">
        <w:rPr>
          <w:rFonts w:asciiTheme="minorHAnsi" w:hAnsiTheme="minorHAnsi" w:cstheme="minorHAnsi"/>
          <w:spacing w:val="-1"/>
          <w:sz w:val="24"/>
          <w:szCs w:val="24"/>
        </w:rPr>
        <w:t>.</w:t>
      </w:r>
      <w:r w:rsidRPr="00503875">
        <w:rPr>
          <w:rFonts w:asciiTheme="minorHAnsi" w:hAnsiTheme="minorHAnsi" w:cstheme="minorHAnsi"/>
          <w:spacing w:val="-1"/>
          <w:sz w:val="24"/>
          <w:szCs w:val="24"/>
        </w:rPr>
        <w:t xml:space="preserve"> These plans shall be submitted to the District's Emergency </w:t>
      </w:r>
      <w:r w:rsidR="0022228C" w:rsidRPr="00503875">
        <w:rPr>
          <w:rFonts w:asciiTheme="minorHAnsi" w:hAnsiTheme="minorHAnsi" w:cstheme="minorHAnsi"/>
          <w:spacing w:val="-1"/>
          <w:sz w:val="24"/>
          <w:szCs w:val="24"/>
        </w:rPr>
        <w:t>Response</w:t>
      </w:r>
      <w:r w:rsidRPr="00503875">
        <w:rPr>
          <w:rFonts w:asciiTheme="minorHAnsi" w:hAnsiTheme="minorHAnsi" w:cstheme="minorHAnsi"/>
          <w:spacing w:val="-1"/>
          <w:sz w:val="24"/>
          <w:szCs w:val="24"/>
        </w:rPr>
        <w:t xml:space="preserve"> </w:t>
      </w:r>
      <w:r w:rsidR="0022228C" w:rsidRPr="00503875">
        <w:rPr>
          <w:rFonts w:asciiTheme="minorHAnsi" w:hAnsiTheme="minorHAnsi" w:cstheme="minorHAnsi"/>
          <w:spacing w:val="-1"/>
          <w:sz w:val="24"/>
          <w:szCs w:val="24"/>
        </w:rPr>
        <w:t>Team</w:t>
      </w:r>
      <w:r w:rsidRPr="00503875">
        <w:rPr>
          <w:rFonts w:asciiTheme="minorHAnsi" w:hAnsiTheme="minorHAnsi" w:cstheme="minorHAnsi"/>
          <w:spacing w:val="-1"/>
          <w:sz w:val="24"/>
          <w:szCs w:val="24"/>
        </w:rPr>
        <w:t xml:space="preserve"> for annual approval and incorporation into the overall District-wide Safety and Emergency Management Plan.</w:t>
      </w:r>
    </w:p>
    <w:p w14:paraId="21EBB7B8" w14:textId="7C4D1F37" w:rsidR="00E52ABC" w:rsidRPr="00503875" w:rsidRDefault="00413581" w:rsidP="008E151F">
      <w:pPr>
        <w:pStyle w:val="BodyText"/>
        <w:ind w:left="0"/>
        <w:jc w:val="both"/>
        <w:rPr>
          <w:rFonts w:asciiTheme="minorHAnsi" w:hAnsiTheme="minorHAnsi" w:cstheme="minorHAnsi"/>
          <w:spacing w:val="-1"/>
          <w:sz w:val="24"/>
          <w:szCs w:val="24"/>
        </w:rPr>
      </w:pPr>
      <w:r w:rsidRPr="00503875">
        <w:rPr>
          <w:rFonts w:asciiTheme="minorHAnsi" w:hAnsiTheme="minorHAnsi" w:cstheme="minorHAnsi"/>
          <w:sz w:val="24"/>
          <w:szCs w:val="24"/>
        </w:rPr>
        <w:tab/>
      </w:r>
    </w:p>
    <w:p w14:paraId="434AA6BF" w14:textId="71DFE3FA" w:rsidR="00E52ABC" w:rsidRPr="00503875" w:rsidRDefault="00E52ABC" w:rsidP="008E151F">
      <w:pPr>
        <w:pStyle w:val="Heading2"/>
        <w:spacing w:after="120"/>
        <w:ind w:left="0"/>
        <w:contextualSpacing/>
        <w:jc w:val="both"/>
        <w:rPr>
          <w:rFonts w:asciiTheme="minorHAnsi" w:hAnsiTheme="minorHAnsi" w:cstheme="minorHAnsi"/>
          <w:b/>
          <w:sz w:val="28"/>
        </w:rPr>
      </w:pPr>
      <w:bookmarkStart w:id="19" w:name="_Toc110256049"/>
      <w:r w:rsidRPr="00503875">
        <w:rPr>
          <w:rFonts w:asciiTheme="minorHAnsi" w:hAnsiTheme="minorHAnsi" w:cstheme="minorHAnsi"/>
          <w:b/>
          <w:sz w:val="28"/>
        </w:rPr>
        <w:t>DISTRICT CHIEF EMERGENCY OFFICER</w:t>
      </w:r>
      <w:bookmarkEnd w:id="19"/>
    </w:p>
    <w:p w14:paraId="3E424AEE" w14:textId="3458827E" w:rsidR="00D42CF5" w:rsidRPr="00503875" w:rsidRDefault="008E151F" w:rsidP="008E151F">
      <w:pPr>
        <w:spacing w:after="120"/>
        <w:contextualSpacing/>
        <w:jc w:val="both"/>
        <w:rPr>
          <w:rFonts w:cstheme="minorHAnsi"/>
          <w:sz w:val="24"/>
          <w:szCs w:val="24"/>
        </w:rPr>
      </w:pPr>
      <w:r>
        <w:rPr>
          <w:rFonts w:cstheme="minorHAnsi"/>
          <w:sz w:val="24"/>
          <w:szCs w:val="24"/>
        </w:rPr>
        <w:t>The Sullivan BOCES</w:t>
      </w:r>
      <w:r w:rsidR="00D42CF5" w:rsidRPr="00503875">
        <w:rPr>
          <w:rFonts w:cstheme="minorHAnsi"/>
          <w:sz w:val="24"/>
          <w:szCs w:val="24"/>
        </w:rPr>
        <w:t xml:space="preserve"> District Superintendent &amp; Chief Executive Officer is designated as the </w:t>
      </w:r>
      <w:r w:rsidR="00C73423">
        <w:rPr>
          <w:rFonts w:cstheme="minorHAnsi"/>
          <w:sz w:val="24"/>
          <w:szCs w:val="24"/>
        </w:rPr>
        <w:t>Agency’s</w:t>
      </w:r>
      <w:r w:rsidR="00D42CF5" w:rsidRPr="00503875">
        <w:rPr>
          <w:rFonts w:cstheme="minorHAnsi"/>
          <w:sz w:val="24"/>
          <w:szCs w:val="24"/>
        </w:rPr>
        <w:t xml:space="preserve"> Chief Emergency Officer and will provide:</w:t>
      </w:r>
    </w:p>
    <w:p w14:paraId="104173F1" w14:textId="77777777" w:rsidR="00D42CF5" w:rsidRPr="00503875" w:rsidRDefault="00D42CF5" w:rsidP="008E151F">
      <w:pPr>
        <w:pStyle w:val="ListParagraph"/>
        <w:widowControl/>
        <w:numPr>
          <w:ilvl w:val="0"/>
          <w:numId w:val="18"/>
        </w:numPr>
        <w:spacing w:after="60"/>
        <w:jc w:val="both"/>
        <w:rPr>
          <w:rFonts w:cstheme="minorHAnsi"/>
          <w:sz w:val="24"/>
          <w:szCs w:val="24"/>
        </w:rPr>
      </w:pPr>
      <w:r w:rsidRPr="00503875">
        <w:rPr>
          <w:rFonts w:cstheme="minorHAnsi"/>
          <w:sz w:val="24"/>
          <w:szCs w:val="24"/>
        </w:rPr>
        <w:t>Coordination of communication between school staff and first responders</w:t>
      </w:r>
    </w:p>
    <w:p w14:paraId="3A09921C" w14:textId="77777777" w:rsidR="00D42CF5" w:rsidRPr="00503875" w:rsidRDefault="00D42CF5" w:rsidP="008E151F">
      <w:pPr>
        <w:pStyle w:val="ListParagraph"/>
        <w:widowControl/>
        <w:numPr>
          <w:ilvl w:val="0"/>
          <w:numId w:val="18"/>
        </w:numPr>
        <w:spacing w:after="60"/>
        <w:jc w:val="both"/>
        <w:rPr>
          <w:rFonts w:cstheme="minorHAnsi"/>
          <w:sz w:val="24"/>
          <w:szCs w:val="24"/>
        </w:rPr>
      </w:pPr>
      <w:r w:rsidRPr="00503875">
        <w:rPr>
          <w:rFonts w:cstheme="minorHAnsi"/>
          <w:sz w:val="24"/>
          <w:szCs w:val="24"/>
        </w:rPr>
        <w:t>Assurance that the district-wide school safety plan and building-level emergency response plans are developed and updated annually</w:t>
      </w:r>
    </w:p>
    <w:p w14:paraId="1C37006F" w14:textId="77777777" w:rsidR="00D42CF5" w:rsidRPr="00503875" w:rsidRDefault="00D42CF5" w:rsidP="008E151F">
      <w:pPr>
        <w:pStyle w:val="ListParagraph"/>
        <w:widowControl/>
        <w:numPr>
          <w:ilvl w:val="0"/>
          <w:numId w:val="18"/>
        </w:numPr>
        <w:spacing w:after="60"/>
        <w:jc w:val="both"/>
        <w:rPr>
          <w:rFonts w:cstheme="minorHAnsi"/>
          <w:sz w:val="24"/>
          <w:szCs w:val="24"/>
        </w:rPr>
      </w:pPr>
      <w:r w:rsidRPr="00503875">
        <w:rPr>
          <w:rFonts w:cstheme="minorHAnsi"/>
          <w:sz w:val="24"/>
          <w:szCs w:val="24"/>
        </w:rPr>
        <w:t>Assurance of coordination between the district-wide school safety plan and building-level emergency response plans</w:t>
      </w:r>
    </w:p>
    <w:p w14:paraId="05186803" w14:textId="3B2D8551" w:rsidR="00D42CF5" w:rsidRPr="00503875" w:rsidRDefault="00D42CF5" w:rsidP="008E151F">
      <w:pPr>
        <w:pStyle w:val="ListParagraph"/>
        <w:widowControl/>
        <w:numPr>
          <w:ilvl w:val="0"/>
          <w:numId w:val="18"/>
        </w:numPr>
        <w:spacing w:after="60"/>
        <w:jc w:val="both"/>
        <w:rPr>
          <w:rFonts w:cstheme="minorHAnsi"/>
          <w:sz w:val="24"/>
          <w:szCs w:val="24"/>
        </w:rPr>
      </w:pPr>
      <w:r w:rsidRPr="00503875">
        <w:rPr>
          <w:rFonts w:cstheme="minorHAnsi"/>
          <w:sz w:val="24"/>
          <w:szCs w:val="24"/>
        </w:rPr>
        <w:t xml:space="preserve">Assistance in the selection of </w:t>
      </w:r>
      <w:r w:rsidR="00C73423">
        <w:rPr>
          <w:rFonts w:cstheme="minorHAnsi"/>
          <w:sz w:val="24"/>
          <w:szCs w:val="24"/>
        </w:rPr>
        <w:t>security-related</w:t>
      </w:r>
      <w:r w:rsidRPr="00503875">
        <w:rPr>
          <w:rFonts w:cstheme="minorHAnsi"/>
          <w:sz w:val="24"/>
          <w:szCs w:val="24"/>
        </w:rPr>
        <w:t xml:space="preserve"> technology and the development of associated policies</w:t>
      </w:r>
    </w:p>
    <w:p w14:paraId="145AEBB9" w14:textId="77777777" w:rsidR="00D42CF5" w:rsidRPr="00503875" w:rsidRDefault="00D42CF5" w:rsidP="008E151F">
      <w:pPr>
        <w:pStyle w:val="ListParagraph"/>
        <w:widowControl/>
        <w:numPr>
          <w:ilvl w:val="0"/>
          <w:numId w:val="18"/>
        </w:numPr>
        <w:spacing w:after="60"/>
        <w:jc w:val="both"/>
        <w:rPr>
          <w:rFonts w:cstheme="minorHAnsi"/>
          <w:sz w:val="24"/>
          <w:szCs w:val="24"/>
        </w:rPr>
      </w:pPr>
      <w:r w:rsidRPr="00503875">
        <w:rPr>
          <w:rFonts w:cstheme="minorHAnsi"/>
          <w:sz w:val="24"/>
          <w:szCs w:val="24"/>
        </w:rPr>
        <w:t xml:space="preserve">Assurance that all required evacuation and lockdown drills are performed in accordance with Education Law section 807 </w:t>
      </w:r>
    </w:p>
    <w:p w14:paraId="7F11C742" w14:textId="377FB97E" w:rsidR="00D42CF5" w:rsidRPr="00503875" w:rsidRDefault="00D42CF5" w:rsidP="008E151F">
      <w:pPr>
        <w:pStyle w:val="ListParagraph"/>
        <w:widowControl/>
        <w:numPr>
          <w:ilvl w:val="0"/>
          <w:numId w:val="18"/>
        </w:numPr>
        <w:spacing w:after="60"/>
        <w:jc w:val="both"/>
        <w:rPr>
          <w:rFonts w:cstheme="minorHAnsi"/>
          <w:sz w:val="24"/>
          <w:szCs w:val="24"/>
        </w:rPr>
      </w:pPr>
      <w:r w:rsidRPr="00503875">
        <w:rPr>
          <w:rFonts w:cstheme="minorHAnsi"/>
          <w:sz w:val="24"/>
          <w:szCs w:val="24"/>
        </w:rPr>
        <w:t>Appropriate safety, security, and emergency training for all staff including ensuring that all staff members are familiar with the district-wide school safety plan</w:t>
      </w:r>
    </w:p>
    <w:p w14:paraId="39FBD664" w14:textId="77777777" w:rsidR="00503875" w:rsidRPr="00503875" w:rsidRDefault="00503875" w:rsidP="008E151F">
      <w:pPr>
        <w:widowControl/>
        <w:spacing w:after="120"/>
        <w:contextualSpacing/>
        <w:jc w:val="center"/>
        <w:rPr>
          <w:rFonts w:cstheme="minorHAnsi"/>
          <w:sz w:val="24"/>
          <w:szCs w:val="24"/>
        </w:rPr>
      </w:pPr>
    </w:p>
    <w:p w14:paraId="368444CE" w14:textId="19C9703C" w:rsidR="000E6865" w:rsidRPr="001E6074" w:rsidRDefault="000E6865" w:rsidP="00D61DF8">
      <w:pPr>
        <w:pStyle w:val="Heading2"/>
        <w:spacing w:after="120"/>
        <w:ind w:left="0" w:right="180"/>
        <w:contextualSpacing/>
        <w:jc w:val="both"/>
        <w:rPr>
          <w:rFonts w:asciiTheme="minorHAnsi" w:hAnsiTheme="minorHAnsi" w:cstheme="minorHAnsi"/>
          <w:b/>
          <w:sz w:val="28"/>
        </w:rPr>
      </w:pPr>
      <w:bookmarkStart w:id="20" w:name="_Toc517766718"/>
      <w:bookmarkStart w:id="21" w:name="_Toc517768428"/>
      <w:bookmarkStart w:id="22" w:name="_Toc110256050"/>
      <w:r w:rsidRPr="001E6074">
        <w:rPr>
          <w:rFonts w:asciiTheme="minorHAnsi" w:hAnsiTheme="minorHAnsi" w:cstheme="minorHAnsi"/>
          <w:b/>
          <w:sz w:val="28"/>
        </w:rPr>
        <w:lastRenderedPageBreak/>
        <w:t>DISTRICT-WIDE SCHOOL SAFETY TEAM</w:t>
      </w:r>
      <w:bookmarkEnd w:id="20"/>
      <w:bookmarkEnd w:id="21"/>
      <w:bookmarkEnd w:id="22"/>
    </w:p>
    <w:p w14:paraId="2363C8B1" w14:textId="0AFDD97F" w:rsidR="000E6865" w:rsidRPr="001E6074" w:rsidRDefault="000E6865" w:rsidP="00D61DF8">
      <w:pPr>
        <w:spacing w:after="120"/>
        <w:ind w:right="180"/>
        <w:contextualSpacing/>
        <w:jc w:val="both"/>
        <w:rPr>
          <w:rFonts w:cstheme="minorHAnsi"/>
          <w:spacing w:val="-1"/>
          <w:sz w:val="24"/>
          <w:szCs w:val="24"/>
        </w:rPr>
      </w:pPr>
      <w:r w:rsidRPr="00503875">
        <w:rPr>
          <w:rFonts w:cstheme="minorHAnsi"/>
          <w:spacing w:val="-1"/>
          <w:sz w:val="24"/>
          <w:szCs w:val="24"/>
        </w:rPr>
        <w:t xml:space="preserve">The District-Wide School Safety Team is appointed by the Sullivan Co. BOCES Board and shall include the following members: </w:t>
      </w:r>
    </w:p>
    <w:p w14:paraId="78D1AA97" w14:textId="3B9016E3" w:rsidR="000E6865" w:rsidRPr="00503875" w:rsidRDefault="001E6074" w:rsidP="00D61DF8">
      <w:pPr>
        <w:pStyle w:val="Heading2"/>
        <w:spacing w:after="120"/>
        <w:ind w:left="100" w:right="180" w:hanging="100"/>
        <w:contextualSpacing/>
        <w:jc w:val="both"/>
        <w:rPr>
          <w:rFonts w:asciiTheme="minorHAnsi" w:hAnsiTheme="minorHAnsi" w:cstheme="minorHAnsi"/>
          <w:b/>
          <w:spacing w:val="-1"/>
        </w:rPr>
      </w:pPr>
      <w:bookmarkStart w:id="23" w:name="_Toc110255788"/>
      <w:bookmarkStart w:id="24" w:name="_Toc110256051"/>
      <w:r>
        <w:rPr>
          <w:rFonts w:asciiTheme="minorHAnsi" w:hAnsiTheme="minorHAnsi" w:cstheme="minorHAnsi"/>
          <w:b/>
          <w:spacing w:val="-1"/>
        </w:rPr>
        <w:t>Team Members:</w:t>
      </w:r>
      <w:bookmarkEnd w:id="23"/>
      <w:bookmarkEnd w:id="24"/>
    </w:p>
    <w:p w14:paraId="1BD4EAB7" w14:textId="77777777" w:rsidR="00B46D7A" w:rsidRPr="00B631D2" w:rsidRDefault="00D73341"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 xml:space="preserve">Gary </w:t>
      </w:r>
      <w:r w:rsidR="0012685A" w:rsidRPr="00B631D2">
        <w:rPr>
          <w:rFonts w:asciiTheme="minorHAnsi" w:hAnsiTheme="minorHAnsi" w:cstheme="minorHAnsi"/>
          <w:spacing w:val="-1"/>
          <w:sz w:val="24"/>
          <w:szCs w:val="24"/>
        </w:rPr>
        <w:t>Bowers, Health and Safety</w:t>
      </w:r>
      <w:r w:rsidR="0012685A" w:rsidRPr="00B631D2">
        <w:rPr>
          <w:rFonts w:asciiTheme="minorHAnsi" w:hAnsiTheme="minorHAnsi" w:cstheme="minorHAnsi"/>
          <w:spacing w:val="-1"/>
          <w:sz w:val="24"/>
          <w:szCs w:val="24"/>
        </w:rPr>
        <w:tab/>
      </w:r>
      <w:r w:rsidR="0012685A" w:rsidRPr="00B631D2">
        <w:rPr>
          <w:rFonts w:asciiTheme="minorHAnsi" w:hAnsiTheme="minorHAnsi" w:cstheme="minorHAnsi"/>
          <w:spacing w:val="-1"/>
          <w:sz w:val="24"/>
          <w:szCs w:val="24"/>
        </w:rPr>
        <w:tab/>
      </w:r>
      <w:r w:rsidR="0012685A" w:rsidRPr="00B631D2">
        <w:rPr>
          <w:rFonts w:asciiTheme="minorHAnsi" w:hAnsiTheme="minorHAnsi" w:cstheme="minorHAnsi"/>
          <w:spacing w:val="-1"/>
          <w:sz w:val="24"/>
          <w:szCs w:val="24"/>
        </w:rPr>
        <w:tab/>
      </w:r>
      <w:r w:rsidR="0012685A" w:rsidRPr="00B631D2">
        <w:rPr>
          <w:rFonts w:asciiTheme="minorHAnsi" w:hAnsiTheme="minorHAnsi" w:cstheme="minorHAnsi"/>
          <w:spacing w:val="-1"/>
          <w:sz w:val="24"/>
          <w:szCs w:val="24"/>
        </w:rPr>
        <w:tab/>
      </w:r>
      <w:r w:rsidR="0012685A" w:rsidRPr="00B631D2">
        <w:rPr>
          <w:rFonts w:asciiTheme="minorHAnsi" w:hAnsiTheme="minorHAnsi" w:cstheme="minorHAnsi"/>
          <w:spacing w:val="-1"/>
          <w:sz w:val="24"/>
          <w:szCs w:val="24"/>
        </w:rPr>
        <w:tab/>
      </w:r>
      <w:r w:rsidR="00CB322B" w:rsidRPr="00B631D2">
        <w:rPr>
          <w:rFonts w:asciiTheme="minorHAnsi" w:hAnsiTheme="minorHAnsi" w:cstheme="minorHAnsi"/>
          <w:spacing w:val="-1"/>
          <w:sz w:val="24"/>
          <w:szCs w:val="24"/>
        </w:rPr>
        <w:t>845-295-411</w:t>
      </w:r>
      <w:r w:rsidR="0012685A" w:rsidRPr="00B631D2">
        <w:rPr>
          <w:rFonts w:asciiTheme="minorHAnsi" w:hAnsiTheme="minorHAnsi" w:cstheme="minorHAnsi"/>
          <w:spacing w:val="-1"/>
          <w:sz w:val="24"/>
          <w:szCs w:val="24"/>
        </w:rPr>
        <w:t>0</w:t>
      </w:r>
    </w:p>
    <w:p w14:paraId="3A9A4FB7" w14:textId="54AD6A54" w:rsidR="000E6865" w:rsidRPr="00B631D2" w:rsidRDefault="000E686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Asst. Superintendent for Instruction</w:t>
      </w:r>
      <w:r w:rsidRPr="00B631D2">
        <w:rPr>
          <w:rFonts w:asciiTheme="minorHAnsi" w:hAnsiTheme="minorHAnsi" w:cstheme="minorHAnsi"/>
          <w:spacing w:val="-1"/>
          <w:sz w:val="24"/>
          <w:szCs w:val="24"/>
        </w:rPr>
        <w:tab/>
      </w:r>
      <w:r w:rsidR="003158D9" w:rsidRPr="00B631D2">
        <w:rPr>
          <w:rFonts w:asciiTheme="minorHAnsi" w:hAnsiTheme="minorHAnsi" w:cstheme="minorHAnsi"/>
          <w:spacing w:val="-1"/>
          <w:sz w:val="24"/>
          <w:szCs w:val="24"/>
        </w:rPr>
        <w:t xml:space="preserve">                                                      </w:t>
      </w:r>
      <w:r w:rsidRPr="00B631D2">
        <w:rPr>
          <w:rFonts w:asciiTheme="minorHAnsi" w:hAnsiTheme="minorHAnsi" w:cstheme="minorHAnsi"/>
          <w:spacing w:val="-1"/>
          <w:sz w:val="24"/>
          <w:szCs w:val="24"/>
        </w:rPr>
        <w:t>845-295-4030</w:t>
      </w:r>
    </w:p>
    <w:p w14:paraId="4CF0FDBD" w14:textId="57D4EBDC" w:rsidR="000E6865" w:rsidRPr="00B631D2" w:rsidRDefault="000E686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 xml:space="preserve">Megan Becker, </w:t>
      </w:r>
      <w:r w:rsidR="00F261A9" w:rsidRPr="00B631D2">
        <w:rPr>
          <w:rFonts w:asciiTheme="minorHAnsi" w:hAnsiTheme="minorHAnsi" w:cstheme="minorHAnsi"/>
          <w:spacing w:val="-1"/>
          <w:sz w:val="24"/>
          <w:szCs w:val="24"/>
        </w:rPr>
        <w:t xml:space="preserve">Executive </w:t>
      </w:r>
      <w:r w:rsidRPr="00B631D2">
        <w:rPr>
          <w:rFonts w:asciiTheme="minorHAnsi" w:hAnsiTheme="minorHAnsi" w:cstheme="minorHAnsi"/>
          <w:spacing w:val="-1"/>
          <w:sz w:val="24"/>
          <w:szCs w:val="24"/>
        </w:rPr>
        <w:t>Principal</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00D73341"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845-292-</w:t>
      </w:r>
      <w:r w:rsidR="00C0317B" w:rsidRPr="00B631D2">
        <w:rPr>
          <w:rFonts w:asciiTheme="minorHAnsi" w:hAnsiTheme="minorHAnsi" w:cstheme="minorHAnsi"/>
          <w:spacing w:val="-1"/>
          <w:sz w:val="24"/>
          <w:szCs w:val="24"/>
        </w:rPr>
        <w:t>4170</w:t>
      </w:r>
    </w:p>
    <w:p w14:paraId="544328D4" w14:textId="10EEE75B" w:rsidR="000E6865" w:rsidRPr="00B631D2" w:rsidRDefault="000E686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 xml:space="preserve">Linda Blanton, </w:t>
      </w:r>
      <w:r w:rsidR="00B46D7A" w:rsidRPr="00B631D2">
        <w:rPr>
          <w:rFonts w:asciiTheme="minorHAnsi" w:hAnsiTheme="minorHAnsi" w:cstheme="minorHAnsi"/>
          <w:spacing w:val="-1"/>
          <w:sz w:val="24"/>
          <w:szCs w:val="24"/>
        </w:rPr>
        <w:t xml:space="preserve">Executive </w:t>
      </w:r>
      <w:r w:rsidRPr="00B631D2">
        <w:rPr>
          <w:rFonts w:asciiTheme="minorHAnsi" w:hAnsiTheme="minorHAnsi" w:cstheme="minorHAnsi"/>
          <w:spacing w:val="-1"/>
          <w:sz w:val="24"/>
          <w:szCs w:val="24"/>
        </w:rPr>
        <w:t>Principal</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t>845-295-4145</w:t>
      </w:r>
    </w:p>
    <w:p w14:paraId="2F823FCF" w14:textId="156060C3" w:rsidR="000E6865" w:rsidRPr="00B631D2" w:rsidRDefault="000E686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 xml:space="preserve">Adam Riehl, </w:t>
      </w:r>
      <w:r w:rsidR="00F261A9" w:rsidRPr="00B631D2">
        <w:rPr>
          <w:rFonts w:asciiTheme="minorHAnsi" w:hAnsiTheme="minorHAnsi" w:cstheme="minorHAnsi"/>
          <w:spacing w:val="-1"/>
          <w:sz w:val="24"/>
          <w:szCs w:val="24"/>
        </w:rPr>
        <w:t xml:space="preserve">Executive </w:t>
      </w:r>
      <w:r w:rsidRPr="00B631D2">
        <w:rPr>
          <w:rFonts w:asciiTheme="minorHAnsi" w:hAnsiTheme="minorHAnsi" w:cstheme="minorHAnsi"/>
          <w:spacing w:val="-1"/>
          <w:sz w:val="24"/>
          <w:szCs w:val="24"/>
        </w:rPr>
        <w:t>Principal</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00D73341"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845-295-4107</w:t>
      </w:r>
    </w:p>
    <w:p w14:paraId="32D6A62B" w14:textId="552702D5" w:rsidR="000E6865" w:rsidRPr="00B631D2" w:rsidRDefault="008539FB"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Jeffrey Molusky, Executive</w:t>
      </w:r>
      <w:r w:rsidR="000E6865" w:rsidRPr="00B631D2">
        <w:rPr>
          <w:rFonts w:asciiTheme="minorHAnsi" w:hAnsiTheme="minorHAnsi" w:cstheme="minorHAnsi"/>
          <w:spacing w:val="-1"/>
          <w:sz w:val="24"/>
          <w:szCs w:val="24"/>
        </w:rPr>
        <w:t xml:space="preserve"> Principal</w:t>
      </w:r>
      <w:r w:rsidR="000E6865"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ab/>
      </w:r>
      <w:r w:rsidR="00D73341"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845-295-4183</w:t>
      </w:r>
    </w:p>
    <w:p w14:paraId="6FB17B69" w14:textId="132B8BEC" w:rsidR="000E6865" w:rsidRPr="00B631D2" w:rsidRDefault="000E686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Donna Hemmer, Director of Communications</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00D73341"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845-295-4011</w:t>
      </w:r>
    </w:p>
    <w:p w14:paraId="06D86967" w14:textId="23A026ED" w:rsidR="000E6865" w:rsidRPr="00B631D2" w:rsidRDefault="000E686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Kelly Levi, School Nurse</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00D73341"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845-295-4114</w:t>
      </w:r>
    </w:p>
    <w:p w14:paraId="37504A71" w14:textId="02CD7D0F" w:rsidR="000E6865" w:rsidRPr="00B631D2" w:rsidRDefault="003F083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Kurt Mall</w:t>
      </w:r>
      <w:r w:rsidR="000E6865" w:rsidRPr="00B631D2">
        <w:rPr>
          <w:rFonts w:asciiTheme="minorHAnsi" w:hAnsiTheme="minorHAnsi" w:cstheme="minorHAnsi"/>
          <w:spacing w:val="-1"/>
          <w:sz w:val="24"/>
          <w:szCs w:val="24"/>
        </w:rPr>
        <w:t xml:space="preserve">, </w:t>
      </w:r>
      <w:r w:rsidRPr="00B631D2">
        <w:rPr>
          <w:rFonts w:asciiTheme="minorHAnsi" w:hAnsiTheme="minorHAnsi" w:cstheme="minorHAnsi"/>
          <w:spacing w:val="-1"/>
          <w:sz w:val="24"/>
          <w:szCs w:val="24"/>
        </w:rPr>
        <w:t xml:space="preserve">Interim </w:t>
      </w:r>
      <w:r w:rsidR="000E6865" w:rsidRPr="00B631D2">
        <w:rPr>
          <w:rFonts w:asciiTheme="minorHAnsi" w:hAnsiTheme="minorHAnsi" w:cstheme="minorHAnsi"/>
          <w:spacing w:val="-1"/>
          <w:sz w:val="24"/>
          <w:szCs w:val="24"/>
        </w:rPr>
        <w:t>Director of Facilities</w:t>
      </w:r>
      <w:r w:rsidR="000E6865"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ab/>
      </w:r>
      <w:r w:rsidR="000E6865" w:rsidRPr="00B631D2">
        <w:rPr>
          <w:rFonts w:asciiTheme="minorHAnsi" w:hAnsiTheme="minorHAnsi" w:cstheme="minorHAnsi"/>
          <w:spacing w:val="-1"/>
          <w:sz w:val="24"/>
          <w:szCs w:val="24"/>
        </w:rPr>
        <w:tab/>
      </w:r>
      <w:r w:rsidR="00CB322B" w:rsidRPr="00B631D2">
        <w:rPr>
          <w:rFonts w:asciiTheme="minorHAnsi" w:hAnsiTheme="minorHAnsi" w:cstheme="minorHAnsi"/>
          <w:spacing w:val="-1"/>
          <w:sz w:val="24"/>
          <w:szCs w:val="24"/>
        </w:rPr>
        <w:t>845-295-4028</w:t>
      </w:r>
    </w:p>
    <w:p w14:paraId="52948E07" w14:textId="03F5EA6D" w:rsidR="00D73341" w:rsidRPr="00B631D2" w:rsidRDefault="00D73341"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Robert Cintron, School Resource Officer</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t>845-295-4179</w:t>
      </w:r>
    </w:p>
    <w:p w14:paraId="0C2F0203" w14:textId="1925C9F2" w:rsidR="00A35C2F" w:rsidRPr="00B631D2" w:rsidRDefault="003F0835"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Deb Charlton</w:t>
      </w:r>
      <w:r w:rsidR="00A35C2F" w:rsidRPr="00B631D2">
        <w:rPr>
          <w:rFonts w:asciiTheme="minorHAnsi" w:hAnsiTheme="minorHAnsi" w:cstheme="minorHAnsi"/>
          <w:spacing w:val="-1"/>
          <w:sz w:val="24"/>
          <w:szCs w:val="24"/>
        </w:rPr>
        <w:t>, Teacher/</w:t>
      </w:r>
      <w:r w:rsidRPr="00B631D2">
        <w:rPr>
          <w:rFonts w:asciiTheme="minorHAnsi" w:hAnsiTheme="minorHAnsi" w:cstheme="minorHAnsi"/>
          <w:spacing w:val="-1"/>
          <w:sz w:val="24"/>
          <w:szCs w:val="24"/>
        </w:rPr>
        <w:t xml:space="preserve"> Union President</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t>845-295-4226</w:t>
      </w:r>
    </w:p>
    <w:p w14:paraId="64AD65B5" w14:textId="6FD324F6" w:rsidR="00A35C2F" w:rsidRPr="00B631D2" w:rsidRDefault="00A35C2F"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Sam Rogers, Teacher</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t>845-295-4269</w:t>
      </w:r>
    </w:p>
    <w:p w14:paraId="123DD998" w14:textId="1E6937CE" w:rsidR="00A35C2F" w:rsidRPr="00B631D2" w:rsidRDefault="00A35C2F"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Jillian Smith, Administrative Assistant</w:t>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ab/>
      </w:r>
      <w:r w:rsidR="00503875" w:rsidRPr="00B631D2">
        <w:rPr>
          <w:rFonts w:asciiTheme="minorHAnsi" w:hAnsiTheme="minorHAnsi" w:cstheme="minorHAnsi"/>
          <w:spacing w:val="-1"/>
          <w:sz w:val="24"/>
          <w:szCs w:val="24"/>
        </w:rPr>
        <w:tab/>
      </w:r>
      <w:r w:rsidRPr="00B631D2">
        <w:rPr>
          <w:rFonts w:asciiTheme="minorHAnsi" w:hAnsiTheme="minorHAnsi" w:cstheme="minorHAnsi"/>
          <w:spacing w:val="-1"/>
          <w:sz w:val="24"/>
          <w:szCs w:val="24"/>
        </w:rPr>
        <w:t>845-295-4102</w:t>
      </w:r>
    </w:p>
    <w:p w14:paraId="458EAE5B" w14:textId="2287D4E1" w:rsidR="00C0317B" w:rsidRPr="00B631D2" w:rsidRDefault="00C0317B" w:rsidP="008E151F">
      <w:pPr>
        <w:pStyle w:val="BodyText"/>
        <w:spacing w:after="120"/>
        <w:ind w:left="720" w:right="180"/>
        <w:jc w:val="both"/>
        <w:rPr>
          <w:rFonts w:asciiTheme="minorHAnsi" w:hAnsiTheme="minorHAnsi" w:cstheme="minorHAnsi"/>
          <w:spacing w:val="-1"/>
          <w:sz w:val="24"/>
          <w:szCs w:val="24"/>
        </w:rPr>
      </w:pPr>
      <w:r w:rsidRPr="00B631D2">
        <w:rPr>
          <w:rFonts w:asciiTheme="minorHAnsi" w:hAnsiTheme="minorHAnsi" w:cstheme="minorHAnsi"/>
          <w:spacing w:val="-1"/>
          <w:sz w:val="24"/>
          <w:szCs w:val="24"/>
        </w:rPr>
        <w:t>Victoria Ferguson, Executive Dir. of Finance and Business Services</w:t>
      </w:r>
      <w:r w:rsidRPr="00B631D2">
        <w:rPr>
          <w:rFonts w:asciiTheme="minorHAnsi" w:hAnsiTheme="minorHAnsi" w:cstheme="minorHAnsi"/>
          <w:spacing w:val="-1"/>
          <w:sz w:val="24"/>
          <w:szCs w:val="24"/>
        </w:rPr>
        <w:tab/>
        <w:t>845-295-4002</w:t>
      </w:r>
    </w:p>
    <w:p w14:paraId="64B7505E" w14:textId="77777777" w:rsidR="001E6074" w:rsidRPr="00065214" w:rsidRDefault="001E6074" w:rsidP="00D61DF8">
      <w:pPr>
        <w:pStyle w:val="Heading2"/>
        <w:spacing w:after="120"/>
        <w:ind w:left="0" w:right="180"/>
        <w:contextualSpacing/>
        <w:jc w:val="both"/>
        <w:rPr>
          <w:rFonts w:asciiTheme="minorHAnsi" w:hAnsiTheme="minorHAnsi" w:cstheme="minorHAnsi"/>
          <w:spacing w:val="-1"/>
          <w:sz w:val="20"/>
        </w:rPr>
      </w:pPr>
    </w:p>
    <w:p w14:paraId="7BCEA2DB" w14:textId="33277ED1" w:rsidR="00110415" w:rsidRPr="00503875" w:rsidRDefault="00110415" w:rsidP="00D61DF8">
      <w:pPr>
        <w:pStyle w:val="Heading2"/>
        <w:spacing w:after="120"/>
        <w:ind w:left="0" w:right="180"/>
        <w:contextualSpacing/>
        <w:jc w:val="both"/>
        <w:rPr>
          <w:rFonts w:asciiTheme="minorHAnsi" w:hAnsiTheme="minorHAnsi" w:cstheme="minorHAnsi"/>
          <w:b/>
        </w:rPr>
      </w:pPr>
      <w:bookmarkStart w:id="25" w:name="_Toc110256052"/>
      <w:r w:rsidRPr="00503875">
        <w:rPr>
          <w:rFonts w:asciiTheme="minorHAnsi" w:hAnsiTheme="minorHAnsi" w:cstheme="minorHAnsi"/>
          <w:b/>
        </w:rPr>
        <w:t>RESPONSIBILITY OF THE DISTRICT-WIDE SCHOOL SAFETY TEAM</w:t>
      </w:r>
      <w:bookmarkEnd w:id="25"/>
    </w:p>
    <w:p w14:paraId="414AB594" w14:textId="77777777" w:rsidR="00110415" w:rsidRPr="00503875" w:rsidRDefault="00110415" w:rsidP="008E151F">
      <w:pPr>
        <w:pStyle w:val="ListParagraph"/>
        <w:widowControl/>
        <w:numPr>
          <w:ilvl w:val="0"/>
          <w:numId w:val="19"/>
        </w:numPr>
        <w:spacing w:after="120"/>
        <w:jc w:val="both"/>
        <w:rPr>
          <w:rFonts w:cstheme="minorHAnsi"/>
          <w:sz w:val="24"/>
          <w:szCs w:val="24"/>
        </w:rPr>
      </w:pPr>
      <w:r w:rsidRPr="00503875">
        <w:rPr>
          <w:rFonts w:cstheme="minorHAnsi"/>
          <w:sz w:val="24"/>
          <w:szCs w:val="24"/>
        </w:rPr>
        <w:t>Development of the District-Wide School Safety Plan</w:t>
      </w:r>
    </w:p>
    <w:p w14:paraId="6A24B8B8"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 xml:space="preserve">Review and update the District-Wide School Safety Plan as needed but at least annually </w:t>
      </w:r>
    </w:p>
    <w:p w14:paraId="1DCF4F66"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 xml:space="preserve">Development of policies and procedures for responding to implied or direct threats of violence by students, staff, and visitors as well as threats by students against themselves, including suicide. </w:t>
      </w:r>
    </w:p>
    <w:p w14:paraId="3525CCC1"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 xml:space="preserve">Development of policies and procedures for communication with law enforcement and parents/ guardians </w:t>
      </w:r>
    </w:p>
    <w:p w14:paraId="062CD3A5"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Recommend prevention and intervention strategies to improve communication with students</w:t>
      </w:r>
    </w:p>
    <w:p w14:paraId="00C01805"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Development of plans and procedures to coordinate with emergency services and local government agencies</w:t>
      </w:r>
    </w:p>
    <w:p w14:paraId="64661855"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Identification of district resources available in the event of an emergency</w:t>
      </w:r>
    </w:p>
    <w:p w14:paraId="3BC06EA4"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Recommend staff and student school safety training programs (all staff will receive training by September 15</w:t>
      </w:r>
      <w:r w:rsidRPr="00503875">
        <w:rPr>
          <w:rFonts w:cstheme="minorHAnsi"/>
          <w:sz w:val="24"/>
          <w:szCs w:val="24"/>
          <w:vertAlign w:val="superscript"/>
        </w:rPr>
        <w:t>th</w:t>
      </w:r>
      <w:r w:rsidRPr="00503875">
        <w:rPr>
          <w:rFonts w:cstheme="minorHAnsi"/>
          <w:sz w:val="24"/>
          <w:szCs w:val="24"/>
        </w:rPr>
        <w:t xml:space="preserve"> on the school safety plans, violence prevention, and mental health)</w:t>
      </w:r>
    </w:p>
    <w:p w14:paraId="60614EE3" w14:textId="77777777" w:rsidR="00110415" w:rsidRPr="00503875"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Development of policies and procedures related to school building security</w:t>
      </w:r>
    </w:p>
    <w:p w14:paraId="252944D9" w14:textId="3ECE9DF5" w:rsidR="00110415" w:rsidRPr="001E6074" w:rsidRDefault="00110415" w:rsidP="00D61DF8">
      <w:pPr>
        <w:pStyle w:val="ListParagraph"/>
        <w:widowControl/>
        <w:numPr>
          <w:ilvl w:val="0"/>
          <w:numId w:val="19"/>
        </w:numPr>
        <w:spacing w:after="120"/>
        <w:ind w:right="180"/>
        <w:jc w:val="both"/>
        <w:rPr>
          <w:rFonts w:cstheme="minorHAnsi"/>
          <w:sz w:val="24"/>
          <w:szCs w:val="24"/>
        </w:rPr>
      </w:pPr>
      <w:r w:rsidRPr="00503875">
        <w:rPr>
          <w:rFonts w:cstheme="minorHAnsi"/>
          <w:sz w:val="24"/>
          <w:szCs w:val="24"/>
        </w:rPr>
        <w:t>Arrange for drills and exercise</w:t>
      </w:r>
      <w:r w:rsidR="00B74CB0">
        <w:rPr>
          <w:rFonts w:cstheme="minorHAnsi"/>
          <w:sz w:val="24"/>
          <w:szCs w:val="24"/>
        </w:rPr>
        <w:t>s</w:t>
      </w:r>
      <w:r w:rsidRPr="00503875">
        <w:rPr>
          <w:rFonts w:cstheme="minorHAnsi"/>
          <w:sz w:val="24"/>
          <w:szCs w:val="24"/>
        </w:rPr>
        <w:t xml:space="preserve"> to test plan components </w:t>
      </w:r>
    </w:p>
    <w:p w14:paraId="4605D45E" w14:textId="61D727F7" w:rsidR="0012685A" w:rsidRDefault="0012685A" w:rsidP="00D61DF8">
      <w:pPr>
        <w:pStyle w:val="Heading2"/>
        <w:spacing w:after="120"/>
        <w:ind w:right="180"/>
        <w:contextualSpacing/>
        <w:jc w:val="both"/>
        <w:rPr>
          <w:rFonts w:asciiTheme="minorHAnsi" w:hAnsiTheme="minorHAnsi" w:cstheme="minorHAnsi"/>
          <w:b/>
        </w:rPr>
      </w:pPr>
    </w:p>
    <w:p w14:paraId="16252A11" w14:textId="77777777" w:rsidR="003F0835" w:rsidRPr="00503875" w:rsidRDefault="003F0835" w:rsidP="00D61DF8">
      <w:pPr>
        <w:pStyle w:val="Heading2"/>
        <w:spacing w:after="120"/>
        <w:ind w:right="180"/>
        <w:contextualSpacing/>
        <w:jc w:val="both"/>
        <w:rPr>
          <w:rFonts w:asciiTheme="minorHAnsi" w:hAnsiTheme="minorHAnsi" w:cstheme="minorHAnsi"/>
          <w:b/>
        </w:rPr>
      </w:pPr>
    </w:p>
    <w:p w14:paraId="3B42ED22" w14:textId="6CD3B32C" w:rsidR="00110415" w:rsidRPr="007A7259" w:rsidRDefault="00110415" w:rsidP="00D61DF8">
      <w:pPr>
        <w:pStyle w:val="Heading2"/>
        <w:spacing w:after="120"/>
        <w:ind w:left="0" w:right="180"/>
        <w:jc w:val="both"/>
        <w:rPr>
          <w:rFonts w:asciiTheme="minorHAnsi" w:hAnsiTheme="minorHAnsi" w:cstheme="minorHAnsi"/>
          <w:b/>
          <w:sz w:val="28"/>
        </w:rPr>
      </w:pPr>
      <w:bookmarkStart w:id="26" w:name="_Toc110256053"/>
      <w:r w:rsidRPr="007A7259">
        <w:rPr>
          <w:rFonts w:asciiTheme="minorHAnsi" w:hAnsiTheme="minorHAnsi" w:cstheme="minorHAnsi"/>
          <w:b/>
          <w:sz w:val="28"/>
        </w:rPr>
        <w:t>BUILDING-LEVEL EMERGENCY RESPONSE TEAM</w:t>
      </w:r>
      <w:bookmarkEnd w:id="26"/>
    </w:p>
    <w:p w14:paraId="119002F4" w14:textId="55C546C4" w:rsidR="00110415" w:rsidRPr="00503875" w:rsidRDefault="00110415" w:rsidP="00D61DF8">
      <w:pPr>
        <w:spacing w:after="120"/>
        <w:ind w:right="180"/>
        <w:jc w:val="both"/>
        <w:rPr>
          <w:rFonts w:cstheme="minorHAnsi"/>
          <w:sz w:val="24"/>
          <w:szCs w:val="24"/>
        </w:rPr>
      </w:pPr>
      <w:r w:rsidRPr="00503875">
        <w:rPr>
          <w:rFonts w:cstheme="minorHAnsi"/>
          <w:sz w:val="24"/>
          <w:szCs w:val="24"/>
        </w:rPr>
        <w:t xml:space="preserve">Each school building will have a Building-Level </w:t>
      </w:r>
      <w:r w:rsidR="00B631D2">
        <w:rPr>
          <w:rFonts w:cstheme="minorHAnsi"/>
          <w:sz w:val="24"/>
          <w:szCs w:val="24"/>
        </w:rPr>
        <w:t>Emergency</w:t>
      </w:r>
      <w:r w:rsidRPr="00503875">
        <w:rPr>
          <w:rFonts w:cstheme="minorHAnsi"/>
          <w:sz w:val="24"/>
          <w:szCs w:val="24"/>
        </w:rPr>
        <w:t xml:space="preserve"> Response Team, appointed by the building principal, responsible for the development of the confidential Building-Level Emergency Response Plan.  The Building-Level Emergency Response Team will appoint:</w:t>
      </w:r>
    </w:p>
    <w:p w14:paraId="5CCDF6B2" w14:textId="77777777" w:rsidR="00110415" w:rsidRPr="00503875" w:rsidRDefault="00110415" w:rsidP="00D61DF8">
      <w:pPr>
        <w:pStyle w:val="ListParagraph"/>
        <w:widowControl/>
        <w:numPr>
          <w:ilvl w:val="0"/>
          <w:numId w:val="20"/>
        </w:numPr>
        <w:spacing w:after="120"/>
        <w:ind w:right="180"/>
        <w:jc w:val="both"/>
        <w:rPr>
          <w:rFonts w:cstheme="minorHAnsi"/>
          <w:sz w:val="24"/>
          <w:szCs w:val="24"/>
        </w:rPr>
      </w:pPr>
      <w:r w:rsidRPr="00503875">
        <w:rPr>
          <w:rFonts w:cstheme="minorHAnsi"/>
          <w:sz w:val="24"/>
          <w:szCs w:val="24"/>
        </w:rPr>
        <w:t>Emergency Response Team (members have specific roles and responsibilities in an emergency)</w:t>
      </w:r>
    </w:p>
    <w:p w14:paraId="647E035F" w14:textId="77777777" w:rsidR="00110415" w:rsidRPr="00503875" w:rsidRDefault="00110415" w:rsidP="00D61DF8">
      <w:pPr>
        <w:pStyle w:val="ListParagraph"/>
        <w:widowControl/>
        <w:numPr>
          <w:ilvl w:val="0"/>
          <w:numId w:val="20"/>
        </w:numPr>
        <w:spacing w:after="120"/>
        <w:ind w:right="180"/>
        <w:jc w:val="both"/>
        <w:rPr>
          <w:rFonts w:cstheme="minorHAnsi"/>
          <w:sz w:val="24"/>
          <w:szCs w:val="24"/>
        </w:rPr>
      </w:pPr>
      <w:r w:rsidRPr="00503875">
        <w:rPr>
          <w:rFonts w:cstheme="minorHAnsi"/>
          <w:sz w:val="24"/>
          <w:szCs w:val="24"/>
        </w:rPr>
        <w:t>Post-Incident Response Team (assists with the aftermath of a violent incident or emergency)</w:t>
      </w:r>
    </w:p>
    <w:p w14:paraId="51544541" w14:textId="77777777" w:rsidR="00110415" w:rsidRPr="00503875" w:rsidRDefault="00110415" w:rsidP="00D61DF8">
      <w:pPr>
        <w:pStyle w:val="ListParagraph"/>
        <w:widowControl/>
        <w:numPr>
          <w:ilvl w:val="0"/>
          <w:numId w:val="20"/>
        </w:numPr>
        <w:spacing w:after="120"/>
        <w:ind w:right="180"/>
        <w:jc w:val="both"/>
        <w:rPr>
          <w:rFonts w:cstheme="minorHAnsi"/>
          <w:sz w:val="24"/>
          <w:szCs w:val="24"/>
        </w:rPr>
      </w:pPr>
      <w:r w:rsidRPr="00503875">
        <w:rPr>
          <w:rFonts w:cstheme="minorHAnsi"/>
          <w:sz w:val="24"/>
          <w:szCs w:val="24"/>
        </w:rPr>
        <w:t xml:space="preserve">Any other Incident Response Team(s) deemed necessary </w:t>
      </w:r>
    </w:p>
    <w:p w14:paraId="28F19E1D" w14:textId="77777777" w:rsidR="000E6865" w:rsidRPr="00503875" w:rsidRDefault="000E6865" w:rsidP="00D61DF8">
      <w:pPr>
        <w:spacing w:after="120"/>
        <w:ind w:right="180"/>
        <w:jc w:val="both"/>
        <w:rPr>
          <w:rFonts w:cstheme="minorHAnsi"/>
          <w:sz w:val="20"/>
          <w:szCs w:val="20"/>
        </w:rPr>
      </w:pPr>
    </w:p>
    <w:p w14:paraId="65865F0A" w14:textId="207320FD" w:rsidR="00110415" w:rsidRPr="007A7259" w:rsidRDefault="00110415" w:rsidP="00D61DF8">
      <w:pPr>
        <w:pStyle w:val="Heading2"/>
        <w:spacing w:after="120"/>
        <w:ind w:left="0" w:right="180"/>
        <w:jc w:val="both"/>
        <w:rPr>
          <w:rFonts w:asciiTheme="minorHAnsi" w:hAnsiTheme="minorHAnsi" w:cstheme="minorHAnsi"/>
          <w:b/>
          <w:spacing w:val="-1"/>
          <w:sz w:val="28"/>
        </w:rPr>
      </w:pPr>
      <w:bookmarkStart w:id="27" w:name="_Toc110256054"/>
      <w:r w:rsidRPr="007A7259">
        <w:rPr>
          <w:rFonts w:asciiTheme="minorHAnsi" w:hAnsiTheme="minorHAnsi" w:cstheme="minorHAnsi"/>
          <w:b/>
          <w:spacing w:val="-1"/>
          <w:sz w:val="28"/>
        </w:rPr>
        <w:t>CONCEPTS OF OPERATION</w:t>
      </w:r>
      <w:bookmarkEnd w:id="27"/>
    </w:p>
    <w:p w14:paraId="5E31687A" w14:textId="0C38C099" w:rsidR="00110415" w:rsidRPr="001E6074"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The District-wide School Safety and Emergency Management Plan will be directly linked to individual Building-level Emergency Response Plans for each school. Protocols developed in the District-wide School Safety and Emergency Management Plan will guide the development and implementation of Building-level Emergency Response Plans.</w:t>
      </w:r>
      <w:r w:rsidR="0051099F" w:rsidRPr="00503875">
        <w:rPr>
          <w:rFonts w:asciiTheme="minorHAnsi" w:hAnsiTheme="minorHAnsi" w:cstheme="minorHAnsi"/>
          <w:sz w:val="24"/>
          <w:szCs w:val="24"/>
        </w:rPr>
        <w:t xml:space="preserve">  Response Plans developed for classrooms located at </w:t>
      </w:r>
      <w:r w:rsidR="00BF28DF" w:rsidRPr="00503875">
        <w:rPr>
          <w:rFonts w:asciiTheme="minorHAnsi" w:hAnsiTheme="minorHAnsi" w:cstheme="minorHAnsi"/>
          <w:sz w:val="24"/>
          <w:szCs w:val="24"/>
        </w:rPr>
        <w:t xml:space="preserve">SUNY Sullivan Campus and Catskill Regional Medical Center, are consistent with </w:t>
      </w:r>
      <w:r w:rsidR="00B631D2">
        <w:rPr>
          <w:rFonts w:asciiTheme="minorHAnsi" w:hAnsiTheme="minorHAnsi" w:cstheme="minorHAnsi"/>
          <w:sz w:val="24"/>
          <w:szCs w:val="24"/>
        </w:rPr>
        <w:t xml:space="preserve">the </w:t>
      </w:r>
      <w:r w:rsidR="00BF28DF" w:rsidRPr="00503875">
        <w:rPr>
          <w:rFonts w:asciiTheme="minorHAnsi" w:hAnsiTheme="minorHAnsi" w:cstheme="minorHAnsi"/>
          <w:sz w:val="24"/>
          <w:szCs w:val="24"/>
        </w:rPr>
        <w:t xml:space="preserve">BOCES District-wide Safety Plan and the safety plans of their respective facilities.  </w:t>
      </w:r>
    </w:p>
    <w:p w14:paraId="1F620622" w14:textId="09832B9C" w:rsidR="00110415" w:rsidRPr="001E6074" w:rsidRDefault="00110415" w:rsidP="00D61DF8">
      <w:pPr>
        <w:pStyle w:val="BodyText"/>
        <w:numPr>
          <w:ilvl w:val="0"/>
          <w:numId w:val="17"/>
        </w:numPr>
        <w:tabs>
          <w:tab w:val="left" w:pos="761"/>
        </w:tabs>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All District building plans have been standardized to the extent possible so that leadership decisions are consistent and leaders may be interchangeable as necessary. The training and expectations set at the district level are applicable to all building team members.</w:t>
      </w:r>
    </w:p>
    <w:p w14:paraId="11B4057C" w14:textId="16FAC9E3" w:rsidR="00110415" w:rsidRPr="001E6074" w:rsidRDefault="00110415" w:rsidP="00D61DF8">
      <w:pPr>
        <w:pStyle w:val="BodyText"/>
        <w:numPr>
          <w:ilvl w:val="0"/>
          <w:numId w:val="17"/>
        </w:numPr>
        <w:tabs>
          <w:tab w:val="left" w:pos="761"/>
        </w:tabs>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In the event of an emergency or violent incident, the initial response at an individual school will be by the School Emergency Response Team.</w:t>
      </w:r>
    </w:p>
    <w:p w14:paraId="223FC67A" w14:textId="51A1EC09" w:rsidR="00110415" w:rsidRDefault="00110415" w:rsidP="00D61DF8">
      <w:pPr>
        <w:pStyle w:val="BodyText"/>
        <w:numPr>
          <w:ilvl w:val="0"/>
          <w:numId w:val="17"/>
        </w:numPr>
        <w:tabs>
          <w:tab w:val="left" w:pos="761"/>
        </w:tabs>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Once the Superintendent and/or his/her designee are notified, the district-wide school safety team may be mobilized to respond, and when appropriate, local emergency officials will be notified. All will follow the emergency management protocols and practices outlined in the National Incident Management System (NIMS) and will practice Incident Command System (ICS) techniques to better manage these events.</w:t>
      </w:r>
    </w:p>
    <w:p w14:paraId="4BE8F9D3" w14:textId="77777777" w:rsidR="007A7259" w:rsidRPr="00E419C2" w:rsidRDefault="007A7259" w:rsidP="00E419C2">
      <w:pPr>
        <w:pStyle w:val="BodyText"/>
        <w:tabs>
          <w:tab w:val="left" w:pos="761"/>
        </w:tabs>
        <w:ind w:left="0" w:right="180"/>
        <w:jc w:val="both"/>
        <w:rPr>
          <w:rFonts w:asciiTheme="minorHAnsi" w:hAnsiTheme="minorHAnsi" w:cstheme="minorHAnsi"/>
          <w:sz w:val="24"/>
          <w:szCs w:val="24"/>
        </w:rPr>
      </w:pPr>
    </w:p>
    <w:p w14:paraId="433C79C8" w14:textId="42F998AC" w:rsidR="00110415" w:rsidRPr="007A7259" w:rsidRDefault="00110415" w:rsidP="00D61DF8">
      <w:pPr>
        <w:pStyle w:val="Heading2"/>
        <w:spacing w:after="120"/>
        <w:ind w:left="0" w:right="180"/>
        <w:jc w:val="both"/>
        <w:rPr>
          <w:rFonts w:asciiTheme="minorHAnsi" w:hAnsiTheme="minorHAnsi" w:cstheme="minorHAnsi"/>
          <w:b/>
          <w:spacing w:val="-1"/>
          <w:sz w:val="28"/>
        </w:rPr>
      </w:pPr>
      <w:bookmarkStart w:id="28" w:name="_Toc110256055"/>
      <w:r w:rsidRPr="007A7259">
        <w:rPr>
          <w:rFonts w:asciiTheme="minorHAnsi" w:hAnsiTheme="minorHAnsi" w:cstheme="minorHAnsi"/>
          <w:b/>
          <w:spacing w:val="-1"/>
          <w:sz w:val="28"/>
        </w:rPr>
        <w:t>PLAN REVIEW &amp; PUBLIC COMMENT</w:t>
      </w:r>
      <w:bookmarkEnd w:id="28"/>
    </w:p>
    <w:p w14:paraId="08F2841C" w14:textId="30D1D922" w:rsidR="00110415" w:rsidRPr="00503875" w:rsidRDefault="00110415" w:rsidP="00D61DF8">
      <w:pPr>
        <w:pStyle w:val="BodyText"/>
        <w:numPr>
          <w:ilvl w:val="0"/>
          <w:numId w:val="21"/>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The District-Wide School Safety Plan shall be monitored and maintai</w:t>
      </w:r>
      <w:r w:rsidR="00514E8D" w:rsidRPr="00503875">
        <w:rPr>
          <w:rFonts w:asciiTheme="minorHAnsi" w:hAnsiTheme="minorHAnsi" w:cstheme="minorHAnsi"/>
          <w:sz w:val="24"/>
          <w:szCs w:val="24"/>
        </w:rPr>
        <w:t xml:space="preserve">ned by the district-wide school </w:t>
      </w:r>
      <w:r w:rsidRPr="00503875">
        <w:rPr>
          <w:rFonts w:asciiTheme="minorHAnsi" w:hAnsiTheme="minorHAnsi" w:cstheme="minorHAnsi"/>
          <w:sz w:val="24"/>
          <w:szCs w:val="24"/>
        </w:rPr>
        <w:t>safety team and reviewed at least annually and updated as necessary and adopted by the school board by September 1st.  A copy of the plan will be available at the district office.)</w:t>
      </w:r>
    </w:p>
    <w:p w14:paraId="5AC2D90D"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Building-level Emergency Response Plans shall be confidential and not subject to disclosure under Article 6 of Public Officers Law or any other provision of law in accordance with Education Law Section 2801-a.</w:t>
      </w:r>
    </w:p>
    <w:p w14:paraId="2599CB5F" w14:textId="3CE23F0F"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Within 30 days from adoption, the District-Wide Safety Plan will be posted on the district website.  The URL will be submitted to the Education Department via the annual Basic Educational</w:t>
      </w:r>
      <w:r w:rsidR="00514E8D" w:rsidRPr="00503875">
        <w:rPr>
          <w:rFonts w:asciiTheme="minorHAnsi" w:hAnsiTheme="minorHAnsi" w:cstheme="minorHAnsi"/>
          <w:sz w:val="24"/>
          <w:szCs w:val="24"/>
        </w:rPr>
        <w:t xml:space="preserve"> Data System (BEDS) collection.</w:t>
      </w:r>
    </w:p>
    <w:p w14:paraId="7013FA2D" w14:textId="3EAD4567" w:rsidR="00110415" w:rsidRPr="007A7259"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 xml:space="preserve">The District-wide Plan must be formally adopted by the Board of Education whenever changes, other than simply updating contact information, are made to the plan. Pursuant to Commissioner’s Regulation, Section 155.17(e)(3), this plan will be made available for public comment at least 30 days </w:t>
      </w:r>
      <w:r w:rsidRPr="00503875">
        <w:rPr>
          <w:rFonts w:asciiTheme="minorHAnsi" w:hAnsiTheme="minorHAnsi" w:cstheme="minorHAnsi"/>
          <w:sz w:val="24"/>
          <w:szCs w:val="24"/>
        </w:rPr>
        <w:lastRenderedPageBreak/>
        <w:t>prior to its adoption.</w:t>
      </w:r>
    </w:p>
    <w:p w14:paraId="4971938C" w14:textId="163A0E65" w:rsidR="00110415" w:rsidRPr="00503875" w:rsidRDefault="00110415" w:rsidP="00D61DF8">
      <w:pPr>
        <w:pStyle w:val="ListParagraph"/>
        <w:numPr>
          <w:ilvl w:val="0"/>
          <w:numId w:val="17"/>
        </w:numPr>
        <w:spacing w:after="120"/>
        <w:ind w:left="720" w:right="180"/>
        <w:jc w:val="both"/>
        <w:rPr>
          <w:rFonts w:cstheme="minorHAnsi"/>
          <w:sz w:val="24"/>
          <w:szCs w:val="24"/>
        </w:rPr>
      </w:pPr>
      <w:r w:rsidRPr="00503875">
        <w:rPr>
          <w:rFonts w:cstheme="minorHAnsi"/>
          <w:sz w:val="24"/>
          <w:szCs w:val="24"/>
        </w:rPr>
        <w:t>Building-Level Emergency Response Plans will be supplied to the New York State Police and Sullivan County Sheriff’s Department within 30 days of adoption, but not later than October 15</w:t>
      </w:r>
      <w:r w:rsidRPr="00503875">
        <w:rPr>
          <w:rFonts w:cstheme="minorHAnsi"/>
          <w:sz w:val="24"/>
          <w:szCs w:val="24"/>
          <w:vertAlign w:val="superscript"/>
        </w:rPr>
        <w:t>th</w:t>
      </w:r>
      <w:r w:rsidR="00514E8D" w:rsidRPr="00503875">
        <w:rPr>
          <w:rFonts w:cstheme="minorHAnsi"/>
          <w:sz w:val="24"/>
          <w:szCs w:val="24"/>
        </w:rPr>
        <w:t xml:space="preserve">. </w:t>
      </w:r>
    </w:p>
    <w:p w14:paraId="25363DCC" w14:textId="77777777" w:rsidR="00110415" w:rsidRPr="00065214" w:rsidRDefault="00110415" w:rsidP="00D61DF8">
      <w:pPr>
        <w:spacing w:after="120"/>
        <w:ind w:right="180"/>
        <w:contextualSpacing/>
        <w:jc w:val="both"/>
        <w:rPr>
          <w:rFonts w:cstheme="minorHAnsi"/>
          <w:sz w:val="20"/>
          <w:szCs w:val="24"/>
        </w:rPr>
      </w:pPr>
    </w:p>
    <w:p w14:paraId="2CED9014" w14:textId="414F2E83" w:rsidR="00110415" w:rsidRPr="004768CB" w:rsidRDefault="00110415" w:rsidP="00D61DF8">
      <w:pPr>
        <w:pStyle w:val="Heading2"/>
        <w:spacing w:after="120"/>
        <w:ind w:left="0" w:right="180"/>
        <w:jc w:val="both"/>
        <w:rPr>
          <w:rFonts w:asciiTheme="minorHAnsi" w:hAnsiTheme="minorHAnsi" w:cstheme="minorHAnsi"/>
          <w:b/>
          <w:spacing w:val="-1"/>
          <w:sz w:val="28"/>
        </w:rPr>
      </w:pPr>
      <w:bookmarkStart w:id="29" w:name="_TOC_250010"/>
      <w:bookmarkStart w:id="30" w:name="_Toc110256056"/>
      <w:r w:rsidRPr="004768CB">
        <w:rPr>
          <w:rFonts w:asciiTheme="minorHAnsi" w:hAnsiTheme="minorHAnsi" w:cstheme="minorHAnsi"/>
          <w:b/>
          <w:spacing w:val="-1"/>
          <w:sz w:val="28"/>
        </w:rPr>
        <w:t>PREVENTION AND INTERVENTION STRATEGIES</w:t>
      </w:r>
      <w:bookmarkEnd w:id="29"/>
      <w:bookmarkEnd w:id="30"/>
    </w:p>
    <w:p w14:paraId="30BD285B" w14:textId="77777777"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z w:val="24"/>
          <w:szCs w:val="24"/>
        </w:rPr>
        <w:t>The</w:t>
      </w:r>
      <w:r w:rsidRPr="00503875">
        <w:rPr>
          <w:rFonts w:asciiTheme="minorHAnsi" w:hAnsiTheme="minorHAnsi" w:cstheme="minorHAnsi"/>
          <w:spacing w:val="-1"/>
          <w:sz w:val="24"/>
          <w:szCs w:val="24"/>
        </w:rPr>
        <w:t xml:space="preserve"> District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utilizes</w:t>
      </w:r>
      <w:r w:rsidRPr="00503875">
        <w:rPr>
          <w:rFonts w:asciiTheme="minorHAnsi" w:hAnsiTheme="minorHAnsi" w:cstheme="minorHAnsi"/>
          <w:sz w:val="24"/>
          <w:szCs w:val="24"/>
        </w:rPr>
        <w:t xml:space="preserve"> a</w:t>
      </w:r>
      <w:r w:rsidRPr="00503875">
        <w:rPr>
          <w:rFonts w:asciiTheme="minorHAnsi" w:hAnsiTheme="minorHAnsi" w:cstheme="minorHAnsi"/>
          <w:spacing w:val="-2"/>
          <w:sz w:val="24"/>
          <w:szCs w:val="24"/>
        </w:rPr>
        <w:t xml:space="preserve"> variety</w:t>
      </w:r>
      <w:r w:rsidRPr="00503875">
        <w:rPr>
          <w:rFonts w:asciiTheme="minorHAnsi" w:hAnsiTheme="minorHAnsi" w:cstheme="minorHAnsi"/>
          <w:spacing w:val="-1"/>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intervention</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strategies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reduce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risk and</w:t>
      </w:r>
      <w:r w:rsidRPr="00503875">
        <w:rPr>
          <w:rFonts w:asciiTheme="minorHAnsi" w:hAnsiTheme="minorHAnsi" w:cstheme="minorHAnsi"/>
          <w:spacing w:val="-2"/>
          <w:sz w:val="24"/>
          <w:szCs w:val="24"/>
        </w:rPr>
        <w:t xml:space="preserve"> prevent </w:t>
      </w:r>
      <w:r w:rsidRPr="00503875">
        <w:rPr>
          <w:rFonts w:asciiTheme="minorHAnsi" w:hAnsiTheme="minorHAnsi" w:cstheme="minorHAnsi"/>
          <w:spacing w:val="-1"/>
          <w:sz w:val="24"/>
          <w:szCs w:val="24"/>
        </w:rPr>
        <w:t>critical incidents.</w:t>
      </w:r>
    </w:p>
    <w:p w14:paraId="63C203C6"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Training for school staff working in an incident control capacity may include:</w:t>
      </w:r>
    </w:p>
    <w:p w14:paraId="25179F2B" w14:textId="77777777" w:rsidR="00110415" w:rsidRPr="00503875" w:rsidRDefault="00110415" w:rsidP="00D61DF8">
      <w:pPr>
        <w:pStyle w:val="BodyText"/>
        <w:numPr>
          <w:ilvl w:val="1"/>
          <w:numId w:val="22"/>
        </w:numPr>
        <w:tabs>
          <w:tab w:val="left" w:pos="761"/>
        </w:tabs>
        <w:ind w:right="180"/>
        <w:jc w:val="both"/>
        <w:rPr>
          <w:rFonts w:asciiTheme="minorHAnsi" w:hAnsiTheme="minorHAnsi" w:cstheme="minorHAnsi"/>
          <w:sz w:val="24"/>
          <w:szCs w:val="24"/>
        </w:rPr>
      </w:pPr>
      <w:r w:rsidRPr="00503875">
        <w:rPr>
          <w:rFonts w:asciiTheme="minorHAnsi" w:hAnsiTheme="minorHAnsi" w:cstheme="minorHAnsi"/>
          <w:sz w:val="24"/>
          <w:szCs w:val="24"/>
        </w:rPr>
        <w:t>Individual and group de-escalation techniques</w:t>
      </w:r>
    </w:p>
    <w:p w14:paraId="1641FF1A" w14:textId="77777777" w:rsidR="00110415" w:rsidRPr="00503875" w:rsidRDefault="00110415" w:rsidP="00D61DF8">
      <w:pPr>
        <w:pStyle w:val="BodyText"/>
        <w:numPr>
          <w:ilvl w:val="1"/>
          <w:numId w:val="22"/>
        </w:numPr>
        <w:tabs>
          <w:tab w:val="left" w:pos="761"/>
        </w:tabs>
        <w:ind w:right="180"/>
        <w:jc w:val="both"/>
        <w:rPr>
          <w:rFonts w:asciiTheme="minorHAnsi" w:hAnsiTheme="minorHAnsi" w:cstheme="minorHAnsi"/>
          <w:sz w:val="24"/>
          <w:szCs w:val="24"/>
        </w:rPr>
      </w:pPr>
      <w:r w:rsidRPr="00503875">
        <w:rPr>
          <w:rFonts w:asciiTheme="minorHAnsi" w:hAnsiTheme="minorHAnsi" w:cstheme="minorHAnsi"/>
          <w:sz w:val="24"/>
          <w:szCs w:val="24"/>
        </w:rPr>
        <w:t>Non-violent conflict resolution skills and</w:t>
      </w:r>
    </w:p>
    <w:p w14:paraId="5E0639EF" w14:textId="115996D2" w:rsidR="00110415" w:rsidRPr="00065214" w:rsidRDefault="00110415" w:rsidP="00D61DF8">
      <w:pPr>
        <w:pStyle w:val="BodyText"/>
        <w:numPr>
          <w:ilvl w:val="1"/>
          <w:numId w:val="22"/>
        </w:numPr>
        <w:tabs>
          <w:tab w:val="left" w:pos="761"/>
        </w:tabs>
        <w:spacing w:after="120"/>
        <w:ind w:left="1642" w:right="180"/>
        <w:jc w:val="both"/>
        <w:rPr>
          <w:rFonts w:asciiTheme="minorHAnsi" w:hAnsiTheme="minorHAnsi" w:cstheme="minorHAnsi"/>
          <w:sz w:val="24"/>
          <w:szCs w:val="24"/>
        </w:rPr>
      </w:pPr>
      <w:r w:rsidRPr="00503875">
        <w:rPr>
          <w:rFonts w:asciiTheme="minorHAnsi" w:hAnsiTheme="minorHAnsi" w:cstheme="minorHAnsi"/>
          <w:sz w:val="24"/>
          <w:szCs w:val="24"/>
        </w:rPr>
        <w:t>Mediation</w:t>
      </w:r>
    </w:p>
    <w:p w14:paraId="2B072064" w14:textId="4CBAB615" w:rsidR="00110415" w:rsidRPr="00065214"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The District will provide de-escalation techniques and non-violent conflict resolution training to other staff annually. Each building/division will have staff trained in non-violent conflict resolution.</w:t>
      </w:r>
    </w:p>
    <w:p w14:paraId="7FB6721A" w14:textId="5E6579FF" w:rsidR="00110415" w:rsidRPr="00065214"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Training is available during staff development sessions or on conference days.</w:t>
      </w:r>
    </w:p>
    <w:p w14:paraId="15444DDA"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Procedures relating to building security including utilization of staff and security equipment may include:</w:t>
      </w:r>
    </w:p>
    <w:p w14:paraId="786B6827" w14:textId="77777777" w:rsidR="00110415" w:rsidRPr="00503875" w:rsidRDefault="00110415" w:rsidP="00B74CB0">
      <w:pPr>
        <w:pStyle w:val="BodyText"/>
        <w:tabs>
          <w:tab w:val="left" w:pos="761"/>
        </w:tabs>
        <w:ind w:left="1276" w:right="187"/>
        <w:jc w:val="both"/>
        <w:rPr>
          <w:rFonts w:asciiTheme="minorHAnsi" w:hAnsiTheme="minorHAnsi" w:cstheme="minorHAnsi"/>
          <w:sz w:val="24"/>
          <w:szCs w:val="24"/>
        </w:rPr>
      </w:pPr>
      <w:r w:rsidRPr="00503875">
        <w:rPr>
          <w:rFonts w:asciiTheme="minorHAnsi" w:hAnsiTheme="minorHAnsi" w:cstheme="minorHAnsi"/>
          <w:sz w:val="24"/>
          <w:szCs w:val="24"/>
        </w:rPr>
        <w:t>Surveillance Cameras</w:t>
      </w:r>
    </w:p>
    <w:p w14:paraId="4B8796B4" w14:textId="77777777" w:rsidR="00110415" w:rsidRPr="00503875" w:rsidRDefault="00110415" w:rsidP="00B74CB0">
      <w:pPr>
        <w:pStyle w:val="BodyText"/>
        <w:tabs>
          <w:tab w:val="left" w:pos="761"/>
        </w:tabs>
        <w:ind w:left="1276" w:right="187"/>
        <w:jc w:val="both"/>
        <w:rPr>
          <w:rFonts w:asciiTheme="minorHAnsi" w:hAnsiTheme="minorHAnsi" w:cstheme="minorHAnsi"/>
          <w:sz w:val="24"/>
          <w:szCs w:val="24"/>
        </w:rPr>
      </w:pPr>
      <w:r w:rsidRPr="00503875">
        <w:rPr>
          <w:rFonts w:asciiTheme="minorHAnsi" w:hAnsiTheme="minorHAnsi" w:cstheme="minorHAnsi"/>
          <w:sz w:val="24"/>
          <w:szCs w:val="24"/>
        </w:rPr>
        <w:t>Door-lock (buzzer) entry systems</w:t>
      </w:r>
    </w:p>
    <w:p w14:paraId="2BAD5F05" w14:textId="77777777" w:rsidR="00110415" w:rsidRPr="00503875" w:rsidRDefault="00110415" w:rsidP="00B74CB0">
      <w:pPr>
        <w:pStyle w:val="BodyText"/>
        <w:tabs>
          <w:tab w:val="left" w:pos="761"/>
        </w:tabs>
        <w:ind w:left="1276" w:right="187"/>
        <w:jc w:val="both"/>
        <w:rPr>
          <w:rFonts w:asciiTheme="minorHAnsi" w:hAnsiTheme="minorHAnsi" w:cstheme="minorHAnsi"/>
          <w:sz w:val="24"/>
          <w:szCs w:val="24"/>
        </w:rPr>
      </w:pPr>
      <w:r w:rsidRPr="00503875">
        <w:rPr>
          <w:rFonts w:asciiTheme="minorHAnsi" w:hAnsiTheme="minorHAnsi" w:cstheme="minorHAnsi"/>
          <w:sz w:val="24"/>
          <w:szCs w:val="24"/>
        </w:rPr>
        <w:t>Portable Radios</w:t>
      </w:r>
    </w:p>
    <w:p w14:paraId="3522FE4F" w14:textId="77777777" w:rsidR="00110415" w:rsidRPr="00503875" w:rsidRDefault="00110415" w:rsidP="00B74CB0">
      <w:pPr>
        <w:pStyle w:val="BodyText"/>
        <w:tabs>
          <w:tab w:val="left" w:pos="761"/>
        </w:tabs>
        <w:ind w:left="1276" w:right="187"/>
        <w:jc w:val="both"/>
        <w:rPr>
          <w:rFonts w:asciiTheme="minorHAnsi" w:hAnsiTheme="minorHAnsi" w:cstheme="minorHAnsi"/>
          <w:sz w:val="24"/>
          <w:szCs w:val="24"/>
        </w:rPr>
      </w:pPr>
      <w:r w:rsidRPr="00503875">
        <w:rPr>
          <w:rFonts w:asciiTheme="minorHAnsi" w:hAnsiTheme="minorHAnsi" w:cstheme="minorHAnsi"/>
          <w:sz w:val="24"/>
          <w:szCs w:val="24"/>
        </w:rPr>
        <w:t>Alarm Systems</w:t>
      </w:r>
    </w:p>
    <w:p w14:paraId="1A82FF15" w14:textId="77777777" w:rsidR="00110415" w:rsidRPr="00503875" w:rsidRDefault="00110415" w:rsidP="00B74CB0">
      <w:pPr>
        <w:pStyle w:val="BodyText"/>
        <w:tabs>
          <w:tab w:val="left" w:pos="761"/>
        </w:tabs>
        <w:ind w:left="1276" w:right="187"/>
        <w:jc w:val="both"/>
        <w:rPr>
          <w:rFonts w:asciiTheme="minorHAnsi" w:hAnsiTheme="minorHAnsi" w:cstheme="minorHAnsi"/>
          <w:sz w:val="24"/>
          <w:szCs w:val="24"/>
        </w:rPr>
      </w:pPr>
      <w:r w:rsidRPr="00503875">
        <w:rPr>
          <w:rFonts w:asciiTheme="minorHAnsi" w:hAnsiTheme="minorHAnsi" w:cstheme="minorHAnsi"/>
          <w:sz w:val="24"/>
          <w:szCs w:val="24"/>
        </w:rPr>
        <w:t>Keypad or swipe entry systems</w:t>
      </w:r>
    </w:p>
    <w:p w14:paraId="2E808F10" w14:textId="0C3E71C3" w:rsidR="00110415" w:rsidRPr="003F0835" w:rsidRDefault="00110415" w:rsidP="00B74CB0">
      <w:pPr>
        <w:pStyle w:val="BodyText"/>
        <w:tabs>
          <w:tab w:val="left" w:pos="761"/>
        </w:tabs>
        <w:ind w:left="1276" w:right="187"/>
        <w:jc w:val="both"/>
        <w:rPr>
          <w:rFonts w:asciiTheme="minorHAnsi" w:hAnsiTheme="minorHAnsi" w:cstheme="minorHAnsi"/>
          <w:sz w:val="24"/>
          <w:szCs w:val="24"/>
        </w:rPr>
      </w:pPr>
      <w:r w:rsidRPr="003F0835">
        <w:rPr>
          <w:rFonts w:asciiTheme="minorHAnsi" w:hAnsiTheme="minorHAnsi" w:cstheme="minorHAnsi"/>
          <w:sz w:val="24"/>
          <w:szCs w:val="24"/>
        </w:rPr>
        <w:t>Single Point of Entry</w:t>
      </w:r>
    </w:p>
    <w:p w14:paraId="5C41DE57" w14:textId="7DA2E039" w:rsidR="00B74CB0" w:rsidRPr="003F0835" w:rsidRDefault="00B74CB0" w:rsidP="00B74CB0">
      <w:pPr>
        <w:pStyle w:val="BodyText"/>
        <w:tabs>
          <w:tab w:val="left" w:pos="761"/>
        </w:tabs>
        <w:ind w:left="1282" w:right="187"/>
        <w:jc w:val="both"/>
        <w:rPr>
          <w:rFonts w:asciiTheme="minorHAnsi" w:hAnsiTheme="minorHAnsi" w:cstheme="minorHAnsi"/>
          <w:sz w:val="24"/>
          <w:szCs w:val="24"/>
        </w:rPr>
      </w:pPr>
      <w:r w:rsidRPr="003F0835">
        <w:rPr>
          <w:rFonts w:asciiTheme="minorHAnsi" w:hAnsiTheme="minorHAnsi" w:cstheme="minorHAnsi"/>
          <w:sz w:val="24"/>
          <w:szCs w:val="24"/>
        </w:rPr>
        <w:t xml:space="preserve">Vaping detectors and phone </w:t>
      </w:r>
      <w:r w:rsidR="00B631D2">
        <w:rPr>
          <w:rFonts w:asciiTheme="minorHAnsi" w:hAnsiTheme="minorHAnsi" w:cstheme="minorHAnsi"/>
          <w:sz w:val="24"/>
          <w:szCs w:val="24"/>
        </w:rPr>
        <w:t>applications</w:t>
      </w:r>
    </w:p>
    <w:p w14:paraId="41EAD2FB" w14:textId="62B4DAD0" w:rsidR="00B74CB0" w:rsidRPr="003F0835" w:rsidRDefault="00CB322B" w:rsidP="00B74CB0">
      <w:pPr>
        <w:pStyle w:val="BodyText"/>
        <w:tabs>
          <w:tab w:val="left" w:pos="761"/>
        </w:tabs>
        <w:ind w:left="1282" w:right="187"/>
        <w:jc w:val="both"/>
        <w:rPr>
          <w:rFonts w:asciiTheme="minorHAnsi" w:hAnsiTheme="minorHAnsi" w:cstheme="minorHAnsi"/>
          <w:sz w:val="24"/>
          <w:szCs w:val="24"/>
        </w:rPr>
      </w:pPr>
      <w:r w:rsidRPr="003F0835">
        <w:rPr>
          <w:rFonts w:asciiTheme="minorHAnsi" w:hAnsiTheme="minorHAnsi" w:cstheme="minorHAnsi"/>
          <w:sz w:val="24"/>
          <w:szCs w:val="24"/>
        </w:rPr>
        <w:t xml:space="preserve">Wireless classroom lockdown system </w:t>
      </w:r>
    </w:p>
    <w:p w14:paraId="4F3B4CAE" w14:textId="77777777" w:rsidR="00B74CB0" w:rsidRPr="00B74CB0" w:rsidRDefault="00B74CB0" w:rsidP="00B74CB0">
      <w:pPr>
        <w:pStyle w:val="BodyText"/>
        <w:tabs>
          <w:tab w:val="left" w:pos="761"/>
        </w:tabs>
        <w:ind w:left="1282" w:right="187"/>
        <w:jc w:val="both"/>
        <w:rPr>
          <w:rFonts w:asciiTheme="minorHAnsi" w:hAnsiTheme="minorHAnsi" w:cstheme="minorHAnsi"/>
          <w:color w:val="FF0000"/>
          <w:sz w:val="24"/>
          <w:szCs w:val="24"/>
        </w:rPr>
      </w:pPr>
    </w:p>
    <w:p w14:paraId="215AA7DC" w14:textId="4FFE8099" w:rsidR="00065214" w:rsidRDefault="00110415" w:rsidP="00D61DF8">
      <w:pPr>
        <w:pStyle w:val="BodyText"/>
        <w:tabs>
          <w:tab w:val="left" w:pos="761"/>
        </w:tabs>
        <w:spacing w:after="120"/>
        <w:ind w:left="0" w:right="180"/>
        <w:jc w:val="both"/>
        <w:rPr>
          <w:rFonts w:asciiTheme="minorHAnsi" w:hAnsiTheme="minorHAnsi" w:cstheme="minorHAnsi"/>
          <w:spacing w:val="-1"/>
          <w:sz w:val="24"/>
          <w:szCs w:val="24"/>
        </w:rPr>
      </w:pPr>
      <w:r w:rsidRPr="00065214">
        <w:rPr>
          <w:rFonts w:asciiTheme="minorHAnsi" w:hAnsiTheme="minorHAnsi" w:cstheme="minorHAnsi"/>
          <w:spacing w:val="-1"/>
          <w:sz w:val="24"/>
          <w:szCs w:val="24"/>
        </w:rPr>
        <w:t>The</w:t>
      </w:r>
      <w:r w:rsidRPr="00065214">
        <w:rPr>
          <w:rFonts w:asciiTheme="minorHAnsi" w:hAnsiTheme="minorHAnsi" w:cstheme="minorHAnsi"/>
          <w:spacing w:val="20"/>
          <w:sz w:val="24"/>
          <w:szCs w:val="24"/>
        </w:rPr>
        <w:t xml:space="preserve"> </w:t>
      </w:r>
      <w:r w:rsidRPr="00065214">
        <w:rPr>
          <w:rFonts w:asciiTheme="minorHAnsi" w:hAnsiTheme="minorHAnsi" w:cstheme="minorHAnsi"/>
          <w:spacing w:val="-1"/>
          <w:sz w:val="24"/>
          <w:szCs w:val="24"/>
        </w:rPr>
        <w:t>District</w:t>
      </w:r>
      <w:r w:rsidRPr="00065214">
        <w:rPr>
          <w:rFonts w:asciiTheme="minorHAnsi" w:hAnsiTheme="minorHAnsi" w:cstheme="minorHAnsi"/>
          <w:spacing w:val="22"/>
          <w:sz w:val="24"/>
          <w:szCs w:val="24"/>
        </w:rPr>
        <w:t xml:space="preserve"> </w:t>
      </w:r>
      <w:r w:rsidRPr="00065214">
        <w:rPr>
          <w:rFonts w:asciiTheme="minorHAnsi" w:hAnsiTheme="minorHAnsi" w:cstheme="minorHAnsi"/>
          <w:spacing w:val="-1"/>
          <w:sz w:val="24"/>
          <w:szCs w:val="24"/>
        </w:rPr>
        <w:t>continually</w:t>
      </w:r>
      <w:r w:rsidRPr="00065214">
        <w:rPr>
          <w:rFonts w:asciiTheme="minorHAnsi" w:hAnsiTheme="minorHAnsi" w:cstheme="minorHAnsi"/>
          <w:spacing w:val="20"/>
          <w:sz w:val="24"/>
          <w:szCs w:val="24"/>
        </w:rPr>
        <w:t xml:space="preserve"> </w:t>
      </w:r>
      <w:r w:rsidRPr="00065214">
        <w:rPr>
          <w:rFonts w:asciiTheme="minorHAnsi" w:hAnsiTheme="minorHAnsi" w:cstheme="minorHAnsi"/>
          <w:spacing w:val="-1"/>
          <w:sz w:val="24"/>
          <w:szCs w:val="24"/>
        </w:rPr>
        <w:t>investigates</w:t>
      </w:r>
      <w:r w:rsidRPr="00065214">
        <w:rPr>
          <w:rFonts w:asciiTheme="minorHAnsi" w:hAnsiTheme="minorHAnsi" w:cstheme="minorHAnsi"/>
          <w:spacing w:val="20"/>
          <w:sz w:val="24"/>
          <w:szCs w:val="24"/>
        </w:rPr>
        <w:t xml:space="preserve"> </w:t>
      </w:r>
      <w:r w:rsidRPr="00065214">
        <w:rPr>
          <w:rFonts w:asciiTheme="minorHAnsi" w:hAnsiTheme="minorHAnsi" w:cstheme="minorHAnsi"/>
          <w:sz w:val="24"/>
          <w:szCs w:val="24"/>
        </w:rPr>
        <w:t>other</w:t>
      </w:r>
      <w:r w:rsidRPr="00065214">
        <w:rPr>
          <w:rFonts w:asciiTheme="minorHAnsi" w:hAnsiTheme="minorHAnsi" w:cstheme="minorHAnsi"/>
          <w:spacing w:val="19"/>
          <w:sz w:val="24"/>
          <w:szCs w:val="24"/>
        </w:rPr>
        <w:t xml:space="preserve"> </w:t>
      </w:r>
      <w:r w:rsidRPr="00065214">
        <w:rPr>
          <w:rFonts w:asciiTheme="minorHAnsi" w:hAnsiTheme="minorHAnsi" w:cstheme="minorHAnsi"/>
          <w:spacing w:val="-1"/>
          <w:sz w:val="24"/>
          <w:szCs w:val="24"/>
        </w:rPr>
        <w:t>security</w:t>
      </w:r>
      <w:r w:rsidRPr="00065214">
        <w:rPr>
          <w:rFonts w:asciiTheme="minorHAnsi" w:hAnsiTheme="minorHAnsi" w:cstheme="minorHAnsi"/>
          <w:spacing w:val="20"/>
          <w:sz w:val="24"/>
          <w:szCs w:val="24"/>
        </w:rPr>
        <w:t xml:space="preserve"> </w:t>
      </w:r>
      <w:r w:rsidRPr="00065214">
        <w:rPr>
          <w:rFonts w:asciiTheme="minorHAnsi" w:hAnsiTheme="minorHAnsi" w:cstheme="minorHAnsi"/>
          <w:spacing w:val="-1"/>
          <w:sz w:val="24"/>
          <w:szCs w:val="24"/>
        </w:rPr>
        <w:t>measures</w:t>
      </w:r>
      <w:r w:rsidRPr="00065214">
        <w:rPr>
          <w:rFonts w:asciiTheme="minorHAnsi" w:hAnsiTheme="minorHAnsi" w:cstheme="minorHAnsi"/>
          <w:spacing w:val="20"/>
          <w:sz w:val="24"/>
          <w:szCs w:val="24"/>
        </w:rPr>
        <w:t xml:space="preserve"> </w:t>
      </w:r>
      <w:r w:rsidRPr="00065214">
        <w:rPr>
          <w:rFonts w:asciiTheme="minorHAnsi" w:hAnsiTheme="minorHAnsi" w:cstheme="minorHAnsi"/>
          <w:spacing w:val="-1"/>
          <w:sz w:val="24"/>
          <w:szCs w:val="24"/>
        </w:rPr>
        <w:t>and</w:t>
      </w:r>
      <w:r w:rsidRPr="00065214">
        <w:rPr>
          <w:rFonts w:asciiTheme="minorHAnsi" w:hAnsiTheme="minorHAnsi" w:cstheme="minorHAnsi"/>
          <w:spacing w:val="21"/>
          <w:sz w:val="24"/>
          <w:szCs w:val="24"/>
        </w:rPr>
        <w:t xml:space="preserve"> </w:t>
      </w:r>
      <w:r w:rsidRPr="00065214">
        <w:rPr>
          <w:rFonts w:asciiTheme="minorHAnsi" w:hAnsiTheme="minorHAnsi" w:cstheme="minorHAnsi"/>
          <w:spacing w:val="-1"/>
          <w:sz w:val="24"/>
          <w:szCs w:val="24"/>
        </w:rPr>
        <w:t>conducts</w:t>
      </w:r>
      <w:r w:rsidRPr="00065214">
        <w:rPr>
          <w:rFonts w:asciiTheme="minorHAnsi" w:hAnsiTheme="minorHAnsi" w:cstheme="minorHAnsi"/>
          <w:spacing w:val="23"/>
          <w:sz w:val="24"/>
          <w:szCs w:val="24"/>
        </w:rPr>
        <w:t xml:space="preserve"> </w:t>
      </w:r>
      <w:r w:rsidRPr="00065214">
        <w:rPr>
          <w:rFonts w:asciiTheme="minorHAnsi" w:hAnsiTheme="minorHAnsi" w:cstheme="minorHAnsi"/>
          <w:spacing w:val="-1"/>
          <w:sz w:val="24"/>
          <w:szCs w:val="24"/>
        </w:rPr>
        <w:t>staff</w:t>
      </w:r>
      <w:r w:rsidRPr="00065214">
        <w:rPr>
          <w:rFonts w:asciiTheme="minorHAnsi" w:hAnsiTheme="minorHAnsi" w:cstheme="minorHAnsi"/>
          <w:spacing w:val="19"/>
          <w:sz w:val="24"/>
          <w:szCs w:val="24"/>
        </w:rPr>
        <w:t xml:space="preserve"> </w:t>
      </w:r>
      <w:r w:rsidRPr="00065214">
        <w:rPr>
          <w:rFonts w:asciiTheme="minorHAnsi" w:hAnsiTheme="minorHAnsi" w:cstheme="minorHAnsi"/>
          <w:spacing w:val="-1"/>
          <w:sz w:val="24"/>
          <w:szCs w:val="24"/>
        </w:rPr>
        <w:t>development</w:t>
      </w:r>
      <w:r w:rsidRPr="00065214">
        <w:rPr>
          <w:rFonts w:asciiTheme="minorHAnsi" w:hAnsiTheme="minorHAnsi" w:cstheme="minorHAnsi"/>
          <w:spacing w:val="19"/>
          <w:sz w:val="24"/>
          <w:szCs w:val="24"/>
        </w:rPr>
        <w:t xml:space="preserve"> </w:t>
      </w:r>
      <w:r w:rsidRPr="00065214">
        <w:rPr>
          <w:rFonts w:asciiTheme="minorHAnsi" w:hAnsiTheme="minorHAnsi" w:cstheme="minorHAnsi"/>
          <w:spacing w:val="-1"/>
          <w:sz w:val="24"/>
          <w:szCs w:val="24"/>
        </w:rPr>
        <w:t>training</w:t>
      </w:r>
      <w:r w:rsidRPr="00065214">
        <w:rPr>
          <w:rFonts w:asciiTheme="minorHAnsi" w:hAnsiTheme="minorHAnsi" w:cstheme="minorHAnsi"/>
          <w:spacing w:val="83"/>
          <w:sz w:val="24"/>
          <w:szCs w:val="24"/>
        </w:rPr>
        <w:t xml:space="preserve"> </w:t>
      </w:r>
      <w:r w:rsidRPr="00065214">
        <w:rPr>
          <w:rFonts w:asciiTheme="minorHAnsi" w:hAnsiTheme="minorHAnsi" w:cstheme="minorHAnsi"/>
          <w:sz w:val="24"/>
          <w:szCs w:val="24"/>
        </w:rPr>
        <w:t>to</w:t>
      </w:r>
      <w:r w:rsidRPr="00065214">
        <w:rPr>
          <w:rFonts w:asciiTheme="minorHAnsi" w:hAnsiTheme="minorHAnsi" w:cstheme="minorHAnsi"/>
          <w:spacing w:val="-1"/>
          <w:sz w:val="24"/>
          <w:szCs w:val="24"/>
        </w:rPr>
        <w:t xml:space="preserve"> ensure</w:t>
      </w:r>
      <w:r w:rsidRPr="00065214">
        <w:rPr>
          <w:rFonts w:asciiTheme="minorHAnsi" w:hAnsiTheme="minorHAnsi" w:cstheme="minorHAnsi"/>
          <w:sz w:val="24"/>
          <w:szCs w:val="24"/>
        </w:rPr>
        <w:t xml:space="preserve"> </w:t>
      </w:r>
      <w:r w:rsidRPr="00065214">
        <w:rPr>
          <w:rFonts w:asciiTheme="minorHAnsi" w:hAnsiTheme="minorHAnsi" w:cstheme="minorHAnsi"/>
          <w:spacing w:val="-1"/>
          <w:sz w:val="24"/>
          <w:szCs w:val="24"/>
        </w:rPr>
        <w:t>schools</w:t>
      </w:r>
      <w:r w:rsidRPr="00065214">
        <w:rPr>
          <w:rFonts w:asciiTheme="minorHAnsi" w:hAnsiTheme="minorHAnsi" w:cstheme="minorHAnsi"/>
          <w:sz w:val="24"/>
          <w:szCs w:val="24"/>
        </w:rPr>
        <w:t xml:space="preserve"> </w:t>
      </w:r>
      <w:r w:rsidRPr="00065214">
        <w:rPr>
          <w:rFonts w:asciiTheme="minorHAnsi" w:hAnsiTheme="minorHAnsi" w:cstheme="minorHAnsi"/>
          <w:spacing w:val="-1"/>
          <w:sz w:val="24"/>
          <w:szCs w:val="24"/>
        </w:rPr>
        <w:t>are</w:t>
      </w:r>
      <w:r w:rsidRPr="00065214">
        <w:rPr>
          <w:rFonts w:asciiTheme="minorHAnsi" w:hAnsiTheme="minorHAnsi" w:cstheme="minorHAnsi"/>
          <w:sz w:val="24"/>
          <w:szCs w:val="24"/>
        </w:rPr>
        <w:t xml:space="preserve"> as </w:t>
      </w:r>
      <w:r w:rsidRPr="00065214">
        <w:rPr>
          <w:rFonts w:asciiTheme="minorHAnsi" w:hAnsiTheme="minorHAnsi" w:cstheme="minorHAnsi"/>
          <w:spacing w:val="-2"/>
          <w:sz w:val="24"/>
          <w:szCs w:val="24"/>
        </w:rPr>
        <w:t>safe</w:t>
      </w:r>
      <w:r w:rsidRPr="00065214">
        <w:rPr>
          <w:rFonts w:asciiTheme="minorHAnsi" w:hAnsiTheme="minorHAnsi" w:cstheme="minorHAnsi"/>
          <w:sz w:val="24"/>
          <w:szCs w:val="24"/>
        </w:rPr>
        <w:t xml:space="preserve"> as </w:t>
      </w:r>
      <w:r w:rsidRPr="00065214">
        <w:rPr>
          <w:rFonts w:asciiTheme="minorHAnsi" w:hAnsiTheme="minorHAnsi" w:cstheme="minorHAnsi"/>
          <w:spacing w:val="-1"/>
          <w:sz w:val="24"/>
          <w:szCs w:val="24"/>
        </w:rPr>
        <w:t>possible.</w:t>
      </w:r>
      <w:bookmarkStart w:id="31" w:name="_TOC_250009"/>
    </w:p>
    <w:p w14:paraId="02D10F8A" w14:textId="77777777" w:rsidR="00C73423" w:rsidRDefault="00C73423" w:rsidP="00C0317B">
      <w:pPr>
        <w:pStyle w:val="BodyText"/>
        <w:tabs>
          <w:tab w:val="left" w:pos="761"/>
        </w:tabs>
        <w:ind w:left="0" w:right="180"/>
        <w:jc w:val="both"/>
        <w:rPr>
          <w:rFonts w:asciiTheme="minorHAnsi" w:hAnsiTheme="minorHAnsi" w:cstheme="minorHAnsi"/>
          <w:b/>
          <w:color w:val="FF0000"/>
          <w:sz w:val="24"/>
          <w:szCs w:val="24"/>
        </w:rPr>
      </w:pPr>
    </w:p>
    <w:p w14:paraId="21D6F93F" w14:textId="23C9766E" w:rsidR="00C0317B" w:rsidRPr="00B631D2" w:rsidRDefault="00C0317B" w:rsidP="00C0317B">
      <w:pPr>
        <w:pStyle w:val="BodyText"/>
        <w:tabs>
          <w:tab w:val="left" w:pos="761"/>
        </w:tabs>
        <w:ind w:left="0" w:right="180"/>
        <w:jc w:val="both"/>
        <w:rPr>
          <w:rFonts w:asciiTheme="minorHAnsi" w:hAnsiTheme="minorHAnsi" w:cstheme="minorHAnsi"/>
          <w:b/>
          <w:sz w:val="24"/>
          <w:szCs w:val="24"/>
        </w:rPr>
      </w:pPr>
      <w:r w:rsidRPr="00B631D2">
        <w:rPr>
          <w:rFonts w:asciiTheme="minorHAnsi" w:hAnsiTheme="minorHAnsi" w:cstheme="minorHAnsi"/>
          <w:b/>
          <w:sz w:val="24"/>
          <w:szCs w:val="24"/>
        </w:rPr>
        <w:t xml:space="preserve">Alyssa’s Law </w:t>
      </w:r>
    </w:p>
    <w:p w14:paraId="7D5144B2" w14:textId="77777777" w:rsidR="00C73423" w:rsidRPr="00B631D2" w:rsidRDefault="00C73423" w:rsidP="00C0317B">
      <w:pPr>
        <w:pStyle w:val="BodyText"/>
        <w:tabs>
          <w:tab w:val="left" w:pos="761"/>
        </w:tabs>
        <w:ind w:left="0" w:right="180"/>
        <w:jc w:val="both"/>
        <w:rPr>
          <w:rFonts w:asciiTheme="minorHAnsi" w:hAnsiTheme="minorHAnsi" w:cstheme="minorHAnsi"/>
          <w:b/>
          <w:sz w:val="12"/>
          <w:szCs w:val="24"/>
        </w:rPr>
      </w:pPr>
    </w:p>
    <w:p w14:paraId="4F24BBFB" w14:textId="28EEBC53" w:rsidR="00C0317B" w:rsidRPr="00B631D2" w:rsidRDefault="00C0317B" w:rsidP="00C0317B">
      <w:pPr>
        <w:pStyle w:val="BodyText"/>
        <w:tabs>
          <w:tab w:val="left" w:pos="761"/>
        </w:tabs>
        <w:ind w:left="0" w:right="180"/>
        <w:jc w:val="both"/>
        <w:rPr>
          <w:rFonts w:asciiTheme="minorHAnsi" w:hAnsiTheme="minorHAnsi" w:cstheme="minorHAnsi"/>
          <w:sz w:val="24"/>
          <w:szCs w:val="24"/>
        </w:rPr>
      </w:pPr>
      <w:r w:rsidRPr="00B631D2">
        <w:rPr>
          <w:rFonts w:asciiTheme="minorHAnsi" w:hAnsiTheme="minorHAnsi" w:cstheme="minorHAnsi"/>
          <w:sz w:val="24"/>
          <w:szCs w:val="24"/>
        </w:rPr>
        <w:t xml:space="preserve">Signed into law by Gov. </w:t>
      </w:r>
      <w:proofErr w:type="spellStart"/>
      <w:r w:rsidRPr="00B631D2">
        <w:rPr>
          <w:rFonts w:asciiTheme="minorHAnsi" w:hAnsiTheme="minorHAnsi" w:cstheme="minorHAnsi"/>
          <w:sz w:val="24"/>
          <w:szCs w:val="24"/>
        </w:rPr>
        <w:t>Hochul</w:t>
      </w:r>
      <w:proofErr w:type="spellEnd"/>
      <w:r w:rsidRPr="00B631D2">
        <w:rPr>
          <w:rFonts w:asciiTheme="minorHAnsi" w:hAnsiTheme="minorHAnsi" w:cstheme="minorHAnsi"/>
          <w:sz w:val="24"/>
          <w:szCs w:val="24"/>
        </w:rPr>
        <w:t xml:space="preserve"> in June of 2022. Requires schools to consider the use of silent panic alarm systems when conducting review and development of their school safety plans. </w:t>
      </w:r>
      <w:r w:rsidR="00B631D2">
        <w:rPr>
          <w:rFonts w:asciiTheme="minorHAnsi" w:hAnsiTheme="minorHAnsi" w:cstheme="minorHAnsi"/>
          <w:sz w:val="24"/>
          <w:szCs w:val="24"/>
        </w:rPr>
        <w:t>The proposed</w:t>
      </w:r>
      <w:r w:rsidRPr="00B631D2">
        <w:rPr>
          <w:rFonts w:asciiTheme="minorHAnsi" w:hAnsiTheme="minorHAnsi" w:cstheme="minorHAnsi"/>
          <w:sz w:val="24"/>
          <w:szCs w:val="24"/>
        </w:rPr>
        <w:t xml:space="preserve"> wording for our plan is as follows:</w:t>
      </w:r>
    </w:p>
    <w:p w14:paraId="4F4C5AB5" w14:textId="77777777" w:rsidR="00C0317B" w:rsidRPr="00B631D2" w:rsidRDefault="00C0317B" w:rsidP="00C0317B">
      <w:pPr>
        <w:pStyle w:val="BodyText"/>
        <w:tabs>
          <w:tab w:val="left" w:pos="761"/>
        </w:tabs>
        <w:ind w:left="0" w:right="180"/>
        <w:jc w:val="both"/>
        <w:rPr>
          <w:rFonts w:asciiTheme="minorHAnsi" w:hAnsiTheme="minorHAnsi" w:cstheme="minorHAnsi"/>
          <w:sz w:val="12"/>
          <w:szCs w:val="24"/>
        </w:rPr>
      </w:pPr>
    </w:p>
    <w:p w14:paraId="719844A5" w14:textId="195805EC" w:rsidR="00C0317B" w:rsidRPr="00B631D2" w:rsidRDefault="00C0317B" w:rsidP="00C0317B">
      <w:pPr>
        <w:pStyle w:val="BodyText"/>
        <w:tabs>
          <w:tab w:val="left" w:pos="761"/>
        </w:tabs>
        <w:ind w:left="0" w:right="180"/>
        <w:jc w:val="both"/>
        <w:rPr>
          <w:rFonts w:asciiTheme="minorHAnsi" w:hAnsiTheme="minorHAnsi" w:cstheme="minorHAnsi"/>
          <w:sz w:val="24"/>
          <w:szCs w:val="24"/>
        </w:rPr>
      </w:pPr>
      <w:r w:rsidRPr="00B631D2">
        <w:rPr>
          <w:rFonts w:asciiTheme="minorHAnsi" w:hAnsiTheme="minorHAnsi" w:cstheme="minorHAnsi"/>
          <w:sz w:val="24"/>
          <w:szCs w:val="24"/>
        </w:rPr>
        <w:t xml:space="preserve">“The Sullivan County BOCES has considered the use of a silent panic alert system when developing their District Wide Safety Plan. The BOCES is in the process of researching and adopting several different forms of technology to aid in our emergency response, including, but not limited to, automatic door locking systems, </w:t>
      </w:r>
      <w:r w:rsidR="00B631D2">
        <w:rPr>
          <w:rFonts w:asciiTheme="minorHAnsi" w:hAnsiTheme="minorHAnsi" w:cstheme="minorHAnsi"/>
          <w:sz w:val="24"/>
          <w:szCs w:val="24"/>
        </w:rPr>
        <w:t>District-wide</w:t>
      </w:r>
      <w:r w:rsidRPr="00B631D2">
        <w:rPr>
          <w:rFonts w:asciiTheme="minorHAnsi" w:hAnsiTheme="minorHAnsi" w:cstheme="minorHAnsi"/>
          <w:sz w:val="24"/>
          <w:szCs w:val="24"/>
        </w:rPr>
        <w:t xml:space="preserve"> on-screen computer emergency alerts, cellular phone emergency apps, and exterior building flashers.</w:t>
      </w:r>
      <w:r w:rsidR="00C73423" w:rsidRPr="00B631D2">
        <w:rPr>
          <w:rFonts w:asciiTheme="minorHAnsi" w:hAnsiTheme="minorHAnsi" w:cstheme="minorHAnsi"/>
          <w:sz w:val="24"/>
          <w:szCs w:val="24"/>
        </w:rPr>
        <w:t xml:space="preserve"> </w:t>
      </w:r>
      <w:r w:rsidRPr="00B631D2">
        <w:rPr>
          <w:rFonts w:asciiTheme="minorHAnsi" w:hAnsiTheme="minorHAnsi" w:cstheme="minorHAnsi"/>
          <w:sz w:val="24"/>
          <w:szCs w:val="24"/>
        </w:rPr>
        <w:t>Sullivan County BOCES will continue to investigate new forms of technology as they become available.</w:t>
      </w:r>
    </w:p>
    <w:p w14:paraId="452B2B69" w14:textId="77777777" w:rsidR="00065214" w:rsidRPr="00065214" w:rsidRDefault="00065214" w:rsidP="00D61DF8">
      <w:pPr>
        <w:pStyle w:val="BodyText"/>
        <w:tabs>
          <w:tab w:val="left" w:pos="761"/>
        </w:tabs>
        <w:spacing w:after="120"/>
        <w:ind w:left="0" w:right="180"/>
        <w:jc w:val="both"/>
        <w:rPr>
          <w:rFonts w:asciiTheme="minorHAnsi" w:hAnsiTheme="minorHAnsi" w:cstheme="minorHAnsi"/>
          <w:sz w:val="20"/>
          <w:szCs w:val="24"/>
        </w:rPr>
      </w:pPr>
    </w:p>
    <w:p w14:paraId="07DCCD56" w14:textId="4C4C6E1F" w:rsidR="00110415" w:rsidRPr="00C92C49" w:rsidRDefault="00110415" w:rsidP="00D61DF8">
      <w:pPr>
        <w:pStyle w:val="BodyText"/>
        <w:spacing w:after="120"/>
        <w:ind w:left="0" w:right="180"/>
        <w:jc w:val="both"/>
        <w:rPr>
          <w:rFonts w:asciiTheme="minorHAnsi" w:hAnsiTheme="minorHAnsi" w:cstheme="minorHAnsi"/>
          <w:sz w:val="32"/>
          <w:szCs w:val="24"/>
        </w:rPr>
      </w:pPr>
      <w:r w:rsidRPr="00C92C49">
        <w:rPr>
          <w:rFonts w:asciiTheme="minorHAnsi" w:hAnsiTheme="minorHAnsi" w:cstheme="minorHAnsi"/>
          <w:b/>
          <w:spacing w:val="-1"/>
          <w:sz w:val="28"/>
        </w:rPr>
        <w:t>IMPROVING COMMUNICATION WITH STUDENTS</w:t>
      </w:r>
      <w:bookmarkEnd w:id="31"/>
    </w:p>
    <w:p w14:paraId="3CBDFE09" w14:textId="75C7BCA8" w:rsidR="00110415" w:rsidRPr="00503875" w:rsidRDefault="00110415" w:rsidP="00D61DF8">
      <w:pPr>
        <w:pStyle w:val="BodyText"/>
        <w:spacing w:after="120"/>
        <w:ind w:left="0" w:right="180"/>
        <w:contextualSpacing/>
        <w:jc w:val="both"/>
        <w:rPr>
          <w:rFonts w:asciiTheme="minorHAnsi" w:hAnsiTheme="minorHAnsi" w:cstheme="minorHAnsi"/>
          <w:sz w:val="24"/>
          <w:szCs w:val="24"/>
        </w:rPr>
      </w:pPr>
      <w:r w:rsidRPr="00503875">
        <w:rPr>
          <w:rFonts w:asciiTheme="minorHAnsi" w:hAnsiTheme="minorHAnsi" w:cstheme="minorHAnsi"/>
          <w:spacing w:val="-1"/>
          <w:sz w:val="24"/>
          <w:szCs w:val="24"/>
        </w:rPr>
        <w:t>Each</w:t>
      </w:r>
      <w:r w:rsidRPr="00503875">
        <w:rPr>
          <w:rFonts w:asciiTheme="minorHAnsi" w:hAnsiTheme="minorHAnsi" w:cstheme="minorHAnsi"/>
          <w:spacing w:val="35"/>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37"/>
          <w:sz w:val="24"/>
          <w:szCs w:val="24"/>
        </w:rPr>
        <w:t xml:space="preserve"> </w:t>
      </w:r>
      <w:r w:rsidRPr="00503875">
        <w:rPr>
          <w:rFonts w:asciiTheme="minorHAnsi" w:hAnsiTheme="minorHAnsi" w:cstheme="minorHAnsi"/>
          <w:spacing w:val="-1"/>
          <w:sz w:val="24"/>
          <w:szCs w:val="24"/>
        </w:rPr>
        <w:t>schools</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within</w:t>
      </w:r>
      <w:r w:rsidRPr="00503875">
        <w:rPr>
          <w:rFonts w:asciiTheme="minorHAnsi" w:hAnsiTheme="minorHAnsi" w:cstheme="minorHAnsi"/>
          <w:spacing w:val="35"/>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5"/>
          <w:sz w:val="24"/>
          <w:szCs w:val="24"/>
        </w:rPr>
        <w:t xml:space="preserve"> </w:t>
      </w:r>
      <w:r w:rsidRPr="00503875">
        <w:rPr>
          <w:rFonts w:asciiTheme="minorHAnsi" w:hAnsiTheme="minorHAnsi" w:cstheme="minorHAnsi"/>
          <w:spacing w:val="-1"/>
          <w:sz w:val="24"/>
          <w:szCs w:val="24"/>
        </w:rPr>
        <w:t>provides</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safety-related</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initiatives.</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1"/>
          <w:sz w:val="24"/>
          <w:szCs w:val="24"/>
        </w:rPr>
        <w:t>These</w:t>
      </w:r>
      <w:r w:rsidRPr="00503875">
        <w:rPr>
          <w:rFonts w:asciiTheme="minorHAnsi" w:hAnsiTheme="minorHAnsi" w:cstheme="minorHAnsi"/>
          <w:spacing w:val="63"/>
          <w:sz w:val="24"/>
          <w:szCs w:val="24"/>
        </w:rPr>
        <w:t xml:space="preserve"> </w:t>
      </w:r>
      <w:r w:rsidRPr="00503875">
        <w:rPr>
          <w:rFonts w:asciiTheme="minorHAnsi" w:hAnsiTheme="minorHAnsi" w:cstheme="minorHAnsi"/>
          <w:spacing w:val="-1"/>
          <w:sz w:val="24"/>
          <w:szCs w:val="24"/>
        </w:rPr>
        <w:t>programs</w:t>
      </w:r>
      <w:r w:rsidRPr="00503875">
        <w:rPr>
          <w:rFonts w:asciiTheme="minorHAnsi" w:hAnsiTheme="minorHAnsi" w:cstheme="minorHAnsi"/>
          <w:spacing w:val="35"/>
          <w:sz w:val="24"/>
          <w:szCs w:val="24"/>
        </w:rPr>
        <w:t xml:space="preserve"> </w:t>
      </w:r>
      <w:r w:rsidRPr="00503875">
        <w:rPr>
          <w:rFonts w:asciiTheme="minorHAnsi" w:hAnsiTheme="minorHAnsi" w:cstheme="minorHAnsi"/>
          <w:spacing w:val="-1"/>
          <w:sz w:val="24"/>
          <w:szCs w:val="24"/>
        </w:rPr>
        <w:t>include</w:t>
      </w:r>
      <w:r w:rsidRPr="00503875">
        <w:rPr>
          <w:rFonts w:asciiTheme="minorHAnsi" w:hAnsiTheme="minorHAnsi" w:cstheme="minorHAnsi"/>
          <w:spacing w:val="37"/>
          <w:sz w:val="24"/>
          <w:szCs w:val="24"/>
        </w:rPr>
        <w:t xml:space="preserve"> </w:t>
      </w:r>
      <w:r w:rsidRPr="00503875">
        <w:rPr>
          <w:rFonts w:asciiTheme="minorHAnsi" w:hAnsiTheme="minorHAnsi" w:cstheme="minorHAnsi"/>
          <w:spacing w:val="-1"/>
          <w:sz w:val="24"/>
          <w:szCs w:val="24"/>
        </w:rPr>
        <w:t>peer</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mediation,</w:t>
      </w:r>
      <w:r w:rsidRPr="00503875">
        <w:rPr>
          <w:rFonts w:asciiTheme="minorHAnsi" w:hAnsiTheme="minorHAnsi" w:cstheme="minorHAnsi"/>
          <w:spacing w:val="35"/>
          <w:sz w:val="24"/>
          <w:szCs w:val="24"/>
        </w:rPr>
        <w:t xml:space="preserve"> </w:t>
      </w:r>
      <w:r w:rsidRPr="00503875">
        <w:rPr>
          <w:rFonts w:asciiTheme="minorHAnsi" w:hAnsiTheme="minorHAnsi" w:cstheme="minorHAnsi"/>
          <w:spacing w:val="-1"/>
          <w:sz w:val="24"/>
          <w:szCs w:val="24"/>
        </w:rPr>
        <w:t>bullying</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prevention,</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conflict</w:t>
      </w:r>
      <w:r w:rsidRPr="00503875">
        <w:rPr>
          <w:rFonts w:asciiTheme="minorHAnsi" w:hAnsiTheme="minorHAnsi" w:cstheme="minorHAnsi"/>
          <w:spacing w:val="39"/>
          <w:sz w:val="24"/>
          <w:szCs w:val="24"/>
        </w:rPr>
        <w:t xml:space="preserve"> </w:t>
      </w:r>
      <w:r w:rsidRPr="00503875">
        <w:rPr>
          <w:rFonts w:asciiTheme="minorHAnsi" w:hAnsiTheme="minorHAnsi" w:cstheme="minorHAnsi"/>
          <w:spacing w:val="-1"/>
          <w:sz w:val="24"/>
          <w:szCs w:val="24"/>
        </w:rPr>
        <w:t>resolution,</w:t>
      </w:r>
      <w:r w:rsidRPr="00503875">
        <w:rPr>
          <w:rFonts w:asciiTheme="minorHAnsi" w:hAnsiTheme="minorHAnsi" w:cstheme="minorHAnsi"/>
          <w:spacing w:val="35"/>
          <w:sz w:val="24"/>
          <w:szCs w:val="24"/>
        </w:rPr>
        <w:t xml:space="preserve"> </w:t>
      </w:r>
      <w:r w:rsidRPr="00503875">
        <w:rPr>
          <w:rFonts w:asciiTheme="minorHAnsi" w:hAnsiTheme="minorHAnsi" w:cstheme="minorHAnsi"/>
          <w:spacing w:val="-1"/>
          <w:sz w:val="24"/>
          <w:szCs w:val="24"/>
        </w:rPr>
        <w:t>social</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skills</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development,</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anger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management</w:t>
      </w:r>
      <w:r w:rsidR="00F61F46">
        <w:rPr>
          <w:rFonts w:asciiTheme="minorHAnsi" w:hAnsiTheme="minorHAnsi" w:cstheme="minorHAnsi"/>
          <w:spacing w:val="-1"/>
          <w:sz w:val="24"/>
          <w:szCs w:val="24"/>
        </w:rPr>
        <w:t>,</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lastRenderedPageBreak/>
        <w:t>components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character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education.</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Students</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are</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involved</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wide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variety</w:t>
      </w:r>
      <w:r w:rsidRPr="00503875">
        <w:rPr>
          <w:rFonts w:asciiTheme="minorHAnsi" w:hAnsiTheme="minorHAnsi" w:cstheme="minorHAnsi"/>
          <w:spacing w:val="1"/>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safety</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1"/>
          <w:sz w:val="24"/>
          <w:szCs w:val="24"/>
        </w:rPr>
        <w:t>activities</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through</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both</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1"/>
          <w:sz w:val="24"/>
          <w:szCs w:val="24"/>
        </w:rPr>
        <w:t>their</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classes</w:t>
      </w:r>
      <w:r w:rsidRPr="00503875">
        <w:rPr>
          <w:rFonts w:asciiTheme="minorHAnsi" w:hAnsiTheme="minorHAnsi" w:cstheme="minorHAnsi"/>
          <w:spacing w:val="30"/>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29"/>
          <w:sz w:val="24"/>
          <w:szCs w:val="24"/>
        </w:rPr>
        <w:t xml:space="preserve"> </w:t>
      </w:r>
      <w:r w:rsidRPr="00503875">
        <w:rPr>
          <w:rFonts w:asciiTheme="minorHAnsi" w:hAnsiTheme="minorHAnsi" w:cstheme="minorHAnsi"/>
          <w:sz w:val="24"/>
          <w:szCs w:val="24"/>
        </w:rPr>
        <w:t>well</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2"/>
          <w:sz w:val="24"/>
          <w:szCs w:val="24"/>
        </w:rPr>
        <w:t>as</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through</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work</w:t>
      </w:r>
      <w:r w:rsidRPr="00503875">
        <w:rPr>
          <w:rFonts w:asciiTheme="minorHAnsi" w:hAnsiTheme="minorHAnsi" w:cstheme="minorHAnsi"/>
          <w:spacing w:val="28"/>
          <w:sz w:val="24"/>
          <w:szCs w:val="24"/>
        </w:rPr>
        <w:t xml:space="preserve"> </w:t>
      </w:r>
      <w:r w:rsidRPr="00503875">
        <w:rPr>
          <w:rFonts w:asciiTheme="minorHAnsi" w:hAnsiTheme="minorHAnsi" w:cstheme="minorHAnsi"/>
          <w:sz w:val="24"/>
          <w:szCs w:val="24"/>
        </w:rPr>
        <w:t>with</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counselors,</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social</w:t>
      </w:r>
      <w:r w:rsidRPr="00503875">
        <w:rPr>
          <w:rFonts w:asciiTheme="minorHAnsi" w:hAnsiTheme="minorHAnsi" w:cstheme="minorHAnsi"/>
          <w:spacing w:val="59"/>
          <w:sz w:val="24"/>
          <w:szCs w:val="24"/>
        </w:rPr>
        <w:t xml:space="preserve"> </w:t>
      </w:r>
      <w:r w:rsidRPr="00503875">
        <w:rPr>
          <w:rFonts w:asciiTheme="minorHAnsi" w:hAnsiTheme="minorHAnsi" w:cstheme="minorHAnsi"/>
          <w:spacing w:val="-1"/>
          <w:sz w:val="24"/>
          <w:szCs w:val="24"/>
        </w:rPr>
        <w:t>workers,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and school</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psychologists.</w:t>
      </w:r>
    </w:p>
    <w:p w14:paraId="02081E26" w14:textId="67D5119D" w:rsidR="00110415" w:rsidRPr="00065214" w:rsidRDefault="00110415" w:rsidP="00D61DF8">
      <w:pPr>
        <w:spacing w:after="120"/>
        <w:ind w:right="180"/>
        <w:contextualSpacing/>
        <w:jc w:val="both"/>
        <w:rPr>
          <w:rFonts w:eastAsia="Calibri" w:cstheme="minorHAnsi"/>
          <w:sz w:val="20"/>
          <w:szCs w:val="24"/>
        </w:rPr>
      </w:pPr>
    </w:p>
    <w:p w14:paraId="0C795A58" w14:textId="63915E0C" w:rsidR="00110415" w:rsidRPr="00065214" w:rsidRDefault="00110415" w:rsidP="00D61DF8">
      <w:pPr>
        <w:pStyle w:val="Heading2"/>
        <w:spacing w:after="120"/>
        <w:ind w:left="0" w:right="180"/>
        <w:contextualSpacing/>
        <w:jc w:val="both"/>
        <w:rPr>
          <w:rFonts w:asciiTheme="minorHAnsi" w:hAnsiTheme="minorHAnsi" w:cstheme="minorHAnsi"/>
          <w:b/>
          <w:spacing w:val="-1"/>
          <w:sz w:val="28"/>
        </w:rPr>
      </w:pPr>
      <w:bookmarkStart w:id="32" w:name="_Toc110256057"/>
      <w:r w:rsidRPr="00065214">
        <w:rPr>
          <w:rFonts w:asciiTheme="minorHAnsi" w:hAnsiTheme="minorHAnsi" w:cstheme="minorHAnsi"/>
          <w:b/>
          <w:spacing w:val="-1"/>
          <w:sz w:val="28"/>
        </w:rPr>
        <w:t>REPORTING THREATS OR ACTS OF VIOLENCE</w:t>
      </w:r>
      <w:bookmarkEnd w:id="32"/>
    </w:p>
    <w:p w14:paraId="55A60B6C" w14:textId="0BB88FC4"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z w:val="24"/>
          <w:szCs w:val="24"/>
        </w:rPr>
        <w:t>Students, staff, parents, and others are educated annually about the importance of reporting threats or acts of violence and the procedures of reporting.</w:t>
      </w:r>
    </w:p>
    <w:p w14:paraId="4E9660DD" w14:textId="52F40AEE"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z w:val="24"/>
          <w:szCs w:val="24"/>
        </w:rPr>
        <w:t>The District has developed a system for reporting threats of and actual acts of violence.  The procedure for reporting is as follows:</w:t>
      </w:r>
    </w:p>
    <w:p w14:paraId="7A0EF03F" w14:textId="77777777" w:rsidR="00110415" w:rsidRPr="00503875" w:rsidRDefault="00110415" w:rsidP="00D61DF8">
      <w:pPr>
        <w:pStyle w:val="BodyText"/>
        <w:numPr>
          <w:ilvl w:val="0"/>
          <w:numId w:val="17"/>
        </w:numPr>
        <w:tabs>
          <w:tab w:val="left" w:pos="761"/>
        </w:tabs>
        <w:spacing w:after="120"/>
        <w:ind w:left="763" w:right="180"/>
        <w:jc w:val="both"/>
        <w:rPr>
          <w:rFonts w:asciiTheme="minorHAnsi" w:hAnsiTheme="minorHAnsi" w:cstheme="minorHAnsi"/>
          <w:sz w:val="24"/>
          <w:szCs w:val="24"/>
        </w:rPr>
      </w:pPr>
      <w:r w:rsidRPr="00503875">
        <w:rPr>
          <w:rFonts w:asciiTheme="minorHAnsi" w:hAnsiTheme="minorHAnsi" w:cstheme="minorHAnsi"/>
          <w:sz w:val="24"/>
          <w:szCs w:val="24"/>
        </w:rPr>
        <w:t>Students are educated to report threats and acts of violence to staff members.</w:t>
      </w:r>
    </w:p>
    <w:p w14:paraId="2A23ABA8" w14:textId="77777777" w:rsidR="00110415" w:rsidRPr="00503875" w:rsidRDefault="00110415" w:rsidP="00D61DF8">
      <w:pPr>
        <w:pStyle w:val="BodyText"/>
        <w:numPr>
          <w:ilvl w:val="0"/>
          <w:numId w:val="17"/>
        </w:numPr>
        <w:tabs>
          <w:tab w:val="left" w:pos="761"/>
        </w:tabs>
        <w:spacing w:after="120"/>
        <w:ind w:left="763" w:right="180"/>
        <w:jc w:val="both"/>
        <w:rPr>
          <w:rFonts w:asciiTheme="minorHAnsi" w:hAnsiTheme="minorHAnsi" w:cstheme="minorHAnsi"/>
          <w:sz w:val="24"/>
          <w:szCs w:val="24"/>
        </w:rPr>
      </w:pPr>
      <w:r w:rsidRPr="00503875">
        <w:rPr>
          <w:rFonts w:asciiTheme="minorHAnsi" w:hAnsiTheme="minorHAnsi" w:cstheme="minorHAnsi"/>
          <w:sz w:val="24"/>
          <w:szCs w:val="24"/>
        </w:rPr>
        <w:t>Each school has designated a reporting process, which can be done anonymously.</w:t>
      </w:r>
    </w:p>
    <w:p w14:paraId="357D0ECB" w14:textId="3E64FF40" w:rsidR="00110415" w:rsidRPr="003F0835" w:rsidRDefault="00110415" w:rsidP="00D61DF8">
      <w:pPr>
        <w:pStyle w:val="BodyText"/>
        <w:numPr>
          <w:ilvl w:val="0"/>
          <w:numId w:val="17"/>
        </w:numPr>
        <w:tabs>
          <w:tab w:val="left" w:pos="761"/>
        </w:tabs>
        <w:spacing w:after="120"/>
        <w:ind w:left="763" w:right="180"/>
        <w:jc w:val="both"/>
        <w:rPr>
          <w:rFonts w:asciiTheme="minorHAnsi" w:hAnsiTheme="minorHAnsi" w:cstheme="minorHAnsi"/>
          <w:sz w:val="24"/>
          <w:szCs w:val="24"/>
        </w:rPr>
      </w:pPr>
      <w:r w:rsidRPr="003F0835">
        <w:rPr>
          <w:rFonts w:asciiTheme="minorHAnsi" w:hAnsiTheme="minorHAnsi" w:cstheme="minorHAnsi"/>
          <w:sz w:val="24"/>
          <w:szCs w:val="24"/>
        </w:rPr>
        <w:t>Staff members are</w:t>
      </w:r>
      <w:r w:rsidR="0074395E" w:rsidRPr="003F0835">
        <w:rPr>
          <w:rFonts w:asciiTheme="minorHAnsi" w:hAnsiTheme="minorHAnsi" w:cstheme="minorHAnsi"/>
          <w:sz w:val="24"/>
          <w:szCs w:val="24"/>
        </w:rPr>
        <w:t xml:space="preserve"> to</w:t>
      </w:r>
      <w:r w:rsidRPr="003F0835">
        <w:rPr>
          <w:rFonts w:asciiTheme="minorHAnsi" w:hAnsiTheme="minorHAnsi" w:cstheme="minorHAnsi"/>
          <w:sz w:val="24"/>
          <w:szCs w:val="24"/>
        </w:rPr>
        <w:t xml:space="preserve"> report student referrals to the administration for investigation.</w:t>
      </w:r>
    </w:p>
    <w:p w14:paraId="19AD5585" w14:textId="71B0BB4C" w:rsidR="00110415" w:rsidRPr="003F0835" w:rsidRDefault="00110415" w:rsidP="00D61DF8">
      <w:pPr>
        <w:pStyle w:val="BodyText"/>
        <w:numPr>
          <w:ilvl w:val="0"/>
          <w:numId w:val="17"/>
        </w:numPr>
        <w:tabs>
          <w:tab w:val="left" w:pos="761"/>
        </w:tabs>
        <w:spacing w:after="120"/>
        <w:ind w:left="763" w:right="180"/>
        <w:jc w:val="both"/>
        <w:rPr>
          <w:rFonts w:asciiTheme="minorHAnsi" w:hAnsiTheme="minorHAnsi" w:cstheme="minorHAnsi"/>
          <w:sz w:val="24"/>
          <w:szCs w:val="24"/>
        </w:rPr>
      </w:pPr>
      <w:r w:rsidRPr="003F0835">
        <w:rPr>
          <w:rFonts w:asciiTheme="minorHAnsi" w:hAnsiTheme="minorHAnsi" w:cstheme="minorHAnsi"/>
          <w:sz w:val="24"/>
          <w:szCs w:val="24"/>
        </w:rPr>
        <w:t>Staff training programs meet S.A.V.E. requirements. Instruction on issues of school safety is provided to all employees each year.</w:t>
      </w:r>
    </w:p>
    <w:p w14:paraId="240E53CA" w14:textId="77777777" w:rsidR="008E151F" w:rsidRPr="00503875" w:rsidRDefault="008E151F" w:rsidP="008E151F">
      <w:pPr>
        <w:pStyle w:val="BodyText"/>
        <w:tabs>
          <w:tab w:val="left" w:pos="761"/>
        </w:tabs>
        <w:ind w:left="0" w:right="180"/>
        <w:jc w:val="both"/>
        <w:rPr>
          <w:rFonts w:asciiTheme="minorHAnsi" w:hAnsiTheme="minorHAnsi" w:cstheme="minorHAnsi"/>
          <w:sz w:val="24"/>
          <w:szCs w:val="24"/>
        </w:rPr>
      </w:pPr>
    </w:p>
    <w:p w14:paraId="5A31B281" w14:textId="7701E414" w:rsidR="00110415" w:rsidRPr="00065214" w:rsidRDefault="00110415" w:rsidP="00D61DF8">
      <w:pPr>
        <w:pStyle w:val="Heading2"/>
        <w:spacing w:after="120"/>
        <w:ind w:left="0" w:right="180"/>
        <w:contextualSpacing/>
        <w:jc w:val="both"/>
        <w:rPr>
          <w:rFonts w:asciiTheme="minorHAnsi" w:hAnsiTheme="minorHAnsi" w:cstheme="minorHAnsi"/>
          <w:b/>
          <w:spacing w:val="-1"/>
          <w:sz w:val="28"/>
        </w:rPr>
      </w:pPr>
      <w:bookmarkStart w:id="33" w:name="_TOC_250008"/>
      <w:bookmarkStart w:id="34" w:name="_Toc110256058"/>
      <w:r w:rsidRPr="00065214">
        <w:rPr>
          <w:rFonts w:asciiTheme="minorHAnsi" w:hAnsiTheme="minorHAnsi" w:cstheme="minorHAnsi"/>
          <w:b/>
          <w:spacing w:val="-1"/>
          <w:sz w:val="28"/>
        </w:rPr>
        <w:t>TRAINING, DRILLS, AND EXERCISES</w:t>
      </w:r>
      <w:bookmarkEnd w:id="33"/>
      <w:bookmarkEnd w:id="34"/>
    </w:p>
    <w:p w14:paraId="222BD81A" w14:textId="77777777" w:rsidR="00065214" w:rsidRPr="00065214" w:rsidRDefault="00065214" w:rsidP="00D61DF8">
      <w:pPr>
        <w:pStyle w:val="Heading2"/>
        <w:spacing w:after="120"/>
        <w:ind w:left="0" w:right="180"/>
        <w:contextualSpacing/>
        <w:jc w:val="both"/>
        <w:rPr>
          <w:rFonts w:asciiTheme="minorHAnsi" w:hAnsiTheme="minorHAnsi" w:cstheme="minorHAnsi"/>
          <w:b/>
          <w:spacing w:val="-1"/>
          <w:sz w:val="12"/>
        </w:rPr>
      </w:pPr>
    </w:p>
    <w:p w14:paraId="0B914946" w14:textId="7BEDB3E9" w:rsidR="00110415" w:rsidRPr="00065214" w:rsidRDefault="00110415" w:rsidP="00D61DF8">
      <w:pPr>
        <w:pStyle w:val="Heading2"/>
        <w:spacing w:after="120"/>
        <w:ind w:left="0" w:right="180"/>
        <w:jc w:val="both"/>
        <w:rPr>
          <w:rFonts w:asciiTheme="minorHAnsi" w:hAnsiTheme="minorHAnsi" w:cstheme="minorHAnsi"/>
          <w:b/>
          <w:spacing w:val="-1"/>
        </w:rPr>
      </w:pPr>
      <w:bookmarkStart w:id="35" w:name="_Toc110256059"/>
      <w:r w:rsidRPr="00503875">
        <w:rPr>
          <w:rFonts w:asciiTheme="minorHAnsi" w:hAnsiTheme="minorHAnsi" w:cstheme="minorHAnsi"/>
          <w:b/>
          <w:spacing w:val="-1"/>
        </w:rPr>
        <w:t>DRILLS AND EXERCISES:</w:t>
      </w:r>
      <w:bookmarkEnd w:id="35"/>
    </w:p>
    <w:p w14:paraId="33880D62" w14:textId="0B86CD4F"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pacing w:val="-1"/>
          <w:sz w:val="24"/>
          <w:szCs w:val="24"/>
        </w:rPr>
        <w:t>The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conduct</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Management</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drills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exercises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annually</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including,</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but</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not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limited</w:t>
      </w:r>
      <w:r w:rsidRPr="00503875">
        <w:rPr>
          <w:rFonts w:asciiTheme="minorHAnsi" w:hAnsiTheme="minorHAnsi" w:cstheme="minorHAnsi"/>
          <w:spacing w:val="77"/>
          <w:sz w:val="24"/>
          <w:szCs w:val="24"/>
        </w:rPr>
        <w:t xml:space="preserve"> </w:t>
      </w:r>
      <w:r w:rsidRPr="00503875">
        <w:rPr>
          <w:rFonts w:asciiTheme="minorHAnsi" w:hAnsiTheme="minorHAnsi" w:cstheme="minorHAnsi"/>
          <w:sz w:val="24"/>
          <w:szCs w:val="24"/>
        </w:rPr>
        <w:t>to:</w:t>
      </w:r>
    </w:p>
    <w:p w14:paraId="15463E20" w14:textId="6FE61832" w:rsidR="00C569F7" w:rsidRDefault="00110415" w:rsidP="00D61DF8">
      <w:pPr>
        <w:pStyle w:val="BodyText"/>
        <w:numPr>
          <w:ilvl w:val="0"/>
          <w:numId w:val="17"/>
        </w:numPr>
        <w:spacing w:after="120"/>
        <w:ind w:left="720" w:right="180"/>
        <w:jc w:val="both"/>
        <w:rPr>
          <w:rFonts w:asciiTheme="minorHAnsi" w:hAnsiTheme="minorHAnsi" w:cstheme="minorHAnsi"/>
          <w:spacing w:val="-5"/>
          <w:sz w:val="24"/>
          <w:szCs w:val="24"/>
        </w:rPr>
      </w:pPr>
      <w:r w:rsidRPr="00503875">
        <w:rPr>
          <w:rFonts w:asciiTheme="minorHAnsi" w:hAnsiTheme="minorHAnsi" w:cstheme="minorHAnsi"/>
          <w:b/>
          <w:bCs/>
          <w:spacing w:val="-1"/>
          <w:sz w:val="24"/>
          <w:szCs w:val="24"/>
        </w:rPr>
        <w:t>FIRE</w:t>
      </w:r>
      <w:r w:rsidRPr="00503875">
        <w:rPr>
          <w:rFonts w:asciiTheme="minorHAnsi" w:hAnsiTheme="minorHAnsi" w:cstheme="minorHAnsi"/>
          <w:b/>
          <w:bCs/>
          <w:spacing w:val="-4"/>
          <w:sz w:val="24"/>
          <w:szCs w:val="24"/>
        </w:rPr>
        <w:t xml:space="preserve"> </w:t>
      </w:r>
      <w:r w:rsidRPr="00503875">
        <w:rPr>
          <w:rFonts w:asciiTheme="minorHAnsi" w:hAnsiTheme="minorHAnsi" w:cstheme="minorHAnsi"/>
          <w:b/>
          <w:bCs/>
          <w:sz w:val="24"/>
          <w:szCs w:val="24"/>
        </w:rPr>
        <w:t>AND</w:t>
      </w:r>
      <w:r w:rsidRPr="00503875">
        <w:rPr>
          <w:rFonts w:asciiTheme="minorHAnsi" w:hAnsiTheme="minorHAnsi" w:cstheme="minorHAnsi"/>
          <w:b/>
          <w:bCs/>
          <w:spacing w:val="-2"/>
          <w:sz w:val="24"/>
          <w:szCs w:val="24"/>
        </w:rPr>
        <w:t xml:space="preserve"> </w:t>
      </w:r>
      <w:r w:rsidRPr="00503875">
        <w:rPr>
          <w:rFonts w:asciiTheme="minorHAnsi" w:hAnsiTheme="minorHAnsi" w:cstheme="minorHAnsi"/>
          <w:b/>
          <w:bCs/>
          <w:sz w:val="24"/>
          <w:szCs w:val="24"/>
        </w:rPr>
        <w:t>LOCKDOWN</w:t>
      </w:r>
      <w:r w:rsidRPr="00503875">
        <w:rPr>
          <w:rFonts w:asciiTheme="minorHAnsi" w:hAnsiTheme="minorHAnsi" w:cstheme="minorHAnsi"/>
          <w:b/>
          <w:bCs/>
          <w:spacing w:val="1"/>
          <w:sz w:val="24"/>
          <w:szCs w:val="24"/>
        </w:rPr>
        <w:t xml:space="preserve"> </w:t>
      </w:r>
      <w:r w:rsidRPr="00503875">
        <w:rPr>
          <w:rFonts w:asciiTheme="minorHAnsi" w:hAnsiTheme="minorHAnsi" w:cstheme="minorHAnsi"/>
          <w:b/>
          <w:bCs/>
          <w:sz w:val="24"/>
          <w:szCs w:val="24"/>
        </w:rPr>
        <w:t xml:space="preserve">DRILLS: </w:t>
      </w:r>
      <w:r w:rsidRPr="00503875">
        <w:rPr>
          <w:rFonts w:asciiTheme="minorHAnsi" w:hAnsiTheme="minorHAnsi" w:cstheme="minorHAnsi"/>
          <w:b/>
          <w:bCs/>
          <w:spacing w:val="8"/>
          <w:sz w:val="24"/>
          <w:szCs w:val="24"/>
        </w:rPr>
        <w:t xml:space="preserve"> </w:t>
      </w:r>
      <w:r w:rsidRPr="00503875">
        <w:rPr>
          <w:rFonts w:asciiTheme="minorHAnsi" w:hAnsiTheme="minorHAnsi" w:cstheme="minorHAnsi"/>
          <w:spacing w:val="-1"/>
          <w:sz w:val="24"/>
          <w:szCs w:val="24"/>
        </w:rPr>
        <w:t>Fire</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2"/>
          <w:sz w:val="24"/>
          <w:szCs w:val="24"/>
        </w:rPr>
        <w:t xml:space="preserve"> Lockdown</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Drills</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1"/>
          <w:sz w:val="24"/>
          <w:szCs w:val="24"/>
        </w:rPr>
        <w:t xml:space="preserve"> be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conducted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during</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3"/>
          <w:sz w:val="24"/>
          <w:szCs w:val="24"/>
        </w:rPr>
        <w:t>days</w:t>
      </w:r>
      <w:r w:rsidRPr="00503875">
        <w:rPr>
          <w:rFonts w:asciiTheme="minorHAnsi" w:hAnsiTheme="minorHAnsi" w:cstheme="minorHAnsi"/>
          <w:spacing w:val="-1"/>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59"/>
          <w:sz w:val="24"/>
          <w:szCs w:val="24"/>
        </w:rPr>
        <w:t xml:space="preserve"> </w:t>
      </w:r>
      <w:r w:rsidRPr="00503875">
        <w:rPr>
          <w:rFonts w:asciiTheme="minorHAnsi" w:hAnsiTheme="minorHAnsi" w:cstheme="minorHAnsi"/>
          <w:sz w:val="24"/>
          <w:szCs w:val="24"/>
        </w:rPr>
        <w:t>each</w:t>
      </w:r>
      <w:r w:rsidRPr="00503875">
        <w:rPr>
          <w:rFonts w:asciiTheme="minorHAnsi" w:hAnsiTheme="minorHAnsi" w:cstheme="minorHAnsi"/>
          <w:spacing w:val="-1"/>
          <w:sz w:val="24"/>
          <w:szCs w:val="24"/>
        </w:rPr>
        <w:t xml:space="preserve"> school</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within</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with</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sta</w:t>
      </w:r>
      <w:r w:rsidRPr="00503875">
        <w:rPr>
          <w:rFonts w:asciiTheme="minorHAnsi" w:hAnsiTheme="minorHAnsi" w:cstheme="minorHAnsi"/>
          <w:spacing w:val="-3"/>
          <w:sz w:val="24"/>
          <w:szCs w:val="24"/>
        </w:rPr>
        <w:t xml:space="preserve">ff </w:t>
      </w:r>
      <w:r w:rsidRPr="00503875">
        <w:rPr>
          <w:rFonts w:asciiTheme="minorHAnsi" w:hAnsiTheme="minorHAnsi" w:cstheme="minorHAnsi"/>
          <w:sz w:val="24"/>
          <w:szCs w:val="24"/>
        </w:rPr>
        <w:t>and</w:t>
      </w:r>
      <w:r w:rsidRPr="00503875">
        <w:rPr>
          <w:rFonts w:asciiTheme="minorHAnsi" w:hAnsiTheme="minorHAnsi" w:cstheme="minorHAnsi"/>
          <w:spacing w:val="-1"/>
          <w:sz w:val="24"/>
          <w:szCs w:val="24"/>
        </w:rPr>
        <w:t xml:space="preserve"> students</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 xml:space="preserve">twelve </w:t>
      </w:r>
      <w:r w:rsidRPr="00503875">
        <w:rPr>
          <w:rFonts w:asciiTheme="minorHAnsi" w:hAnsiTheme="minorHAnsi" w:cstheme="minorHAnsi"/>
          <w:spacing w:val="-2"/>
          <w:sz w:val="24"/>
          <w:szCs w:val="24"/>
        </w:rPr>
        <w:t>(12)</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times</w:t>
      </w:r>
      <w:r w:rsidRPr="00503875">
        <w:rPr>
          <w:rFonts w:asciiTheme="minorHAnsi" w:hAnsiTheme="minorHAnsi" w:cstheme="minorHAnsi"/>
          <w:spacing w:val="1"/>
          <w:sz w:val="24"/>
          <w:szCs w:val="24"/>
        </w:rPr>
        <w:t xml:space="preserve"> </w:t>
      </w:r>
      <w:r w:rsidRPr="00503875">
        <w:rPr>
          <w:rFonts w:asciiTheme="minorHAnsi" w:hAnsiTheme="minorHAnsi" w:cstheme="minorHAnsi"/>
          <w:sz w:val="24"/>
          <w:szCs w:val="24"/>
        </w:rPr>
        <w:t>annually</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(September</w:t>
      </w:r>
      <w:r w:rsidRPr="00503875">
        <w:rPr>
          <w:rFonts w:asciiTheme="minorHAnsi" w:hAnsiTheme="minorHAnsi" w:cstheme="minorHAnsi"/>
          <w:spacing w:val="-4"/>
          <w:sz w:val="24"/>
          <w:szCs w:val="24"/>
        </w:rPr>
        <w:t xml:space="preserve"> </w:t>
      </w:r>
      <w:r w:rsidR="00BE2793">
        <w:rPr>
          <w:rFonts w:asciiTheme="minorHAnsi" w:hAnsiTheme="minorHAnsi" w:cstheme="minorHAnsi"/>
          <w:sz w:val="24"/>
          <w:szCs w:val="24"/>
        </w:rPr>
        <w:t xml:space="preserve">- </w:t>
      </w:r>
      <w:r w:rsidRPr="00503875">
        <w:rPr>
          <w:rFonts w:asciiTheme="minorHAnsi" w:hAnsiTheme="minorHAnsi" w:cstheme="minorHAnsi"/>
          <w:spacing w:val="-1"/>
          <w:sz w:val="24"/>
          <w:szCs w:val="24"/>
        </w:rPr>
        <w:t xml:space="preserve">June). </w:t>
      </w:r>
      <w:r w:rsidRPr="00503875">
        <w:rPr>
          <w:rFonts w:asciiTheme="minorHAnsi" w:hAnsiTheme="minorHAnsi" w:cstheme="minorHAnsi"/>
          <w:sz w:val="24"/>
          <w:szCs w:val="24"/>
        </w:rPr>
        <w:t xml:space="preserve">The </w:t>
      </w:r>
      <w:r w:rsidRPr="00503875">
        <w:rPr>
          <w:rFonts w:asciiTheme="minorHAnsi" w:hAnsiTheme="minorHAnsi" w:cstheme="minorHAnsi"/>
          <w:spacing w:val="-3"/>
          <w:sz w:val="24"/>
          <w:szCs w:val="24"/>
        </w:rPr>
        <w:t>first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eight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(8)</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drills</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are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conducted</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prior</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to December</w:t>
      </w:r>
      <w:r w:rsidRPr="00503875">
        <w:rPr>
          <w:rFonts w:asciiTheme="minorHAnsi" w:hAnsiTheme="minorHAnsi" w:cstheme="minorHAnsi"/>
          <w:spacing w:val="-2"/>
          <w:sz w:val="24"/>
          <w:szCs w:val="24"/>
        </w:rPr>
        <w:t xml:space="preserve"> 31st </w:t>
      </w:r>
      <w:r w:rsidRPr="00503875">
        <w:rPr>
          <w:rFonts w:asciiTheme="minorHAnsi" w:hAnsiTheme="minorHAnsi" w:cstheme="minorHAnsi"/>
          <w:sz w:val="24"/>
          <w:szCs w:val="24"/>
        </w:rPr>
        <w:t>of</w:t>
      </w:r>
      <w:r w:rsidRPr="00503875">
        <w:rPr>
          <w:rFonts w:asciiTheme="minorHAnsi" w:hAnsiTheme="minorHAnsi" w:cstheme="minorHAnsi"/>
          <w:spacing w:val="-1"/>
          <w:sz w:val="24"/>
          <w:szCs w:val="24"/>
        </w:rPr>
        <w:t xml:space="preserve"> each school</w:t>
      </w:r>
      <w:r w:rsidRPr="00503875">
        <w:rPr>
          <w:rFonts w:asciiTheme="minorHAnsi" w:hAnsiTheme="minorHAnsi" w:cstheme="minorHAnsi"/>
          <w:spacing w:val="-3"/>
          <w:sz w:val="24"/>
          <w:szCs w:val="24"/>
        </w:rPr>
        <w:t xml:space="preserve"> </w:t>
      </w:r>
      <w:r w:rsidR="00C569F7">
        <w:rPr>
          <w:rFonts w:asciiTheme="minorHAnsi" w:hAnsiTheme="minorHAnsi" w:cstheme="minorHAnsi"/>
          <w:spacing w:val="-5"/>
          <w:sz w:val="24"/>
          <w:szCs w:val="24"/>
        </w:rPr>
        <w:t xml:space="preserve">year. </w:t>
      </w:r>
    </w:p>
    <w:p w14:paraId="267E13DD" w14:textId="15EBE1E8" w:rsidR="00110415" w:rsidRPr="00C569F7" w:rsidRDefault="00110415" w:rsidP="00D61DF8">
      <w:pPr>
        <w:pStyle w:val="BodyText"/>
        <w:spacing w:after="120"/>
        <w:ind w:left="720" w:right="180"/>
        <w:jc w:val="both"/>
        <w:rPr>
          <w:rFonts w:asciiTheme="minorHAnsi" w:hAnsiTheme="minorHAnsi" w:cstheme="minorHAnsi"/>
          <w:spacing w:val="-5"/>
          <w:sz w:val="24"/>
          <w:szCs w:val="24"/>
        </w:rPr>
      </w:pPr>
      <w:r w:rsidRPr="00C569F7">
        <w:rPr>
          <w:rFonts w:asciiTheme="minorHAnsi" w:hAnsiTheme="minorHAnsi" w:cstheme="minorHAnsi"/>
          <w:spacing w:val="-1"/>
          <w:sz w:val="24"/>
          <w:szCs w:val="24"/>
        </w:rPr>
        <w:t>Eight of all such drills shall be fire evacuation drills. Four of all such required drills shall be lockdown drills. The appropriate Fire Department may, upon mutual agreement with the District, participate in some or all of the drills and offer feedback regarding effective building evacuation in the event of a fire. The appropriate Police Department may upon mutual agreement with the District, participate in some or all of the lockdown drills and offer feedback regarding the effectiveness of these drills.  Drills shall be conducted at different times of the school day with at least one of the eight required evacuation drills occurring during a mass gathering event such as lunch or assemblies.</w:t>
      </w:r>
    </w:p>
    <w:p w14:paraId="466DADBF" w14:textId="30EC4B55" w:rsidR="00110415" w:rsidRPr="00065214"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b/>
          <w:spacing w:val="-1"/>
          <w:sz w:val="24"/>
          <w:szCs w:val="24"/>
        </w:rPr>
        <w:t>EARLY</w:t>
      </w:r>
      <w:r w:rsidRPr="00503875">
        <w:rPr>
          <w:rFonts w:asciiTheme="minorHAnsi" w:hAnsiTheme="minorHAnsi" w:cstheme="minorHAnsi"/>
          <w:b/>
          <w:spacing w:val="7"/>
          <w:sz w:val="24"/>
          <w:szCs w:val="24"/>
        </w:rPr>
        <w:t xml:space="preserve"> </w:t>
      </w:r>
      <w:r w:rsidRPr="00503875">
        <w:rPr>
          <w:rFonts w:asciiTheme="minorHAnsi" w:hAnsiTheme="minorHAnsi" w:cstheme="minorHAnsi"/>
          <w:b/>
          <w:spacing w:val="-1"/>
          <w:sz w:val="24"/>
          <w:szCs w:val="24"/>
        </w:rPr>
        <w:t>DISMISSAL</w:t>
      </w:r>
      <w:r w:rsidRPr="00503875">
        <w:rPr>
          <w:rFonts w:asciiTheme="minorHAnsi" w:hAnsiTheme="minorHAnsi" w:cstheme="minorHAnsi"/>
          <w:b/>
          <w:spacing w:val="9"/>
          <w:sz w:val="24"/>
          <w:szCs w:val="24"/>
        </w:rPr>
        <w:t xml:space="preserve"> </w:t>
      </w:r>
      <w:r w:rsidRPr="00503875">
        <w:rPr>
          <w:rFonts w:asciiTheme="minorHAnsi" w:hAnsiTheme="minorHAnsi" w:cstheme="minorHAnsi"/>
          <w:b/>
          <w:sz w:val="24"/>
          <w:szCs w:val="24"/>
        </w:rPr>
        <w:t>DRILL:</w:t>
      </w:r>
      <w:r w:rsidRPr="00503875">
        <w:rPr>
          <w:rFonts w:asciiTheme="minorHAnsi" w:hAnsiTheme="minorHAnsi" w:cstheme="minorHAnsi"/>
          <w:b/>
          <w:spacing w:val="32"/>
          <w:sz w:val="24"/>
          <w:szCs w:val="24"/>
        </w:rPr>
        <w:t xml:space="preserve"> </w:t>
      </w:r>
      <w:r w:rsidRPr="00503875">
        <w:rPr>
          <w:rFonts w:asciiTheme="minorHAnsi" w:hAnsiTheme="minorHAnsi" w:cstheme="minorHAnsi"/>
          <w:spacing w:val="-1"/>
          <w:sz w:val="24"/>
          <w:szCs w:val="24"/>
        </w:rPr>
        <w:t>The District will conduct an Early Dismissal drill annually wherein students are dismissed early from each school.  Parents will be notified of these drills well in advance. Transportation Officials may also take place in conducting an</w:t>
      </w:r>
      <w:r w:rsidR="00BE2793">
        <w:rPr>
          <w:rFonts w:asciiTheme="minorHAnsi" w:hAnsiTheme="minorHAnsi" w:cstheme="minorHAnsi"/>
          <w:spacing w:val="-1"/>
          <w:sz w:val="24"/>
          <w:szCs w:val="24"/>
        </w:rPr>
        <w:t>d</w:t>
      </w:r>
      <w:r w:rsidRPr="00503875">
        <w:rPr>
          <w:rFonts w:asciiTheme="minorHAnsi" w:hAnsiTheme="minorHAnsi" w:cstheme="minorHAnsi"/>
          <w:spacing w:val="-1"/>
          <w:sz w:val="24"/>
          <w:szCs w:val="24"/>
        </w:rPr>
        <w:t xml:space="preserve"> </w:t>
      </w:r>
      <w:r w:rsidR="00F61F46">
        <w:rPr>
          <w:rFonts w:asciiTheme="minorHAnsi" w:hAnsiTheme="minorHAnsi" w:cstheme="minorHAnsi"/>
          <w:spacing w:val="-1"/>
          <w:sz w:val="24"/>
          <w:szCs w:val="24"/>
        </w:rPr>
        <w:t>evaluating</w:t>
      </w:r>
      <w:r w:rsidRPr="00503875">
        <w:rPr>
          <w:rFonts w:asciiTheme="minorHAnsi" w:hAnsiTheme="minorHAnsi" w:cstheme="minorHAnsi"/>
          <w:spacing w:val="-1"/>
          <w:sz w:val="24"/>
          <w:szCs w:val="24"/>
        </w:rPr>
        <w:t xml:space="preserve"> this drill.</w:t>
      </w:r>
    </w:p>
    <w:p w14:paraId="78AF585E"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b/>
          <w:spacing w:val="-1"/>
          <w:sz w:val="24"/>
          <w:szCs w:val="24"/>
        </w:rPr>
        <w:t>HOLD IN PLACE:</w:t>
      </w:r>
      <w:r w:rsidRPr="00503875">
        <w:rPr>
          <w:rFonts w:asciiTheme="minorHAnsi" w:hAnsiTheme="minorHAnsi" w:cstheme="minorHAnsi"/>
          <w:b/>
          <w:spacing w:val="19"/>
          <w:sz w:val="24"/>
          <w:szCs w:val="24"/>
        </w:rPr>
        <w:t xml:space="preserve"> </w:t>
      </w:r>
      <w:r w:rsidRPr="00503875">
        <w:rPr>
          <w:rFonts w:asciiTheme="minorHAnsi" w:hAnsiTheme="minorHAnsi" w:cstheme="minorHAnsi"/>
          <w:spacing w:val="-1"/>
          <w:sz w:val="24"/>
          <w:szCs w:val="24"/>
        </w:rPr>
        <w:t>Each school in the District will conduct at least one (1) Shelter-in-Place Drill annually utilizing Shelter-in-Place protocols. The appropriate Police Department may upon mutual agreement with the District, participate in some or all of the drills and offer feedback regarding the effectiveness of these drills.</w:t>
      </w:r>
    </w:p>
    <w:p w14:paraId="79DE0222" w14:textId="77777777" w:rsidR="00110415" w:rsidRPr="008E151F" w:rsidRDefault="00110415" w:rsidP="008E151F">
      <w:pPr>
        <w:ind w:right="180"/>
        <w:contextualSpacing/>
        <w:jc w:val="both"/>
        <w:rPr>
          <w:rFonts w:eastAsia="Calibri" w:cstheme="minorHAnsi"/>
          <w:sz w:val="24"/>
          <w:szCs w:val="24"/>
        </w:rPr>
      </w:pPr>
    </w:p>
    <w:p w14:paraId="3616D770" w14:textId="5447C6B4" w:rsidR="00110415" w:rsidRPr="00065214" w:rsidRDefault="00110415" w:rsidP="00D61DF8">
      <w:pPr>
        <w:pStyle w:val="Heading2"/>
        <w:spacing w:after="120"/>
        <w:ind w:left="100" w:right="180"/>
        <w:contextualSpacing/>
        <w:jc w:val="both"/>
        <w:rPr>
          <w:rFonts w:asciiTheme="minorHAnsi" w:hAnsiTheme="minorHAnsi" w:cstheme="minorHAnsi"/>
          <w:b/>
          <w:spacing w:val="-1"/>
          <w:sz w:val="28"/>
        </w:rPr>
      </w:pPr>
      <w:bookmarkStart w:id="36" w:name="_Toc110256060"/>
      <w:r w:rsidRPr="00065214">
        <w:rPr>
          <w:rFonts w:asciiTheme="minorHAnsi" w:hAnsiTheme="minorHAnsi" w:cstheme="minorHAnsi"/>
          <w:b/>
          <w:spacing w:val="-1"/>
          <w:sz w:val="28"/>
        </w:rPr>
        <w:t>STAFF DEVELOPMENT TRAINING:</w:t>
      </w:r>
      <w:bookmarkEnd w:id="36"/>
    </w:p>
    <w:p w14:paraId="148184EC" w14:textId="22673F84" w:rsidR="00110415" w:rsidRPr="00065214" w:rsidRDefault="00110415" w:rsidP="00D61DF8">
      <w:pPr>
        <w:pStyle w:val="BodyText"/>
        <w:spacing w:after="120"/>
        <w:ind w:right="18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All general staff will receive training on district-wide procedures as well as specific procedures contained within their respective building-level emergency response plan. This training shall occur prior to September 15th of each school year or within 30 days of joining the district.</w:t>
      </w:r>
    </w:p>
    <w:p w14:paraId="53580D3A" w14:textId="7412C89A" w:rsidR="00110415" w:rsidRPr="00065214" w:rsidRDefault="00110415" w:rsidP="00D61DF8">
      <w:pPr>
        <w:pStyle w:val="BodyText"/>
        <w:spacing w:after="120"/>
        <w:ind w:right="18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lastRenderedPageBreak/>
        <w:t>The District will provide advanced training for each School Emergency Response Team (SERT) and District-Wide School Safety Team annually. The training will include practices and procedures to educate, evaluate, update</w:t>
      </w:r>
      <w:r w:rsidR="00F61F46">
        <w:rPr>
          <w:rFonts w:asciiTheme="minorHAnsi" w:hAnsiTheme="minorHAnsi" w:cstheme="minorHAnsi"/>
          <w:spacing w:val="-1"/>
          <w:sz w:val="24"/>
          <w:szCs w:val="24"/>
        </w:rPr>
        <w:t>,</w:t>
      </w:r>
      <w:r w:rsidRPr="00503875">
        <w:rPr>
          <w:rFonts w:asciiTheme="minorHAnsi" w:hAnsiTheme="minorHAnsi" w:cstheme="minorHAnsi"/>
          <w:spacing w:val="-1"/>
          <w:sz w:val="24"/>
          <w:szCs w:val="24"/>
        </w:rPr>
        <w:t xml:space="preserve"> and review all emergency management protocols and procedures the teams perform including, but not limited to Lockdown, L</w:t>
      </w:r>
      <w:r w:rsidR="00B74CB0">
        <w:rPr>
          <w:rFonts w:asciiTheme="minorHAnsi" w:hAnsiTheme="minorHAnsi" w:cstheme="minorHAnsi"/>
          <w:spacing w:val="-1"/>
          <w:sz w:val="24"/>
          <w:szCs w:val="24"/>
        </w:rPr>
        <w:t>ockout, Evacuation, Shelter-In-</w:t>
      </w:r>
      <w:r w:rsidRPr="00503875">
        <w:rPr>
          <w:rFonts w:asciiTheme="minorHAnsi" w:hAnsiTheme="minorHAnsi" w:cstheme="minorHAnsi"/>
          <w:spacing w:val="-1"/>
          <w:sz w:val="24"/>
          <w:szCs w:val="24"/>
        </w:rPr>
        <w:t>Place, Early Dismissal</w:t>
      </w:r>
      <w:r w:rsidR="00B74CB0">
        <w:rPr>
          <w:rFonts w:asciiTheme="minorHAnsi" w:hAnsiTheme="minorHAnsi" w:cstheme="minorHAnsi"/>
          <w:spacing w:val="-1"/>
          <w:sz w:val="24"/>
          <w:szCs w:val="24"/>
        </w:rPr>
        <w:t>,</w:t>
      </w:r>
      <w:r w:rsidRPr="00503875">
        <w:rPr>
          <w:rFonts w:asciiTheme="minorHAnsi" w:hAnsiTheme="minorHAnsi" w:cstheme="minorHAnsi"/>
          <w:spacing w:val="-1"/>
          <w:sz w:val="24"/>
          <w:szCs w:val="24"/>
        </w:rPr>
        <w:t xml:space="preserve"> and Fire. The District may involve local emergency responders as well to participate in this training.</w:t>
      </w:r>
    </w:p>
    <w:p w14:paraId="7400493A" w14:textId="77777777" w:rsidR="00110415" w:rsidRPr="00503875" w:rsidRDefault="00110415" w:rsidP="00D61DF8">
      <w:pPr>
        <w:pStyle w:val="BodyText"/>
        <w:spacing w:after="120"/>
        <w:ind w:right="180"/>
        <w:jc w:val="both"/>
        <w:rPr>
          <w:rFonts w:asciiTheme="minorHAnsi" w:hAnsiTheme="minorHAnsi" w:cstheme="minorHAnsi"/>
          <w:sz w:val="24"/>
          <w:szCs w:val="24"/>
        </w:rPr>
      </w:pPr>
      <w:r w:rsidRPr="00503875">
        <w:rPr>
          <w:rFonts w:asciiTheme="minorHAnsi" w:hAnsiTheme="minorHAnsi" w:cstheme="minorHAnsi"/>
          <w:spacing w:val="-1"/>
          <w:sz w:val="24"/>
          <w:szCs w:val="24"/>
        </w:rPr>
        <w:t>Training may</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include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but</w:t>
      </w:r>
      <w:r w:rsidRPr="00503875">
        <w:rPr>
          <w:rFonts w:asciiTheme="minorHAnsi" w:hAnsiTheme="minorHAnsi" w:cstheme="minorHAnsi"/>
          <w:sz w:val="24"/>
          <w:szCs w:val="24"/>
        </w:rPr>
        <w:t xml:space="preserve"> is</w:t>
      </w:r>
      <w:r w:rsidRPr="00503875">
        <w:rPr>
          <w:rFonts w:asciiTheme="minorHAnsi" w:hAnsiTheme="minorHAnsi" w:cstheme="minorHAnsi"/>
          <w:spacing w:val="-5"/>
          <w:sz w:val="24"/>
          <w:szCs w:val="24"/>
        </w:rPr>
        <w:t xml:space="preserve"> </w:t>
      </w:r>
      <w:r w:rsidRPr="00503875">
        <w:rPr>
          <w:rFonts w:asciiTheme="minorHAnsi" w:hAnsiTheme="minorHAnsi" w:cstheme="minorHAnsi"/>
          <w:sz w:val="24"/>
          <w:szCs w:val="24"/>
        </w:rPr>
        <w:t xml:space="preserve">not </w:t>
      </w:r>
      <w:r w:rsidRPr="00503875">
        <w:rPr>
          <w:rFonts w:asciiTheme="minorHAnsi" w:hAnsiTheme="minorHAnsi" w:cstheme="minorHAnsi"/>
          <w:spacing w:val="-1"/>
          <w:sz w:val="24"/>
          <w:szCs w:val="24"/>
        </w:rPr>
        <w:t>limited</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to:</w:t>
      </w:r>
    </w:p>
    <w:p w14:paraId="698B4220"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de-escalation training/warning signals for violence and mental health concerns</w:t>
      </w:r>
    </w:p>
    <w:p w14:paraId="1E74B56C"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non-violent conflict resolution</w:t>
      </w:r>
    </w:p>
    <w:p w14:paraId="7E60A402"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emergency physical intervention</w:t>
      </w:r>
    </w:p>
    <w:p w14:paraId="5C80CE45"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emergency response team training</w:t>
      </w:r>
    </w:p>
    <w:p w14:paraId="54761C7C"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social skill development</w:t>
      </w:r>
    </w:p>
    <w:p w14:paraId="522F9EB5" w14:textId="77777777" w:rsidR="00110415" w:rsidRPr="0050387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character education</w:t>
      </w:r>
    </w:p>
    <w:p w14:paraId="07E8618B" w14:textId="283383ED" w:rsidR="0011041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 xml:space="preserve">social, </w:t>
      </w:r>
      <w:r w:rsidR="00023104">
        <w:rPr>
          <w:rFonts w:asciiTheme="minorHAnsi" w:hAnsiTheme="minorHAnsi" w:cstheme="minorHAnsi"/>
          <w:sz w:val="24"/>
          <w:szCs w:val="24"/>
        </w:rPr>
        <w:t xml:space="preserve">and </w:t>
      </w:r>
      <w:r w:rsidRPr="00503875">
        <w:rPr>
          <w:rFonts w:asciiTheme="minorHAnsi" w:hAnsiTheme="minorHAnsi" w:cstheme="minorHAnsi"/>
          <w:sz w:val="24"/>
          <w:szCs w:val="24"/>
        </w:rPr>
        <w:t>emotional learning</w:t>
      </w:r>
    </w:p>
    <w:p w14:paraId="0EF985A9" w14:textId="77777777" w:rsidR="005B353D" w:rsidRPr="00503875" w:rsidRDefault="005B353D" w:rsidP="008E151F">
      <w:pPr>
        <w:pStyle w:val="BodyText"/>
        <w:tabs>
          <w:tab w:val="left" w:pos="761"/>
        </w:tabs>
        <w:ind w:left="763" w:right="180"/>
        <w:jc w:val="both"/>
        <w:rPr>
          <w:rFonts w:asciiTheme="minorHAnsi" w:hAnsiTheme="minorHAnsi" w:cstheme="minorHAnsi"/>
          <w:sz w:val="24"/>
          <w:szCs w:val="24"/>
        </w:rPr>
      </w:pPr>
    </w:p>
    <w:p w14:paraId="17699461" w14:textId="3CB8B954" w:rsidR="00110415" w:rsidRPr="005B353D" w:rsidRDefault="00110415" w:rsidP="00D61DF8">
      <w:pPr>
        <w:pStyle w:val="Heading2"/>
        <w:spacing w:after="120"/>
        <w:ind w:left="0" w:right="180"/>
        <w:contextualSpacing/>
        <w:jc w:val="both"/>
        <w:rPr>
          <w:rFonts w:asciiTheme="minorHAnsi" w:hAnsiTheme="minorHAnsi" w:cstheme="minorHAnsi"/>
          <w:b/>
          <w:spacing w:val="-1"/>
          <w:sz w:val="28"/>
        </w:rPr>
      </w:pPr>
      <w:bookmarkStart w:id="37" w:name="_TOC_250007"/>
      <w:bookmarkStart w:id="38" w:name="_Toc110256061"/>
      <w:r w:rsidRPr="005B353D">
        <w:rPr>
          <w:rFonts w:asciiTheme="minorHAnsi" w:hAnsiTheme="minorHAnsi" w:cstheme="minorHAnsi"/>
          <w:b/>
          <w:spacing w:val="-1"/>
          <w:sz w:val="28"/>
        </w:rPr>
        <w:t>PROACTIVE BUILDING SECURITY MEASURES</w:t>
      </w:r>
      <w:bookmarkEnd w:id="37"/>
      <w:bookmarkEnd w:id="38"/>
    </w:p>
    <w:p w14:paraId="3ED94142" w14:textId="152E1FAA" w:rsidR="00110415" w:rsidRPr="003F083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3F0835">
        <w:rPr>
          <w:rFonts w:asciiTheme="minorHAnsi" w:hAnsiTheme="minorHAnsi" w:cstheme="minorHAnsi"/>
          <w:sz w:val="24"/>
          <w:szCs w:val="24"/>
        </w:rPr>
        <w:t>BOCES buildings use a single point of entry system. All</w:t>
      </w:r>
      <w:r w:rsidR="00731E95" w:rsidRPr="003F0835">
        <w:rPr>
          <w:rFonts w:asciiTheme="minorHAnsi" w:hAnsiTheme="minorHAnsi" w:cstheme="minorHAnsi"/>
          <w:sz w:val="24"/>
          <w:szCs w:val="24"/>
        </w:rPr>
        <w:t xml:space="preserve"> exterior</w:t>
      </w:r>
      <w:r w:rsidRPr="003F0835">
        <w:rPr>
          <w:rFonts w:asciiTheme="minorHAnsi" w:hAnsiTheme="minorHAnsi" w:cstheme="minorHAnsi"/>
          <w:sz w:val="24"/>
          <w:szCs w:val="24"/>
        </w:rPr>
        <w:t xml:space="preserve"> doors are locked except the main entrance. Signs are in pl</w:t>
      </w:r>
      <w:r w:rsidR="00B74CB0" w:rsidRPr="003F0835">
        <w:rPr>
          <w:rFonts w:asciiTheme="minorHAnsi" w:hAnsiTheme="minorHAnsi" w:cstheme="minorHAnsi"/>
          <w:sz w:val="24"/>
          <w:szCs w:val="24"/>
        </w:rPr>
        <w:t>ace directing visitors to sign</w:t>
      </w:r>
      <w:r w:rsidR="00BE2793" w:rsidRPr="003F0835">
        <w:rPr>
          <w:rFonts w:asciiTheme="minorHAnsi" w:hAnsiTheme="minorHAnsi" w:cstheme="minorHAnsi"/>
          <w:sz w:val="24"/>
          <w:szCs w:val="24"/>
        </w:rPr>
        <w:t xml:space="preserve"> </w:t>
      </w:r>
      <w:r w:rsidRPr="003F0835">
        <w:rPr>
          <w:rFonts w:asciiTheme="minorHAnsi" w:hAnsiTheme="minorHAnsi" w:cstheme="minorHAnsi"/>
          <w:sz w:val="24"/>
          <w:szCs w:val="24"/>
        </w:rPr>
        <w:t>in at the reception desk at each school. Main doors are controlled by remote “buzzer” entry during normal school hours.</w:t>
      </w:r>
    </w:p>
    <w:p w14:paraId="0C8FB250" w14:textId="41356025" w:rsidR="00110415" w:rsidRPr="003F083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3F0835">
        <w:rPr>
          <w:rFonts w:asciiTheme="minorHAnsi" w:hAnsiTheme="minorHAnsi" w:cstheme="minorHAnsi"/>
          <w:sz w:val="24"/>
          <w:szCs w:val="24"/>
        </w:rPr>
        <w:t>All schools have security guards just inside the entrance of each school in the district. Guards monitor visitor sign-in procedures and help supervise building traffic flow.</w:t>
      </w:r>
      <w:r w:rsidR="00C25C1C" w:rsidRPr="003F0835">
        <w:rPr>
          <w:rFonts w:asciiTheme="minorHAnsi" w:hAnsiTheme="minorHAnsi" w:cstheme="minorHAnsi"/>
          <w:sz w:val="24"/>
          <w:szCs w:val="24"/>
        </w:rPr>
        <w:t xml:space="preserve">  Security guards maintain licensing in accordance with the New York Security Guard Act.</w:t>
      </w:r>
      <w:r w:rsidR="006A6117" w:rsidRPr="003F0835">
        <w:rPr>
          <w:rFonts w:asciiTheme="minorHAnsi" w:hAnsiTheme="minorHAnsi" w:cstheme="minorHAnsi"/>
          <w:sz w:val="24"/>
          <w:szCs w:val="24"/>
        </w:rPr>
        <w:t xml:space="preserve">  </w:t>
      </w:r>
      <w:r w:rsidR="004515C1" w:rsidRPr="003F0835">
        <w:rPr>
          <w:rFonts w:asciiTheme="minorHAnsi" w:hAnsiTheme="minorHAnsi" w:cstheme="minorHAnsi"/>
          <w:sz w:val="24"/>
          <w:szCs w:val="24"/>
        </w:rPr>
        <w:t>Licenses are issued by the New York Dept. of State, Division of Licensing Services and require 8 hours of pre-assignment training, 16 hours of on-the-job training, and 8 additional hours of in-service training annually.</w:t>
      </w:r>
      <w:r w:rsidR="00C25C1C" w:rsidRPr="003F0835">
        <w:rPr>
          <w:rFonts w:asciiTheme="minorHAnsi" w:hAnsiTheme="minorHAnsi" w:cstheme="minorHAnsi"/>
          <w:sz w:val="24"/>
          <w:szCs w:val="24"/>
        </w:rPr>
        <w:t xml:space="preserve">  </w:t>
      </w:r>
      <w:r w:rsidRPr="003F0835">
        <w:rPr>
          <w:rFonts w:asciiTheme="minorHAnsi" w:hAnsiTheme="minorHAnsi" w:cstheme="minorHAnsi"/>
          <w:sz w:val="24"/>
          <w:szCs w:val="24"/>
        </w:rPr>
        <w:t xml:space="preserve"> </w:t>
      </w:r>
    </w:p>
    <w:p w14:paraId="7FB8543E" w14:textId="02A5BAED" w:rsidR="00110415" w:rsidRPr="003F083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3F0835">
        <w:rPr>
          <w:rFonts w:asciiTheme="minorHAnsi" w:hAnsiTheme="minorHAnsi" w:cstheme="minorHAnsi"/>
          <w:sz w:val="24"/>
          <w:szCs w:val="24"/>
        </w:rPr>
        <w:t>Staff members are required to wear visible identification badges.</w:t>
      </w:r>
    </w:p>
    <w:p w14:paraId="2B00BA11" w14:textId="48F837FF" w:rsidR="00731E95" w:rsidRPr="003F0835" w:rsidRDefault="00731E95" w:rsidP="00D61DF8">
      <w:pPr>
        <w:pStyle w:val="BodyText"/>
        <w:numPr>
          <w:ilvl w:val="0"/>
          <w:numId w:val="17"/>
        </w:numPr>
        <w:spacing w:after="120"/>
        <w:ind w:left="720" w:right="180"/>
        <w:jc w:val="both"/>
        <w:rPr>
          <w:rFonts w:asciiTheme="minorHAnsi" w:hAnsiTheme="minorHAnsi" w:cstheme="minorHAnsi"/>
          <w:sz w:val="24"/>
          <w:szCs w:val="24"/>
        </w:rPr>
      </w:pPr>
      <w:r w:rsidRPr="003F0835">
        <w:rPr>
          <w:rFonts w:asciiTheme="minorHAnsi" w:hAnsiTheme="minorHAnsi" w:cstheme="minorHAnsi"/>
          <w:sz w:val="24"/>
          <w:szCs w:val="24"/>
        </w:rPr>
        <w:t>C</w:t>
      </w:r>
      <w:r w:rsidR="005173F5" w:rsidRPr="003F0835">
        <w:rPr>
          <w:rFonts w:asciiTheme="minorHAnsi" w:hAnsiTheme="minorHAnsi" w:cstheme="minorHAnsi"/>
          <w:sz w:val="24"/>
          <w:szCs w:val="24"/>
        </w:rPr>
        <w:t>lassroom doors shall be closed and locked. Overhead doors shall be closed when not in use.</w:t>
      </w:r>
    </w:p>
    <w:p w14:paraId="5D84BCAB" w14:textId="77777777" w:rsidR="00110415" w:rsidRPr="003F083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3F0835">
        <w:rPr>
          <w:rFonts w:asciiTheme="minorHAnsi" w:hAnsiTheme="minorHAnsi" w:cstheme="minorHAnsi"/>
          <w:sz w:val="24"/>
          <w:szCs w:val="24"/>
        </w:rPr>
        <w:t>Visitors are required to sign in and wear visitor identification.</w:t>
      </w:r>
    </w:p>
    <w:p w14:paraId="4846C68F" w14:textId="77777777" w:rsidR="00110415" w:rsidRPr="003F083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3F0835">
        <w:rPr>
          <w:rFonts w:asciiTheme="minorHAnsi" w:hAnsiTheme="minorHAnsi" w:cstheme="minorHAnsi"/>
          <w:sz w:val="24"/>
          <w:szCs w:val="24"/>
        </w:rPr>
        <w:t>Visitor access is limited to specific areas of the school building.</w:t>
      </w:r>
    </w:p>
    <w:p w14:paraId="526319F2" w14:textId="77777777" w:rsidR="00C569F7" w:rsidRDefault="00C569F7" w:rsidP="00D61DF8">
      <w:pPr>
        <w:pStyle w:val="Heading2"/>
        <w:spacing w:after="120"/>
        <w:ind w:left="0" w:right="180"/>
        <w:contextualSpacing/>
        <w:jc w:val="both"/>
        <w:rPr>
          <w:rFonts w:asciiTheme="minorHAnsi" w:hAnsiTheme="minorHAnsi" w:cstheme="minorHAnsi"/>
          <w:sz w:val="20"/>
        </w:rPr>
      </w:pPr>
      <w:bookmarkStart w:id="39" w:name="_TOC_250006"/>
    </w:p>
    <w:p w14:paraId="4849E826" w14:textId="1521857A" w:rsidR="00110415" w:rsidRPr="00B71D92" w:rsidRDefault="00110415" w:rsidP="00D61DF8">
      <w:pPr>
        <w:pStyle w:val="Heading2"/>
        <w:spacing w:after="120"/>
        <w:ind w:left="0" w:right="180"/>
        <w:contextualSpacing/>
        <w:jc w:val="both"/>
        <w:rPr>
          <w:rFonts w:asciiTheme="minorHAnsi" w:hAnsiTheme="minorHAnsi" w:cstheme="minorHAnsi"/>
          <w:b/>
          <w:spacing w:val="-1"/>
          <w:sz w:val="28"/>
        </w:rPr>
      </w:pPr>
      <w:bookmarkStart w:id="40" w:name="_Toc110256062"/>
      <w:r w:rsidRPr="00B71D92">
        <w:rPr>
          <w:rFonts w:asciiTheme="minorHAnsi" w:hAnsiTheme="minorHAnsi" w:cstheme="minorHAnsi"/>
          <w:b/>
          <w:spacing w:val="-1"/>
          <w:sz w:val="28"/>
        </w:rPr>
        <w:t xml:space="preserve">VITAL EDUCATIONAL </w:t>
      </w:r>
      <w:bookmarkEnd w:id="39"/>
      <w:r w:rsidR="008E151F" w:rsidRPr="00B71D92">
        <w:rPr>
          <w:rFonts w:asciiTheme="minorHAnsi" w:hAnsiTheme="minorHAnsi" w:cstheme="minorHAnsi"/>
          <w:b/>
          <w:spacing w:val="-1"/>
          <w:sz w:val="28"/>
        </w:rPr>
        <w:t>INFORMATION</w:t>
      </w:r>
      <w:bookmarkEnd w:id="40"/>
    </w:p>
    <w:p w14:paraId="565BCB07" w14:textId="27D9FDB2" w:rsidR="00110415" w:rsidRPr="00503875" w:rsidRDefault="00110415" w:rsidP="00BE2793">
      <w:pPr>
        <w:pStyle w:val="BodyText"/>
        <w:spacing w:after="120"/>
        <w:ind w:left="0" w:right="180"/>
        <w:contextualSpacing/>
        <w:jc w:val="both"/>
        <w:rPr>
          <w:rFonts w:asciiTheme="minorHAnsi" w:hAnsiTheme="minorHAnsi" w:cstheme="minorHAnsi"/>
          <w:sz w:val="24"/>
          <w:szCs w:val="24"/>
        </w:rPr>
      </w:pPr>
      <w:r w:rsidRPr="00503875">
        <w:rPr>
          <w:rFonts w:asciiTheme="minorHAnsi" w:hAnsiTheme="minorHAnsi" w:cstheme="minorHAnsi"/>
          <w:spacing w:val="-1"/>
          <w:sz w:val="24"/>
          <w:szCs w:val="24"/>
        </w:rPr>
        <w:t>Information</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on</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 xml:space="preserve">each </w:t>
      </w:r>
      <w:r w:rsidRPr="00503875">
        <w:rPr>
          <w:rFonts w:asciiTheme="minorHAnsi" w:hAnsiTheme="minorHAnsi" w:cstheme="minorHAnsi"/>
          <w:spacing w:val="-2"/>
          <w:sz w:val="24"/>
          <w:szCs w:val="24"/>
        </w:rPr>
        <w:t>building’s</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student</w:t>
      </w:r>
      <w:r w:rsidR="00BE2793">
        <w:rPr>
          <w:rFonts w:asciiTheme="minorHAnsi" w:hAnsiTheme="minorHAnsi" w:cstheme="minorHAnsi"/>
          <w:spacing w:val="-2"/>
          <w:sz w:val="24"/>
          <w:szCs w:val="24"/>
        </w:rPr>
        <w:t>s</w:t>
      </w:r>
      <w:r w:rsidRPr="00503875">
        <w:rPr>
          <w:rFonts w:asciiTheme="minorHAnsi" w:hAnsiTheme="minorHAnsi" w:cstheme="minorHAnsi"/>
          <w:spacing w:val="-1"/>
          <w:sz w:val="24"/>
          <w:szCs w:val="24"/>
        </w:rPr>
        <w:t xml:space="preserve"> and </w:t>
      </w:r>
      <w:r w:rsidRPr="00503875">
        <w:rPr>
          <w:rFonts w:asciiTheme="minorHAnsi" w:hAnsiTheme="minorHAnsi" w:cstheme="minorHAnsi"/>
          <w:spacing w:val="-4"/>
          <w:sz w:val="24"/>
          <w:szCs w:val="24"/>
        </w:rPr>
        <w:t>sta</w:t>
      </w:r>
      <w:r w:rsidRPr="00503875">
        <w:rPr>
          <w:rFonts w:asciiTheme="minorHAnsi" w:hAnsiTheme="minorHAnsi" w:cstheme="minorHAnsi"/>
          <w:spacing w:val="-5"/>
          <w:sz w:val="24"/>
          <w:szCs w:val="24"/>
        </w:rPr>
        <w:t>ff</w:t>
      </w:r>
      <w:r w:rsidRPr="00503875">
        <w:rPr>
          <w:rFonts w:asciiTheme="minorHAnsi" w:hAnsiTheme="minorHAnsi" w:cstheme="minorHAnsi"/>
          <w:spacing w:val="-4"/>
          <w:sz w:val="24"/>
          <w:szCs w:val="24"/>
        </w:rPr>
        <w:t>,</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 xml:space="preserve">transportation </w:t>
      </w:r>
      <w:r w:rsidRPr="00503875">
        <w:rPr>
          <w:rFonts w:asciiTheme="minorHAnsi" w:hAnsiTheme="minorHAnsi" w:cstheme="minorHAnsi"/>
          <w:sz w:val="24"/>
          <w:szCs w:val="24"/>
        </w:rPr>
        <w:t>needs,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and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telephone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numbers</w:t>
      </w:r>
      <w:r w:rsidRPr="00503875">
        <w:rPr>
          <w:rFonts w:asciiTheme="minorHAnsi" w:hAnsiTheme="minorHAnsi" w:cstheme="minorHAnsi"/>
          <w:spacing w:val="-3"/>
          <w:sz w:val="24"/>
          <w:szCs w:val="24"/>
        </w:rPr>
        <w:t xml:space="preserve"> </w:t>
      </w:r>
      <w:r w:rsidR="00BE2793">
        <w:rPr>
          <w:rFonts w:asciiTheme="minorHAnsi" w:hAnsiTheme="minorHAnsi" w:cstheme="minorHAnsi"/>
          <w:sz w:val="24"/>
          <w:szCs w:val="24"/>
        </w:rPr>
        <w:t xml:space="preserve">of </w:t>
      </w:r>
      <w:r w:rsidRPr="00503875">
        <w:rPr>
          <w:rFonts w:asciiTheme="minorHAnsi" w:hAnsiTheme="minorHAnsi" w:cstheme="minorHAnsi"/>
          <w:spacing w:val="-3"/>
          <w:sz w:val="24"/>
          <w:szCs w:val="24"/>
        </w:rPr>
        <w:t xml:space="preserve">key </w:t>
      </w:r>
      <w:r w:rsidRPr="00503875">
        <w:rPr>
          <w:rFonts w:asciiTheme="minorHAnsi" w:hAnsiTheme="minorHAnsi" w:cstheme="minorHAnsi"/>
          <w:spacing w:val="-1"/>
          <w:sz w:val="24"/>
          <w:szCs w:val="24"/>
        </w:rPr>
        <w:t>o</w:t>
      </w:r>
      <w:r w:rsidRPr="00503875">
        <w:rPr>
          <w:rFonts w:asciiTheme="minorHAnsi" w:hAnsiTheme="minorHAnsi" w:cstheme="minorHAnsi"/>
          <w:spacing w:val="-2"/>
          <w:sz w:val="24"/>
          <w:szCs w:val="24"/>
        </w:rPr>
        <w:t>ffi</w:t>
      </w:r>
      <w:r w:rsidRPr="00503875">
        <w:rPr>
          <w:rFonts w:asciiTheme="minorHAnsi" w:hAnsiTheme="minorHAnsi" w:cstheme="minorHAnsi"/>
          <w:spacing w:val="-1"/>
          <w:sz w:val="24"/>
          <w:szCs w:val="24"/>
        </w:rPr>
        <w:t>cials</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are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outlined</w:t>
      </w:r>
      <w:r w:rsidRPr="00503875">
        <w:rPr>
          <w:rFonts w:asciiTheme="minorHAnsi" w:hAnsiTheme="minorHAnsi" w:cstheme="minorHAnsi"/>
          <w:sz w:val="24"/>
          <w:szCs w:val="24"/>
        </w:rPr>
        <w:t xml:space="preserve"> in</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each</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 xml:space="preserve">Building-level </w:t>
      </w:r>
      <w:r w:rsidRPr="00503875">
        <w:rPr>
          <w:rFonts w:asciiTheme="minorHAnsi" w:hAnsiTheme="minorHAnsi" w:cstheme="minorHAnsi"/>
          <w:spacing w:val="-2"/>
          <w:sz w:val="24"/>
          <w:szCs w:val="24"/>
        </w:rPr>
        <w:t>Emergency</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Plan.</w:t>
      </w:r>
    </w:p>
    <w:p w14:paraId="70BF200F" w14:textId="77777777" w:rsidR="00C569F7" w:rsidRDefault="00C569F7" w:rsidP="00D61DF8">
      <w:pPr>
        <w:pStyle w:val="Heading2"/>
        <w:spacing w:after="120"/>
        <w:ind w:left="0" w:right="180"/>
        <w:contextualSpacing/>
        <w:jc w:val="both"/>
        <w:rPr>
          <w:rFonts w:asciiTheme="minorHAnsi" w:hAnsiTheme="minorHAnsi" w:cstheme="minorHAnsi"/>
          <w:sz w:val="20"/>
        </w:rPr>
      </w:pPr>
    </w:p>
    <w:p w14:paraId="06A7F901" w14:textId="4D9B772E" w:rsidR="00110415" w:rsidRPr="006D4148" w:rsidRDefault="00110415" w:rsidP="00D61DF8">
      <w:pPr>
        <w:pStyle w:val="Heading2"/>
        <w:spacing w:after="120"/>
        <w:ind w:left="0" w:right="180"/>
        <w:jc w:val="both"/>
        <w:rPr>
          <w:rFonts w:asciiTheme="minorHAnsi" w:hAnsiTheme="minorHAnsi" w:cstheme="minorHAnsi"/>
          <w:b/>
          <w:spacing w:val="-1"/>
          <w:sz w:val="28"/>
        </w:rPr>
      </w:pPr>
      <w:bookmarkStart w:id="41" w:name="_Toc110256063"/>
      <w:r w:rsidRPr="006D4148">
        <w:rPr>
          <w:rFonts w:asciiTheme="minorHAnsi" w:hAnsiTheme="minorHAnsi" w:cstheme="minorHAnsi"/>
          <w:b/>
          <w:spacing w:val="-1"/>
          <w:sz w:val="28"/>
        </w:rPr>
        <w:t>EARLY DETECTION OF POTENTIALLY DANGEROUS BEHAVIOR</w:t>
      </w:r>
      <w:bookmarkEnd w:id="41"/>
    </w:p>
    <w:p w14:paraId="79020284" w14:textId="1FA51C6D"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pacing w:val="-1"/>
          <w:sz w:val="24"/>
          <w:szCs w:val="24"/>
        </w:rPr>
        <w:t>This</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section</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contains</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policy</w:t>
      </w:r>
      <w:r w:rsidRPr="00503875">
        <w:rPr>
          <w:rFonts w:asciiTheme="minorHAnsi" w:hAnsiTheme="minorHAnsi" w:cstheme="minorHAnsi"/>
          <w:spacing w:val="35"/>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procedure</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disseminating</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information</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regarding</w:t>
      </w:r>
      <w:r w:rsidRPr="00503875">
        <w:rPr>
          <w:rFonts w:asciiTheme="minorHAnsi" w:hAnsiTheme="minorHAnsi" w:cstheme="minorHAnsi"/>
          <w:spacing w:val="33"/>
          <w:sz w:val="24"/>
          <w:szCs w:val="24"/>
        </w:rPr>
        <w:t xml:space="preserve"> </w:t>
      </w:r>
      <w:r w:rsidR="00BE2793">
        <w:rPr>
          <w:rFonts w:asciiTheme="minorHAnsi" w:hAnsiTheme="minorHAnsi" w:cstheme="minorHAnsi"/>
          <w:spacing w:val="33"/>
          <w:sz w:val="24"/>
          <w:szCs w:val="24"/>
        </w:rPr>
        <w:t xml:space="preserve">the </w:t>
      </w:r>
      <w:r w:rsidRPr="00503875">
        <w:rPr>
          <w:rFonts w:asciiTheme="minorHAnsi" w:hAnsiTheme="minorHAnsi" w:cstheme="minorHAnsi"/>
          <w:sz w:val="24"/>
          <w:szCs w:val="24"/>
        </w:rPr>
        <w:t>early</w:t>
      </w:r>
      <w:r w:rsidRPr="00503875">
        <w:rPr>
          <w:rFonts w:asciiTheme="minorHAnsi" w:hAnsiTheme="minorHAnsi" w:cstheme="minorHAnsi"/>
          <w:spacing w:val="77"/>
          <w:sz w:val="24"/>
          <w:szCs w:val="24"/>
        </w:rPr>
        <w:t xml:space="preserve"> </w:t>
      </w:r>
      <w:r w:rsidRPr="00503875">
        <w:rPr>
          <w:rFonts w:asciiTheme="minorHAnsi" w:hAnsiTheme="minorHAnsi" w:cstheme="minorHAnsi"/>
          <w:spacing w:val="-1"/>
          <w:sz w:val="24"/>
          <w:szCs w:val="24"/>
        </w:rPr>
        <w:t>detection</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 xml:space="preserve">of </w:t>
      </w:r>
      <w:r w:rsidRPr="00503875">
        <w:rPr>
          <w:rFonts w:asciiTheme="minorHAnsi" w:hAnsiTheme="minorHAnsi" w:cstheme="minorHAnsi"/>
          <w:spacing w:val="-1"/>
          <w:sz w:val="24"/>
          <w:szCs w:val="24"/>
        </w:rPr>
        <w:t>potentially</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dangerous</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behavior.</w:t>
      </w:r>
    </w:p>
    <w:p w14:paraId="4D3DC6EF" w14:textId="0FC8AB68" w:rsidR="00110415" w:rsidRPr="00C569F7"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 xml:space="preserve">A summary of the District’s Code of Conduct is provided to all students in the district at the start of every school year to ensure that all students understand acceptable behavior in the school setting. The Code of Conduct delineates, among other behavior, </w:t>
      </w:r>
      <w:r w:rsidR="00BE2793">
        <w:rPr>
          <w:rFonts w:asciiTheme="minorHAnsi" w:hAnsiTheme="minorHAnsi" w:cstheme="minorHAnsi"/>
          <w:sz w:val="24"/>
          <w:szCs w:val="24"/>
        </w:rPr>
        <w:t xml:space="preserve">a </w:t>
      </w:r>
      <w:r w:rsidRPr="00503875">
        <w:rPr>
          <w:rFonts w:asciiTheme="minorHAnsi" w:hAnsiTheme="minorHAnsi" w:cstheme="minorHAnsi"/>
          <w:sz w:val="24"/>
          <w:szCs w:val="24"/>
        </w:rPr>
        <w:t>lack of tolerance for bullying, violence</w:t>
      </w:r>
      <w:r w:rsidR="00BE2793">
        <w:rPr>
          <w:rFonts w:asciiTheme="minorHAnsi" w:hAnsiTheme="minorHAnsi" w:cstheme="minorHAnsi"/>
          <w:sz w:val="24"/>
          <w:szCs w:val="24"/>
        </w:rPr>
        <w:t>,</w:t>
      </w:r>
      <w:r w:rsidRPr="00503875">
        <w:rPr>
          <w:rFonts w:asciiTheme="minorHAnsi" w:hAnsiTheme="minorHAnsi" w:cstheme="minorHAnsi"/>
          <w:sz w:val="24"/>
          <w:szCs w:val="24"/>
        </w:rPr>
        <w:t xml:space="preserve"> and </w:t>
      </w:r>
      <w:r w:rsidRPr="00503875">
        <w:rPr>
          <w:rFonts w:asciiTheme="minorHAnsi" w:hAnsiTheme="minorHAnsi" w:cstheme="minorHAnsi"/>
          <w:sz w:val="24"/>
          <w:szCs w:val="24"/>
        </w:rPr>
        <w:lastRenderedPageBreak/>
        <w:t>harassment.</w:t>
      </w:r>
    </w:p>
    <w:p w14:paraId="30459D5A" w14:textId="34F605F0" w:rsidR="00110415" w:rsidRPr="00C569F7"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A “plain language” summary of the Code of Conduct is mailed to all parents/guardians of students in the District at the start of each school year and is disseminated at the time of registration thereafter.</w:t>
      </w:r>
    </w:p>
    <w:p w14:paraId="4AAEC073" w14:textId="32A2350E" w:rsidR="00110415" w:rsidRPr="00C569F7"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All new employees will be provided access to a copy of the Code of Conduct at the time of hire. All teachers and other staff members will be provided access to a copy of the Code of Conduct annually.</w:t>
      </w:r>
    </w:p>
    <w:p w14:paraId="54FC4ADC" w14:textId="274E6500" w:rsidR="00110415" w:rsidRPr="00C569F7"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Efforts are made on the building level in each of the schools to identify, prevent, and resolve potentially dangerous behavior at the earliest possible stage. Counselors, school psychologists, school social workers, nurses, outside agencies (as appropriate), administrators, teachers, and support staff are essential participants in this process.</w:t>
      </w:r>
    </w:p>
    <w:p w14:paraId="7CAF38F0" w14:textId="7C1E8ADC" w:rsidR="00110415" w:rsidRPr="00C569F7"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 xml:space="preserve">Secondary health curricula incorporate information regarding emotional health, the impact of drugs and alcohol on an individual’s behavior, and on responsible </w:t>
      </w:r>
      <w:r w:rsidR="00023104">
        <w:rPr>
          <w:rFonts w:asciiTheme="minorHAnsi" w:hAnsiTheme="minorHAnsi" w:cstheme="minorHAnsi"/>
          <w:sz w:val="24"/>
          <w:szCs w:val="24"/>
        </w:rPr>
        <w:t>decision-making</w:t>
      </w:r>
      <w:r w:rsidRPr="00503875">
        <w:rPr>
          <w:rFonts w:asciiTheme="minorHAnsi" w:hAnsiTheme="minorHAnsi" w:cstheme="minorHAnsi"/>
          <w:sz w:val="24"/>
          <w:szCs w:val="24"/>
        </w:rPr>
        <w:t>.</w:t>
      </w:r>
    </w:p>
    <w:p w14:paraId="480D9D02" w14:textId="48225025" w:rsidR="00110415" w:rsidRPr="00C569F7"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School psychologists, social workers, and counselors facilitate counseling groups for identified students around issues related to poor social skills development, anger management, and good decision-making.</w:t>
      </w:r>
    </w:p>
    <w:p w14:paraId="274BA6A6" w14:textId="42ECD552" w:rsidR="00110415"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 xml:space="preserve">Certified and non-certified staff members working with students who are </w:t>
      </w:r>
      <w:r w:rsidR="00023104">
        <w:rPr>
          <w:rFonts w:asciiTheme="minorHAnsi" w:hAnsiTheme="minorHAnsi" w:cstheme="minorHAnsi"/>
          <w:sz w:val="24"/>
          <w:szCs w:val="24"/>
        </w:rPr>
        <w:t>at risk</w:t>
      </w:r>
      <w:r w:rsidRPr="00503875">
        <w:rPr>
          <w:rFonts w:asciiTheme="minorHAnsi" w:hAnsiTheme="minorHAnsi" w:cstheme="minorHAnsi"/>
          <w:sz w:val="24"/>
          <w:szCs w:val="24"/>
        </w:rPr>
        <w:t xml:space="preserve"> for engaging in violent behaviors receive annual training in crisis prevention and intervention. Further, these staff members benefit from technical assistance within the context of the instructional setting across the year.</w:t>
      </w:r>
      <w:bookmarkStart w:id="42" w:name="_TOC_250005"/>
    </w:p>
    <w:p w14:paraId="3DAD1E6E" w14:textId="77777777" w:rsidR="00B71D92" w:rsidRPr="00B71D92" w:rsidRDefault="00B71D92" w:rsidP="00E419C2">
      <w:pPr>
        <w:pStyle w:val="BodyText"/>
        <w:ind w:left="0" w:right="180"/>
        <w:jc w:val="both"/>
        <w:rPr>
          <w:rFonts w:asciiTheme="minorHAnsi" w:hAnsiTheme="minorHAnsi" w:cstheme="minorHAnsi"/>
          <w:sz w:val="24"/>
          <w:szCs w:val="24"/>
        </w:rPr>
      </w:pPr>
    </w:p>
    <w:p w14:paraId="1C4B482A" w14:textId="0EA5A89C" w:rsidR="00110415" w:rsidRPr="00B71D92" w:rsidRDefault="00110415" w:rsidP="00D61DF8">
      <w:pPr>
        <w:pStyle w:val="Heading2"/>
        <w:spacing w:after="120"/>
        <w:ind w:left="0" w:right="180"/>
        <w:contextualSpacing/>
        <w:jc w:val="both"/>
        <w:rPr>
          <w:rFonts w:asciiTheme="minorHAnsi" w:hAnsiTheme="minorHAnsi" w:cstheme="minorHAnsi"/>
          <w:b/>
          <w:spacing w:val="-1"/>
          <w:sz w:val="28"/>
        </w:rPr>
      </w:pPr>
      <w:bookmarkStart w:id="43" w:name="_Toc110256064"/>
      <w:bookmarkEnd w:id="42"/>
      <w:r w:rsidRPr="00B71D92">
        <w:rPr>
          <w:rFonts w:asciiTheme="minorHAnsi" w:hAnsiTheme="minorHAnsi" w:cstheme="minorHAnsi"/>
          <w:b/>
          <w:spacing w:val="-1"/>
          <w:sz w:val="28"/>
        </w:rPr>
        <w:t>IDENTIFICATION OF POTENTIALLY DANGEROUS OR HAZARDOUS SITES:</w:t>
      </w:r>
      <w:bookmarkEnd w:id="43"/>
    </w:p>
    <w:p w14:paraId="4699655F" w14:textId="4E1B0E4A"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pacing w:val="-2"/>
          <w:sz w:val="24"/>
          <w:szCs w:val="24"/>
        </w:rPr>
        <w:t>Each</w:t>
      </w:r>
      <w:r w:rsidRPr="00503875">
        <w:rPr>
          <w:rFonts w:asciiTheme="minorHAnsi" w:hAnsiTheme="minorHAnsi" w:cstheme="minorHAnsi"/>
          <w:spacing w:val="25"/>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26"/>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25"/>
          <w:sz w:val="24"/>
          <w:szCs w:val="24"/>
        </w:rPr>
        <w:t xml:space="preserve"> </w:t>
      </w:r>
      <w:r w:rsidRPr="00503875">
        <w:rPr>
          <w:rFonts w:asciiTheme="minorHAnsi" w:hAnsiTheme="minorHAnsi" w:cstheme="minorHAnsi"/>
          <w:spacing w:val="-1"/>
          <w:sz w:val="24"/>
          <w:szCs w:val="24"/>
        </w:rPr>
        <w:t>identify</w:t>
      </w:r>
      <w:r w:rsidRPr="00503875">
        <w:rPr>
          <w:rFonts w:asciiTheme="minorHAnsi" w:hAnsiTheme="minorHAnsi" w:cstheme="minorHAnsi"/>
          <w:spacing w:val="27"/>
          <w:sz w:val="24"/>
          <w:szCs w:val="24"/>
        </w:rPr>
        <w:t xml:space="preserve"> </w:t>
      </w:r>
      <w:r w:rsidRPr="00503875">
        <w:rPr>
          <w:rFonts w:asciiTheme="minorHAnsi" w:hAnsiTheme="minorHAnsi" w:cstheme="minorHAnsi"/>
          <w:spacing w:val="-2"/>
          <w:sz w:val="24"/>
          <w:szCs w:val="24"/>
        </w:rPr>
        <w:t>and</w:t>
      </w:r>
      <w:r w:rsidRPr="00503875">
        <w:rPr>
          <w:rFonts w:asciiTheme="minorHAnsi" w:hAnsiTheme="minorHAnsi" w:cstheme="minorHAnsi"/>
          <w:spacing w:val="25"/>
          <w:sz w:val="24"/>
          <w:szCs w:val="24"/>
        </w:rPr>
        <w:t xml:space="preserve"> </w:t>
      </w:r>
      <w:r w:rsidRPr="00503875">
        <w:rPr>
          <w:rFonts w:asciiTheme="minorHAnsi" w:hAnsiTheme="minorHAnsi" w:cstheme="minorHAnsi"/>
          <w:spacing w:val="-2"/>
          <w:sz w:val="24"/>
          <w:szCs w:val="24"/>
        </w:rPr>
        <w:t>locate</w:t>
      </w:r>
      <w:r w:rsidRPr="00503875">
        <w:rPr>
          <w:rFonts w:asciiTheme="minorHAnsi" w:hAnsiTheme="minorHAnsi" w:cstheme="minorHAnsi"/>
          <w:spacing w:val="27"/>
          <w:sz w:val="24"/>
          <w:szCs w:val="24"/>
        </w:rPr>
        <w:t xml:space="preserve"> </w:t>
      </w:r>
      <w:r w:rsidRPr="00503875">
        <w:rPr>
          <w:rFonts w:asciiTheme="minorHAnsi" w:hAnsiTheme="minorHAnsi" w:cstheme="minorHAnsi"/>
          <w:spacing w:val="-2"/>
          <w:sz w:val="24"/>
          <w:szCs w:val="24"/>
        </w:rPr>
        <w:t>areas</w:t>
      </w:r>
      <w:r w:rsidRPr="00503875">
        <w:rPr>
          <w:rFonts w:asciiTheme="minorHAnsi" w:hAnsiTheme="minorHAnsi" w:cstheme="minorHAnsi"/>
          <w:spacing w:val="24"/>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26"/>
          <w:sz w:val="24"/>
          <w:szCs w:val="24"/>
        </w:rPr>
        <w:t xml:space="preserve"> </w:t>
      </w:r>
      <w:r w:rsidRPr="00503875">
        <w:rPr>
          <w:rFonts w:asciiTheme="minorHAnsi" w:hAnsiTheme="minorHAnsi" w:cstheme="minorHAnsi"/>
          <w:spacing w:val="-2"/>
          <w:sz w:val="24"/>
          <w:szCs w:val="24"/>
        </w:rPr>
        <w:t>potential</w:t>
      </w:r>
      <w:r w:rsidRPr="00503875">
        <w:rPr>
          <w:rFonts w:asciiTheme="minorHAnsi" w:hAnsiTheme="minorHAnsi" w:cstheme="minorHAnsi"/>
          <w:spacing w:val="25"/>
          <w:sz w:val="24"/>
          <w:szCs w:val="24"/>
        </w:rPr>
        <w:t xml:space="preserve"> </w:t>
      </w:r>
      <w:r w:rsidRPr="00503875">
        <w:rPr>
          <w:rFonts w:asciiTheme="minorHAnsi" w:hAnsiTheme="minorHAnsi" w:cstheme="minorHAnsi"/>
          <w:spacing w:val="-1"/>
          <w:sz w:val="24"/>
          <w:szCs w:val="24"/>
        </w:rPr>
        <w:t>emergencies</w:t>
      </w:r>
      <w:r w:rsidRPr="00503875">
        <w:rPr>
          <w:rFonts w:asciiTheme="minorHAnsi" w:hAnsiTheme="minorHAnsi" w:cstheme="minorHAnsi"/>
          <w:spacing w:val="27"/>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25"/>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26"/>
          <w:sz w:val="24"/>
          <w:szCs w:val="24"/>
        </w:rPr>
        <w:t xml:space="preserve"> </w:t>
      </w:r>
      <w:r w:rsidRPr="00503875">
        <w:rPr>
          <w:rFonts w:asciiTheme="minorHAnsi" w:hAnsiTheme="minorHAnsi" w:cstheme="minorHAnsi"/>
          <w:spacing w:val="-2"/>
          <w:sz w:val="24"/>
          <w:szCs w:val="24"/>
        </w:rPr>
        <w:t>around</w:t>
      </w:r>
      <w:r w:rsidRPr="00503875">
        <w:rPr>
          <w:rFonts w:asciiTheme="minorHAnsi" w:hAnsiTheme="minorHAnsi" w:cstheme="minorHAnsi"/>
          <w:spacing w:val="25"/>
          <w:sz w:val="24"/>
          <w:szCs w:val="24"/>
        </w:rPr>
        <w:t xml:space="preserve"> </w:t>
      </w:r>
      <w:r w:rsidRPr="00503875">
        <w:rPr>
          <w:rFonts w:asciiTheme="minorHAnsi" w:hAnsiTheme="minorHAnsi" w:cstheme="minorHAnsi"/>
          <w:sz w:val="24"/>
          <w:szCs w:val="24"/>
        </w:rPr>
        <w:t>their</w:t>
      </w:r>
      <w:r w:rsidRPr="00503875">
        <w:rPr>
          <w:rFonts w:asciiTheme="minorHAnsi" w:hAnsiTheme="minorHAnsi" w:cstheme="minorHAnsi"/>
          <w:spacing w:val="26"/>
          <w:sz w:val="24"/>
          <w:szCs w:val="24"/>
        </w:rPr>
        <w:t xml:space="preserve"> </w:t>
      </w:r>
      <w:r w:rsidRPr="00503875">
        <w:rPr>
          <w:rFonts w:asciiTheme="minorHAnsi" w:hAnsiTheme="minorHAnsi" w:cstheme="minorHAnsi"/>
          <w:spacing w:val="-1"/>
          <w:sz w:val="24"/>
          <w:szCs w:val="24"/>
        </w:rPr>
        <w:t>building.</w:t>
      </w:r>
      <w:r w:rsidRPr="00503875">
        <w:rPr>
          <w:rFonts w:asciiTheme="minorHAnsi" w:hAnsiTheme="minorHAnsi" w:cstheme="minorHAnsi"/>
          <w:spacing w:val="25"/>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67"/>
          <w:sz w:val="24"/>
          <w:szCs w:val="24"/>
        </w:rPr>
        <w:t xml:space="preserve"> </w:t>
      </w:r>
      <w:r w:rsidRPr="00503875">
        <w:rPr>
          <w:rFonts w:asciiTheme="minorHAnsi" w:hAnsiTheme="minorHAnsi" w:cstheme="minorHAnsi"/>
          <w:spacing w:val="-1"/>
          <w:sz w:val="24"/>
          <w:szCs w:val="24"/>
        </w:rPr>
        <w:t>Director</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Facilities</w:t>
      </w:r>
      <w:r w:rsidRPr="00503875">
        <w:rPr>
          <w:rFonts w:asciiTheme="minorHAnsi" w:hAnsiTheme="minorHAnsi" w:cstheme="minorHAnsi"/>
          <w:sz w:val="24"/>
          <w:szCs w:val="24"/>
        </w:rPr>
        <w:t xml:space="preserve"> and</w:t>
      </w:r>
      <w:r w:rsidRPr="00503875">
        <w:rPr>
          <w:rFonts w:asciiTheme="minorHAnsi" w:hAnsiTheme="minorHAnsi" w:cstheme="minorHAnsi"/>
          <w:spacing w:val="-1"/>
          <w:sz w:val="24"/>
          <w:szCs w:val="24"/>
        </w:rPr>
        <w:t xml:space="preserve"> building</w:t>
      </w:r>
      <w:r w:rsidRPr="00503875">
        <w:rPr>
          <w:rFonts w:asciiTheme="minorHAnsi" w:hAnsiTheme="minorHAnsi" w:cstheme="minorHAnsi"/>
          <w:spacing w:val="-2"/>
          <w:sz w:val="24"/>
          <w:szCs w:val="24"/>
        </w:rPr>
        <w:t xml:space="preserve"> custodians</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will</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locate</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these</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sites.</w:t>
      </w:r>
    </w:p>
    <w:p w14:paraId="0524D79E" w14:textId="12C088E7" w:rsidR="00110415" w:rsidRPr="00B71D92"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These sites are to include electrical, gas, heating, ventilation, water supply</w:t>
      </w:r>
      <w:r w:rsidR="00023104">
        <w:rPr>
          <w:rFonts w:asciiTheme="minorHAnsi" w:hAnsiTheme="minorHAnsi" w:cstheme="minorHAnsi"/>
          <w:sz w:val="24"/>
          <w:szCs w:val="24"/>
        </w:rPr>
        <w:t>,</w:t>
      </w:r>
      <w:r w:rsidRPr="00503875">
        <w:rPr>
          <w:rFonts w:asciiTheme="minorHAnsi" w:hAnsiTheme="minorHAnsi" w:cstheme="minorHAnsi"/>
          <w:sz w:val="24"/>
          <w:szCs w:val="24"/>
        </w:rPr>
        <w:t xml:space="preserve"> and sewage systems locations and shut-off valves.</w:t>
      </w:r>
    </w:p>
    <w:p w14:paraId="03053549" w14:textId="60CFEC36" w:rsidR="00110415" w:rsidRPr="00B71D92"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These sites of potential emergencies will be listed in each Building-level Emergency Response Plan supplied to police, fire, emergency management s</w:t>
      </w:r>
      <w:r w:rsidR="00B71D92">
        <w:rPr>
          <w:rFonts w:asciiTheme="minorHAnsi" w:hAnsiTheme="minorHAnsi" w:cstheme="minorHAnsi"/>
          <w:sz w:val="24"/>
          <w:szCs w:val="24"/>
        </w:rPr>
        <w:t>ervices, and district personnel</w:t>
      </w:r>
    </w:p>
    <w:p w14:paraId="3555B1C8" w14:textId="1875B795" w:rsidR="00110415" w:rsidRPr="00B71D92" w:rsidRDefault="00110415" w:rsidP="00D61DF8">
      <w:pPr>
        <w:pStyle w:val="BodyText"/>
        <w:numPr>
          <w:ilvl w:val="0"/>
          <w:numId w:val="17"/>
        </w:numPr>
        <w:spacing w:after="120"/>
        <w:ind w:left="720" w:right="180"/>
        <w:jc w:val="both"/>
        <w:rPr>
          <w:rFonts w:asciiTheme="minorHAnsi" w:hAnsiTheme="minorHAnsi" w:cstheme="minorHAnsi"/>
          <w:sz w:val="24"/>
          <w:szCs w:val="24"/>
        </w:rPr>
      </w:pPr>
      <w:r w:rsidRPr="00503875">
        <w:rPr>
          <w:rFonts w:asciiTheme="minorHAnsi" w:hAnsiTheme="minorHAnsi" w:cstheme="minorHAnsi"/>
          <w:sz w:val="24"/>
          <w:szCs w:val="24"/>
        </w:rPr>
        <w:t>Potentially dangerous sites will be checked regularly and inspected by building safety personnel on a regular schedule, at least annually. They include but are not limited to:</w:t>
      </w:r>
    </w:p>
    <w:p w14:paraId="33920951"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Electrical panels/shut-offs</w:t>
      </w:r>
    </w:p>
    <w:p w14:paraId="047C4318"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Gas lines/shut-off</w:t>
      </w:r>
    </w:p>
    <w:p w14:paraId="2E269AF4"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Gas appliances</w:t>
      </w:r>
    </w:p>
    <w:p w14:paraId="1A135510"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Heating plant</w:t>
      </w:r>
    </w:p>
    <w:p w14:paraId="72B31928"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Sewage system</w:t>
      </w:r>
    </w:p>
    <w:p w14:paraId="5BD90545"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Structural failure</w:t>
      </w:r>
    </w:p>
    <w:p w14:paraId="2FAC1E14"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HVAC</w:t>
      </w:r>
    </w:p>
    <w:p w14:paraId="790AC253"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Water supply/shut-off</w:t>
      </w:r>
    </w:p>
    <w:p w14:paraId="2CCDDAEC"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Chemical storage and cleaning supplies</w:t>
      </w:r>
    </w:p>
    <w:p w14:paraId="70545172"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Paper supply storage</w:t>
      </w:r>
    </w:p>
    <w:p w14:paraId="6DC567B7"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Industrial arts room</w:t>
      </w:r>
    </w:p>
    <w:p w14:paraId="4928C77F"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Science rooms and labs</w:t>
      </w:r>
    </w:p>
    <w:p w14:paraId="3C7A4242"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Isolated areas near the school</w:t>
      </w:r>
    </w:p>
    <w:p w14:paraId="394C9FC4" w14:textId="19BDFC0E" w:rsidR="0011041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 xml:space="preserve">Nearby streams, ponds, </w:t>
      </w:r>
      <w:r w:rsidR="006A5CE3">
        <w:rPr>
          <w:rFonts w:asciiTheme="minorHAnsi" w:hAnsiTheme="minorHAnsi" w:cstheme="minorHAnsi"/>
          <w:sz w:val="24"/>
          <w:szCs w:val="24"/>
        </w:rPr>
        <w:t xml:space="preserve">and </w:t>
      </w:r>
      <w:r w:rsidRPr="00503875">
        <w:rPr>
          <w:rFonts w:asciiTheme="minorHAnsi" w:hAnsiTheme="minorHAnsi" w:cstheme="minorHAnsi"/>
          <w:sz w:val="24"/>
          <w:szCs w:val="24"/>
        </w:rPr>
        <w:t>rivers (flooding)</w:t>
      </w:r>
    </w:p>
    <w:p w14:paraId="04AD9731" w14:textId="77777777" w:rsidR="00B631D2" w:rsidRPr="00503875" w:rsidRDefault="00B631D2" w:rsidP="00B631D2">
      <w:pPr>
        <w:pStyle w:val="BodyText"/>
        <w:tabs>
          <w:tab w:val="left" w:pos="761"/>
        </w:tabs>
        <w:spacing w:after="120"/>
        <w:ind w:left="1526" w:right="180"/>
        <w:contextualSpacing/>
        <w:jc w:val="both"/>
        <w:rPr>
          <w:rFonts w:asciiTheme="minorHAnsi" w:hAnsiTheme="minorHAnsi" w:cstheme="minorHAnsi"/>
          <w:sz w:val="24"/>
          <w:szCs w:val="24"/>
        </w:rPr>
      </w:pPr>
    </w:p>
    <w:p w14:paraId="4B99E81C" w14:textId="37A395FE"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lastRenderedPageBreak/>
        <w:t xml:space="preserve">Steep areas near </w:t>
      </w:r>
      <w:r w:rsidR="006A5CE3">
        <w:rPr>
          <w:rFonts w:asciiTheme="minorHAnsi" w:hAnsiTheme="minorHAnsi" w:cstheme="minorHAnsi"/>
          <w:sz w:val="24"/>
          <w:szCs w:val="24"/>
        </w:rPr>
        <w:t xml:space="preserve">the </w:t>
      </w:r>
      <w:r w:rsidRPr="00503875">
        <w:rPr>
          <w:rFonts w:asciiTheme="minorHAnsi" w:hAnsiTheme="minorHAnsi" w:cstheme="minorHAnsi"/>
          <w:sz w:val="24"/>
          <w:szCs w:val="24"/>
        </w:rPr>
        <w:t>school</w:t>
      </w:r>
    </w:p>
    <w:p w14:paraId="6A6A6611" w14:textId="77777777" w:rsidR="00110415" w:rsidRPr="00503875" w:rsidRDefault="00110415" w:rsidP="00D61DF8">
      <w:pPr>
        <w:pStyle w:val="BodyText"/>
        <w:numPr>
          <w:ilvl w:val="0"/>
          <w:numId w:val="24"/>
        </w:numPr>
        <w:tabs>
          <w:tab w:val="left" w:pos="761"/>
        </w:tabs>
        <w:spacing w:after="120"/>
        <w:ind w:right="180"/>
        <w:contextualSpacing/>
        <w:jc w:val="both"/>
        <w:rPr>
          <w:rFonts w:asciiTheme="minorHAnsi" w:hAnsiTheme="minorHAnsi" w:cstheme="minorHAnsi"/>
          <w:sz w:val="24"/>
          <w:szCs w:val="24"/>
        </w:rPr>
      </w:pPr>
      <w:r w:rsidRPr="00503875">
        <w:rPr>
          <w:rFonts w:asciiTheme="minorHAnsi" w:hAnsiTheme="minorHAnsi" w:cstheme="minorHAnsi"/>
          <w:sz w:val="24"/>
          <w:szCs w:val="24"/>
        </w:rPr>
        <w:t>Unprotected exterior gas/electric, air conditioning supplies, equipment</w:t>
      </w:r>
    </w:p>
    <w:p w14:paraId="55D7BC56" w14:textId="77777777" w:rsidR="00F261A9" w:rsidRPr="00B71D92" w:rsidRDefault="00F261A9" w:rsidP="00D61DF8">
      <w:pPr>
        <w:pStyle w:val="Heading2"/>
        <w:spacing w:after="120"/>
        <w:ind w:left="0" w:right="180"/>
        <w:contextualSpacing/>
        <w:jc w:val="both"/>
        <w:rPr>
          <w:rFonts w:asciiTheme="minorHAnsi" w:hAnsiTheme="minorHAnsi" w:cstheme="minorHAnsi"/>
          <w:b/>
          <w:spacing w:val="-1"/>
          <w:sz w:val="20"/>
        </w:rPr>
      </w:pPr>
    </w:p>
    <w:p w14:paraId="7933B886" w14:textId="55CB5C0C" w:rsidR="00110415" w:rsidRPr="00B71D92" w:rsidRDefault="00110415" w:rsidP="00D61DF8">
      <w:pPr>
        <w:pStyle w:val="Heading2"/>
        <w:spacing w:after="120"/>
        <w:ind w:left="0" w:right="180"/>
        <w:jc w:val="both"/>
        <w:rPr>
          <w:rFonts w:asciiTheme="minorHAnsi" w:hAnsiTheme="minorHAnsi" w:cstheme="minorHAnsi"/>
          <w:b/>
          <w:spacing w:val="-1"/>
          <w:sz w:val="28"/>
        </w:rPr>
      </w:pPr>
      <w:bookmarkStart w:id="44" w:name="_Toc110256065"/>
      <w:r w:rsidRPr="00B71D92">
        <w:rPr>
          <w:rFonts w:asciiTheme="minorHAnsi" w:hAnsiTheme="minorHAnsi" w:cstheme="minorHAnsi"/>
          <w:b/>
          <w:spacing w:val="-1"/>
          <w:sz w:val="28"/>
        </w:rPr>
        <w:t>TYPICAL EMERGENCY SITUATIONS:</w:t>
      </w:r>
      <w:bookmarkEnd w:id="44"/>
    </w:p>
    <w:p w14:paraId="7CCFCC2D" w14:textId="20998B9F" w:rsidR="00110415" w:rsidRPr="00503875" w:rsidRDefault="00110415" w:rsidP="00D61DF8">
      <w:pPr>
        <w:pStyle w:val="BodyText"/>
        <w:spacing w:after="120"/>
        <w:ind w:left="0" w:right="180"/>
        <w:jc w:val="both"/>
        <w:rPr>
          <w:rFonts w:asciiTheme="minorHAnsi" w:hAnsiTheme="minorHAnsi" w:cstheme="minorHAnsi"/>
          <w:sz w:val="24"/>
          <w:szCs w:val="24"/>
        </w:rPr>
      </w:pPr>
      <w:r w:rsidRPr="00503875">
        <w:rPr>
          <w:rFonts w:asciiTheme="minorHAnsi" w:hAnsiTheme="minorHAnsi" w:cstheme="minorHAnsi"/>
          <w:spacing w:val="-1"/>
          <w:sz w:val="24"/>
          <w:szCs w:val="24"/>
        </w:rPr>
        <w:t>The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has</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procedures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emergencies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including but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not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limited</w:t>
      </w:r>
      <w:r w:rsidRPr="00503875">
        <w:rPr>
          <w:rFonts w:asciiTheme="minorHAnsi" w:hAnsiTheme="minorHAnsi" w:cstheme="minorHAnsi"/>
          <w:sz w:val="24"/>
          <w:szCs w:val="24"/>
        </w:rPr>
        <w:t xml:space="preserve"> to</w:t>
      </w:r>
      <w:r w:rsidR="006A5CE3">
        <w:rPr>
          <w:rFonts w:asciiTheme="minorHAnsi" w:hAnsiTheme="minorHAnsi" w:cstheme="minorHAnsi"/>
          <w:sz w:val="24"/>
          <w:szCs w:val="24"/>
        </w:rPr>
        <w:t xml:space="preserve"> the</w:t>
      </w:r>
      <w:r w:rsidRPr="00503875">
        <w:rPr>
          <w:rFonts w:asciiTheme="minorHAnsi" w:hAnsiTheme="minorHAnsi" w:cstheme="minorHAnsi"/>
          <w:sz w:val="24"/>
          <w:szCs w:val="24"/>
        </w:rPr>
        <w:t>:</w:t>
      </w:r>
    </w:p>
    <w:p w14:paraId="4AD8DB86"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Bomb Threats</w:t>
      </w:r>
    </w:p>
    <w:p w14:paraId="7C6A8336"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Building Collapse</w:t>
      </w:r>
    </w:p>
    <w:p w14:paraId="1D389F29"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Civil Disturbance</w:t>
      </w:r>
    </w:p>
    <w:p w14:paraId="203EBB24"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Earthquakes</w:t>
      </w:r>
    </w:p>
    <w:p w14:paraId="219E265A"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Explosion</w:t>
      </w:r>
    </w:p>
    <w:p w14:paraId="4B320F1B"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Fire</w:t>
      </w:r>
    </w:p>
    <w:p w14:paraId="5A7A526D"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Floods</w:t>
      </w:r>
    </w:p>
    <w:p w14:paraId="21B914B6"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Hazardous Materials and Radiological Incidents</w:t>
      </w:r>
    </w:p>
    <w:p w14:paraId="545C6049"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High Winds</w:t>
      </w:r>
    </w:p>
    <w:p w14:paraId="76E6A602"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Hostage Situations</w:t>
      </w:r>
    </w:p>
    <w:p w14:paraId="097BA499"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Intrusions</w:t>
      </w:r>
    </w:p>
    <w:p w14:paraId="67663D73" w14:textId="429AAF3D" w:rsidR="00110415" w:rsidRPr="00503875" w:rsidRDefault="000D51C8"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Kidnappings</w:t>
      </w:r>
    </w:p>
    <w:p w14:paraId="585043A3"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School Bus Accidents</w:t>
      </w:r>
    </w:p>
    <w:p w14:paraId="1A3F9C68"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Suicide</w:t>
      </w:r>
    </w:p>
    <w:p w14:paraId="1560139B" w14:textId="77777777"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Suspicious Packages</w:t>
      </w:r>
    </w:p>
    <w:p w14:paraId="21DCE246" w14:textId="7FF88314" w:rsidR="00110415" w:rsidRPr="00503875" w:rsidRDefault="00110415" w:rsidP="00D61DF8">
      <w:pPr>
        <w:pStyle w:val="BodyText"/>
        <w:numPr>
          <w:ilvl w:val="0"/>
          <w:numId w:val="17"/>
        </w:numPr>
        <w:spacing w:after="60"/>
        <w:ind w:left="720" w:right="180"/>
        <w:jc w:val="both"/>
        <w:rPr>
          <w:rFonts w:asciiTheme="minorHAnsi" w:hAnsiTheme="minorHAnsi" w:cstheme="minorHAnsi"/>
          <w:sz w:val="24"/>
          <w:szCs w:val="24"/>
        </w:rPr>
      </w:pPr>
      <w:r w:rsidRPr="00503875">
        <w:rPr>
          <w:rFonts w:asciiTheme="minorHAnsi" w:hAnsiTheme="minorHAnsi" w:cstheme="minorHAnsi"/>
          <w:sz w:val="24"/>
          <w:szCs w:val="24"/>
        </w:rPr>
        <w:t>Tornadoes</w:t>
      </w:r>
    </w:p>
    <w:p w14:paraId="7BC9A1DB" w14:textId="29BFAEE5" w:rsidR="00CB322B" w:rsidRPr="00F576D2" w:rsidRDefault="00CB322B" w:rsidP="00D61DF8">
      <w:pPr>
        <w:pStyle w:val="BodyText"/>
        <w:numPr>
          <w:ilvl w:val="0"/>
          <w:numId w:val="17"/>
        </w:numPr>
        <w:spacing w:after="60"/>
        <w:ind w:left="720" w:right="180"/>
        <w:jc w:val="both"/>
        <w:rPr>
          <w:rFonts w:asciiTheme="minorHAnsi" w:hAnsiTheme="minorHAnsi" w:cstheme="minorHAnsi"/>
          <w:color w:val="FF0000"/>
          <w:sz w:val="24"/>
          <w:szCs w:val="24"/>
        </w:rPr>
      </w:pPr>
      <w:r w:rsidRPr="00B46D7A">
        <w:rPr>
          <w:rFonts w:asciiTheme="minorHAnsi" w:hAnsiTheme="minorHAnsi" w:cstheme="minorHAnsi"/>
          <w:sz w:val="24"/>
          <w:szCs w:val="24"/>
        </w:rPr>
        <w:t>Pandemic Illness</w:t>
      </w:r>
    </w:p>
    <w:p w14:paraId="31E15D6A" w14:textId="77777777" w:rsidR="00110415" w:rsidRPr="00B71D92" w:rsidRDefault="00110415" w:rsidP="00D61DF8">
      <w:pPr>
        <w:pStyle w:val="Heading2"/>
        <w:spacing w:after="120"/>
        <w:ind w:left="100" w:right="180"/>
        <w:jc w:val="both"/>
        <w:rPr>
          <w:rFonts w:asciiTheme="minorHAnsi" w:hAnsiTheme="minorHAnsi" w:cstheme="minorHAnsi"/>
          <w:b/>
          <w:spacing w:val="-1"/>
          <w:sz w:val="20"/>
        </w:rPr>
      </w:pPr>
    </w:p>
    <w:p w14:paraId="250DD007" w14:textId="07AC55CA" w:rsidR="00110415" w:rsidRPr="00503875" w:rsidRDefault="00110415" w:rsidP="00D61DF8">
      <w:pPr>
        <w:pStyle w:val="Heading2"/>
        <w:spacing w:after="120"/>
        <w:ind w:left="0" w:right="180"/>
        <w:jc w:val="both"/>
        <w:rPr>
          <w:rFonts w:asciiTheme="minorHAnsi" w:hAnsiTheme="minorHAnsi" w:cstheme="minorHAnsi"/>
          <w:b/>
          <w:spacing w:val="-1"/>
        </w:rPr>
      </w:pPr>
      <w:bookmarkStart w:id="45" w:name="_Toc110256066"/>
      <w:r w:rsidRPr="00B71D92">
        <w:rPr>
          <w:rFonts w:asciiTheme="minorHAnsi" w:hAnsiTheme="minorHAnsi" w:cstheme="minorHAnsi"/>
          <w:b/>
          <w:spacing w:val="-1"/>
          <w:sz w:val="28"/>
        </w:rPr>
        <w:t>NOTIFICATION AND ACTIVATION - INTERNAL AND EXTERNAL COMMUNICATIONS</w:t>
      </w:r>
      <w:bookmarkEnd w:id="45"/>
    </w:p>
    <w:p w14:paraId="1DF25438" w14:textId="77777777" w:rsidR="00110415" w:rsidRPr="00503875" w:rsidRDefault="00110415" w:rsidP="00D61DF8">
      <w:pPr>
        <w:pStyle w:val="Heading2"/>
        <w:spacing w:after="120"/>
        <w:ind w:left="0" w:right="180"/>
        <w:jc w:val="both"/>
        <w:rPr>
          <w:rFonts w:asciiTheme="minorHAnsi" w:hAnsiTheme="minorHAnsi" w:cstheme="minorHAnsi"/>
        </w:rPr>
      </w:pPr>
      <w:bookmarkStart w:id="46" w:name="_Toc110255804"/>
      <w:bookmarkStart w:id="47" w:name="_Toc110256067"/>
      <w:r w:rsidRPr="00503875">
        <w:rPr>
          <w:rFonts w:asciiTheme="minorHAnsi" w:hAnsiTheme="minorHAnsi" w:cstheme="minorHAnsi"/>
          <w:b/>
          <w:spacing w:val="-1"/>
        </w:rPr>
        <w:t>EXTERNAL</w:t>
      </w:r>
      <w:bookmarkEnd w:id="46"/>
      <w:bookmarkEnd w:id="47"/>
    </w:p>
    <w:p w14:paraId="323E26AE" w14:textId="2222F340" w:rsidR="00B71D92" w:rsidRPr="003F0835" w:rsidRDefault="00110415" w:rsidP="00D61DF8">
      <w:pPr>
        <w:pStyle w:val="BodyText"/>
        <w:spacing w:after="120"/>
        <w:ind w:left="0" w:right="180"/>
        <w:jc w:val="both"/>
        <w:rPr>
          <w:rFonts w:asciiTheme="minorHAnsi" w:hAnsiTheme="minorHAnsi" w:cstheme="minorHAnsi"/>
          <w:sz w:val="24"/>
          <w:szCs w:val="24"/>
        </w:rPr>
      </w:pPr>
      <w:r w:rsidRPr="003F0835">
        <w:rPr>
          <w:rFonts w:asciiTheme="minorHAnsi" w:hAnsiTheme="minorHAnsi" w:cstheme="minorHAnsi"/>
          <w:spacing w:val="-2"/>
          <w:sz w:val="24"/>
          <w:szCs w:val="24"/>
        </w:rPr>
        <w:t xml:space="preserve">Anyone </w:t>
      </w:r>
      <w:r w:rsidRPr="003F0835">
        <w:rPr>
          <w:rFonts w:asciiTheme="minorHAnsi" w:hAnsiTheme="minorHAnsi" w:cstheme="minorHAnsi"/>
          <w:sz w:val="24"/>
          <w:szCs w:val="24"/>
        </w:rPr>
        <w:t xml:space="preserve">with </w:t>
      </w:r>
      <w:r w:rsidRPr="003F0835">
        <w:rPr>
          <w:rFonts w:asciiTheme="minorHAnsi" w:hAnsiTheme="minorHAnsi" w:cstheme="minorHAnsi"/>
          <w:spacing w:val="-2"/>
          <w:sz w:val="24"/>
          <w:szCs w:val="24"/>
        </w:rPr>
        <w:t xml:space="preserve">knowledge </w:t>
      </w:r>
      <w:r w:rsidRPr="003F0835">
        <w:rPr>
          <w:rFonts w:asciiTheme="minorHAnsi" w:hAnsiTheme="minorHAnsi" w:cstheme="minorHAnsi"/>
          <w:sz w:val="24"/>
          <w:szCs w:val="24"/>
        </w:rPr>
        <w:t>of</w:t>
      </w:r>
      <w:r w:rsidRPr="003F0835">
        <w:rPr>
          <w:rFonts w:asciiTheme="minorHAnsi" w:hAnsiTheme="minorHAnsi" w:cstheme="minorHAnsi"/>
          <w:spacing w:val="-2"/>
          <w:sz w:val="24"/>
          <w:szCs w:val="24"/>
        </w:rPr>
        <w:t xml:space="preserve"> </w:t>
      </w:r>
      <w:r w:rsidRPr="003F0835">
        <w:rPr>
          <w:rFonts w:asciiTheme="minorHAnsi" w:hAnsiTheme="minorHAnsi" w:cstheme="minorHAnsi"/>
          <w:sz w:val="24"/>
          <w:szCs w:val="24"/>
        </w:rPr>
        <w:t>an</w:t>
      </w:r>
      <w:r w:rsidRPr="003F0835">
        <w:rPr>
          <w:rFonts w:asciiTheme="minorHAnsi" w:hAnsiTheme="minorHAnsi" w:cstheme="minorHAnsi"/>
          <w:spacing w:val="-1"/>
          <w:sz w:val="24"/>
          <w:szCs w:val="24"/>
        </w:rPr>
        <w:t xml:space="preserve"> incident</w:t>
      </w:r>
      <w:r w:rsidRPr="003F0835">
        <w:rPr>
          <w:rFonts w:asciiTheme="minorHAnsi" w:hAnsiTheme="minorHAnsi" w:cstheme="minorHAnsi"/>
          <w:sz w:val="24"/>
          <w:szCs w:val="24"/>
        </w:rPr>
        <w:t xml:space="preserve"> is </w:t>
      </w:r>
      <w:r w:rsidRPr="003F0835">
        <w:rPr>
          <w:rFonts w:asciiTheme="minorHAnsi" w:hAnsiTheme="minorHAnsi" w:cstheme="minorHAnsi"/>
          <w:spacing w:val="-2"/>
          <w:sz w:val="24"/>
          <w:szCs w:val="24"/>
        </w:rPr>
        <w:t>encouraged</w:t>
      </w:r>
      <w:r w:rsidRPr="003F0835">
        <w:rPr>
          <w:rFonts w:asciiTheme="minorHAnsi" w:hAnsiTheme="minorHAnsi" w:cstheme="minorHAnsi"/>
          <w:sz w:val="24"/>
          <w:szCs w:val="24"/>
        </w:rPr>
        <w:t xml:space="preserve"> </w:t>
      </w:r>
      <w:r w:rsidRPr="003F0835">
        <w:rPr>
          <w:rFonts w:asciiTheme="minorHAnsi" w:hAnsiTheme="minorHAnsi" w:cstheme="minorHAnsi"/>
          <w:spacing w:val="-3"/>
          <w:sz w:val="24"/>
          <w:szCs w:val="24"/>
        </w:rPr>
        <w:t>to</w:t>
      </w:r>
      <w:r w:rsidRPr="003F0835">
        <w:rPr>
          <w:rFonts w:asciiTheme="minorHAnsi" w:hAnsiTheme="minorHAnsi" w:cstheme="minorHAnsi"/>
          <w:spacing w:val="1"/>
          <w:sz w:val="24"/>
          <w:szCs w:val="24"/>
        </w:rPr>
        <w:t xml:space="preserve"> </w:t>
      </w:r>
      <w:r w:rsidRPr="003F0835">
        <w:rPr>
          <w:rFonts w:asciiTheme="minorHAnsi" w:hAnsiTheme="minorHAnsi" w:cstheme="minorHAnsi"/>
          <w:spacing w:val="-2"/>
          <w:sz w:val="24"/>
          <w:szCs w:val="24"/>
        </w:rPr>
        <w:t>immediately</w:t>
      </w:r>
      <w:r w:rsidRPr="003F0835">
        <w:rPr>
          <w:rFonts w:asciiTheme="minorHAnsi" w:hAnsiTheme="minorHAnsi" w:cstheme="minorHAnsi"/>
          <w:sz w:val="24"/>
          <w:szCs w:val="24"/>
        </w:rPr>
        <w:t xml:space="preserve"> </w:t>
      </w:r>
      <w:r w:rsidRPr="003F0835">
        <w:rPr>
          <w:rFonts w:asciiTheme="minorHAnsi" w:hAnsiTheme="minorHAnsi" w:cstheme="minorHAnsi"/>
          <w:spacing w:val="-1"/>
          <w:sz w:val="24"/>
          <w:szCs w:val="24"/>
        </w:rPr>
        <w:t>call</w:t>
      </w:r>
      <w:r w:rsidRPr="003F0835">
        <w:rPr>
          <w:rFonts w:asciiTheme="minorHAnsi" w:hAnsiTheme="minorHAnsi" w:cstheme="minorHAnsi"/>
          <w:spacing w:val="-3"/>
          <w:sz w:val="24"/>
          <w:szCs w:val="24"/>
        </w:rPr>
        <w:t xml:space="preserve"> </w:t>
      </w:r>
      <w:r w:rsidRPr="003F0835">
        <w:rPr>
          <w:rFonts w:asciiTheme="minorHAnsi" w:hAnsiTheme="minorHAnsi" w:cstheme="minorHAnsi"/>
          <w:spacing w:val="-1"/>
          <w:sz w:val="24"/>
          <w:szCs w:val="24"/>
        </w:rPr>
        <w:t>911</w:t>
      </w:r>
      <w:r w:rsidRPr="003F0835">
        <w:rPr>
          <w:rFonts w:asciiTheme="minorHAnsi" w:hAnsiTheme="minorHAnsi" w:cstheme="minorHAnsi"/>
          <w:sz w:val="24"/>
          <w:szCs w:val="24"/>
        </w:rPr>
        <w:t xml:space="preserve"> in </w:t>
      </w:r>
      <w:r w:rsidRPr="003F0835">
        <w:rPr>
          <w:rFonts w:asciiTheme="minorHAnsi" w:hAnsiTheme="minorHAnsi" w:cstheme="minorHAnsi"/>
          <w:spacing w:val="-2"/>
          <w:sz w:val="24"/>
          <w:szCs w:val="24"/>
        </w:rPr>
        <w:t>an</w:t>
      </w:r>
      <w:r w:rsidRPr="003F0835">
        <w:rPr>
          <w:rFonts w:asciiTheme="minorHAnsi" w:hAnsiTheme="minorHAnsi" w:cstheme="minorHAnsi"/>
          <w:spacing w:val="-1"/>
          <w:sz w:val="24"/>
          <w:szCs w:val="24"/>
        </w:rPr>
        <w:t xml:space="preserve"> emergency.</w:t>
      </w:r>
      <w:r w:rsidR="005173F5" w:rsidRPr="003F0835">
        <w:rPr>
          <w:rFonts w:asciiTheme="minorHAnsi" w:hAnsiTheme="minorHAnsi" w:cstheme="minorHAnsi"/>
          <w:spacing w:val="-1"/>
          <w:sz w:val="24"/>
          <w:szCs w:val="24"/>
        </w:rPr>
        <w:t xml:space="preserve">  </w:t>
      </w:r>
      <w:r w:rsidR="004908D0" w:rsidRPr="003F0835">
        <w:rPr>
          <w:rFonts w:asciiTheme="minorHAnsi" w:hAnsiTheme="minorHAnsi" w:cstheme="minorHAnsi"/>
          <w:spacing w:val="-1"/>
          <w:sz w:val="24"/>
          <w:szCs w:val="24"/>
        </w:rPr>
        <w:t>Notify the Main Office immediately when calling 911;</w:t>
      </w:r>
      <w:r w:rsidR="00744720" w:rsidRPr="003F0835">
        <w:rPr>
          <w:rFonts w:asciiTheme="minorHAnsi" w:hAnsiTheme="minorHAnsi" w:cstheme="minorHAnsi"/>
          <w:spacing w:val="-1"/>
          <w:sz w:val="24"/>
          <w:szCs w:val="24"/>
        </w:rPr>
        <w:t xml:space="preserve"> SC</w:t>
      </w:r>
      <w:r w:rsidR="004908D0" w:rsidRPr="003F0835">
        <w:rPr>
          <w:rFonts w:asciiTheme="minorHAnsi" w:hAnsiTheme="minorHAnsi" w:cstheme="minorHAnsi"/>
          <w:spacing w:val="-1"/>
          <w:sz w:val="24"/>
          <w:szCs w:val="24"/>
        </w:rPr>
        <w:t xml:space="preserve"> </w:t>
      </w:r>
      <w:r w:rsidR="00744720" w:rsidRPr="003F0835">
        <w:rPr>
          <w:rFonts w:asciiTheme="minorHAnsi" w:hAnsiTheme="minorHAnsi" w:cstheme="minorHAnsi"/>
          <w:spacing w:val="-1"/>
          <w:sz w:val="24"/>
          <w:szCs w:val="24"/>
        </w:rPr>
        <w:t>BOCES may</w:t>
      </w:r>
      <w:r w:rsidR="004908D0" w:rsidRPr="003F0835">
        <w:rPr>
          <w:rFonts w:asciiTheme="minorHAnsi" w:hAnsiTheme="minorHAnsi" w:cstheme="minorHAnsi"/>
          <w:spacing w:val="-1"/>
          <w:sz w:val="24"/>
          <w:szCs w:val="24"/>
        </w:rPr>
        <w:t xml:space="preserve"> need to activate the emergency teams, and arrangements must be made to meet the responders.  </w:t>
      </w:r>
      <w:r w:rsidR="00B71D92" w:rsidRPr="003F0835">
        <w:rPr>
          <w:rFonts w:asciiTheme="minorHAnsi" w:hAnsiTheme="minorHAnsi" w:cstheme="minorHAnsi"/>
          <w:sz w:val="24"/>
          <w:szCs w:val="24"/>
        </w:rPr>
        <w:t xml:space="preserve"> </w:t>
      </w:r>
    </w:p>
    <w:p w14:paraId="233D3F21" w14:textId="5B6DA13E" w:rsidR="00110415" w:rsidRDefault="00110415" w:rsidP="00D61DF8">
      <w:pPr>
        <w:pStyle w:val="BodyText"/>
        <w:spacing w:after="120"/>
        <w:ind w:left="0" w:right="180"/>
        <w:jc w:val="both"/>
        <w:rPr>
          <w:rFonts w:asciiTheme="minorHAnsi" w:hAnsiTheme="minorHAnsi" w:cstheme="minorHAnsi"/>
          <w:spacing w:val="-1"/>
          <w:sz w:val="24"/>
          <w:szCs w:val="24"/>
        </w:rPr>
      </w:pPr>
      <w:r w:rsidRPr="003F0835">
        <w:rPr>
          <w:rFonts w:asciiTheme="minorHAnsi" w:hAnsiTheme="minorHAnsi" w:cstheme="minorHAnsi"/>
          <w:sz w:val="24"/>
          <w:szCs w:val="24"/>
        </w:rPr>
        <w:t>The</w:t>
      </w:r>
      <w:r w:rsidRPr="003F0835">
        <w:rPr>
          <w:rFonts w:asciiTheme="minorHAnsi" w:hAnsiTheme="minorHAnsi" w:cstheme="minorHAnsi"/>
          <w:spacing w:val="28"/>
          <w:sz w:val="24"/>
          <w:szCs w:val="24"/>
        </w:rPr>
        <w:t xml:space="preserve"> </w:t>
      </w:r>
      <w:r w:rsidRPr="003F0835">
        <w:rPr>
          <w:rFonts w:asciiTheme="minorHAnsi" w:hAnsiTheme="minorHAnsi" w:cstheme="minorHAnsi"/>
          <w:spacing w:val="-2"/>
          <w:sz w:val="24"/>
          <w:szCs w:val="24"/>
        </w:rPr>
        <w:t>District’s</w:t>
      </w:r>
      <w:r w:rsidRPr="003F0835">
        <w:rPr>
          <w:rFonts w:asciiTheme="minorHAnsi" w:hAnsiTheme="minorHAnsi" w:cstheme="minorHAnsi"/>
          <w:spacing w:val="28"/>
          <w:sz w:val="24"/>
          <w:szCs w:val="24"/>
        </w:rPr>
        <w:t xml:space="preserve"> </w:t>
      </w:r>
      <w:r w:rsidRPr="003F0835">
        <w:rPr>
          <w:rFonts w:asciiTheme="minorHAnsi" w:hAnsiTheme="minorHAnsi" w:cstheme="minorHAnsi"/>
          <w:spacing w:val="-1"/>
          <w:sz w:val="24"/>
          <w:szCs w:val="24"/>
        </w:rPr>
        <w:t>mass</w:t>
      </w:r>
      <w:r w:rsidRPr="003F0835">
        <w:rPr>
          <w:rFonts w:asciiTheme="minorHAnsi" w:hAnsiTheme="minorHAnsi" w:cstheme="minorHAnsi"/>
          <w:spacing w:val="28"/>
          <w:sz w:val="24"/>
          <w:szCs w:val="24"/>
        </w:rPr>
        <w:t xml:space="preserve"> </w:t>
      </w:r>
      <w:r w:rsidRPr="003F0835">
        <w:rPr>
          <w:rFonts w:asciiTheme="minorHAnsi" w:hAnsiTheme="minorHAnsi" w:cstheme="minorHAnsi"/>
          <w:spacing w:val="-2"/>
          <w:sz w:val="24"/>
          <w:szCs w:val="24"/>
        </w:rPr>
        <w:t>communication</w:t>
      </w:r>
      <w:r w:rsidRPr="003F0835">
        <w:rPr>
          <w:rFonts w:asciiTheme="minorHAnsi" w:hAnsiTheme="minorHAnsi" w:cstheme="minorHAnsi"/>
          <w:spacing w:val="29"/>
          <w:sz w:val="24"/>
          <w:szCs w:val="24"/>
        </w:rPr>
        <w:t xml:space="preserve"> </w:t>
      </w:r>
      <w:r w:rsidRPr="003F0835">
        <w:rPr>
          <w:rFonts w:asciiTheme="minorHAnsi" w:hAnsiTheme="minorHAnsi" w:cstheme="minorHAnsi"/>
          <w:spacing w:val="-3"/>
          <w:sz w:val="24"/>
          <w:szCs w:val="24"/>
        </w:rPr>
        <w:t>system</w:t>
      </w:r>
      <w:r w:rsidRPr="003F0835">
        <w:rPr>
          <w:rFonts w:asciiTheme="minorHAnsi" w:hAnsiTheme="minorHAnsi" w:cstheme="minorHAnsi"/>
          <w:spacing w:val="31"/>
          <w:sz w:val="24"/>
          <w:szCs w:val="24"/>
        </w:rPr>
        <w:t xml:space="preserve"> </w:t>
      </w:r>
      <w:r w:rsidRPr="003F0835">
        <w:rPr>
          <w:rFonts w:asciiTheme="minorHAnsi" w:hAnsiTheme="minorHAnsi" w:cstheme="minorHAnsi"/>
          <w:sz w:val="24"/>
          <w:szCs w:val="24"/>
        </w:rPr>
        <w:t>will</w:t>
      </w:r>
      <w:r w:rsidRPr="003F0835">
        <w:rPr>
          <w:rFonts w:asciiTheme="minorHAnsi" w:hAnsiTheme="minorHAnsi" w:cstheme="minorHAnsi"/>
          <w:spacing w:val="27"/>
          <w:sz w:val="24"/>
          <w:szCs w:val="24"/>
        </w:rPr>
        <w:t xml:space="preserve"> </w:t>
      </w:r>
      <w:r w:rsidRPr="003F0835">
        <w:rPr>
          <w:rFonts w:asciiTheme="minorHAnsi" w:hAnsiTheme="minorHAnsi" w:cstheme="minorHAnsi"/>
          <w:spacing w:val="-1"/>
          <w:sz w:val="24"/>
          <w:szCs w:val="24"/>
        </w:rPr>
        <w:t>be</w:t>
      </w:r>
      <w:r w:rsidRPr="003F0835">
        <w:rPr>
          <w:rFonts w:asciiTheme="minorHAnsi" w:hAnsiTheme="minorHAnsi" w:cstheme="minorHAnsi"/>
          <w:spacing w:val="29"/>
          <w:sz w:val="24"/>
          <w:szCs w:val="24"/>
        </w:rPr>
        <w:t xml:space="preserve"> </w:t>
      </w:r>
      <w:r w:rsidRPr="00503875">
        <w:rPr>
          <w:rFonts w:asciiTheme="minorHAnsi" w:hAnsiTheme="minorHAnsi" w:cstheme="minorHAnsi"/>
          <w:spacing w:val="-1"/>
          <w:sz w:val="24"/>
          <w:szCs w:val="24"/>
        </w:rPr>
        <w:t>used</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2"/>
          <w:sz w:val="24"/>
          <w:szCs w:val="24"/>
        </w:rPr>
        <w:t>provide</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2"/>
          <w:sz w:val="24"/>
          <w:szCs w:val="24"/>
        </w:rPr>
        <w:t>information</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2"/>
          <w:sz w:val="24"/>
          <w:szCs w:val="24"/>
        </w:rPr>
        <w:t>parents/guardians</w:t>
      </w:r>
      <w:r w:rsidRPr="00503875">
        <w:rPr>
          <w:rFonts w:asciiTheme="minorHAnsi" w:hAnsiTheme="minorHAnsi" w:cstheme="minorHAnsi"/>
          <w:spacing w:val="93"/>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2"/>
          <w:sz w:val="24"/>
          <w:szCs w:val="24"/>
        </w:rPr>
        <w:t>contacts.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website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may</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also</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used</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3"/>
          <w:sz w:val="24"/>
          <w:szCs w:val="24"/>
        </w:rPr>
        <w:t>to</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2"/>
          <w:sz w:val="24"/>
          <w:szCs w:val="24"/>
        </w:rPr>
        <w:t>provide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2"/>
          <w:sz w:val="24"/>
          <w:szCs w:val="24"/>
        </w:rPr>
        <w:t>updated</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2"/>
          <w:sz w:val="24"/>
          <w:szCs w:val="24"/>
        </w:rPr>
        <w:t>information</w:t>
      </w:r>
      <w:r w:rsidRPr="00503875">
        <w:rPr>
          <w:rFonts w:asciiTheme="minorHAnsi" w:hAnsiTheme="minorHAnsi" w:cstheme="minorHAnsi"/>
          <w:spacing w:val="79"/>
          <w:sz w:val="24"/>
          <w:szCs w:val="24"/>
        </w:rPr>
        <w:t xml:space="preserve"> </w:t>
      </w:r>
      <w:r w:rsidRPr="00503875">
        <w:rPr>
          <w:rFonts w:asciiTheme="minorHAnsi" w:hAnsiTheme="minorHAnsi" w:cstheme="minorHAnsi"/>
          <w:spacing w:val="-1"/>
          <w:sz w:val="24"/>
          <w:szCs w:val="24"/>
        </w:rPr>
        <w:t>throughout</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deemed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2"/>
          <w:sz w:val="24"/>
          <w:szCs w:val="24"/>
        </w:rPr>
        <w:t>appropriate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by</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3"/>
          <w:sz w:val="24"/>
          <w:szCs w:val="24"/>
        </w:rPr>
        <w:t>Commander.</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The District</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may</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also</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use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 xml:space="preserve">social media </w:t>
      </w:r>
      <w:r w:rsidRPr="00503875">
        <w:rPr>
          <w:rFonts w:asciiTheme="minorHAnsi" w:hAnsiTheme="minorHAnsi" w:cstheme="minorHAnsi"/>
          <w:spacing w:val="-2"/>
          <w:sz w:val="24"/>
          <w:szCs w:val="24"/>
        </w:rPr>
        <w:t>for</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announcements</w:t>
      </w:r>
      <w:r w:rsidRPr="00503875">
        <w:rPr>
          <w:rFonts w:asciiTheme="minorHAnsi" w:hAnsiTheme="minorHAnsi" w:cstheme="minorHAnsi"/>
          <w:spacing w:val="49"/>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2"/>
          <w:sz w:val="24"/>
          <w:szCs w:val="24"/>
        </w:rPr>
        <w:t>updates</w:t>
      </w:r>
      <w:r w:rsidRPr="00503875">
        <w:rPr>
          <w:rFonts w:asciiTheme="minorHAnsi" w:hAnsiTheme="minorHAnsi" w:cstheme="minorHAnsi"/>
          <w:spacing w:val="49"/>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2"/>
          <w:sz w:val="24"/>
          <w:szCs w:val="24"/>
        </w:rPr>
        <w:t>directed</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2"/>
          <w:sz w:val="24"/>
          <w:szCs w:val="24"/>
        </w:rPr>
        <w:t>by</w:t>
      </w:r>
      <w:r w:rsidRPr="00503875">
        <w:rPr>
          <w:rFonts w:asciiTheme="minorHAnsi" w:hAnsiTheme="minorHAnsi" w:cstheme="minorHAnsi"/>
          <w:spacing w:val="4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79"/>
          <w:sz w:val="24"/>
          <w:szCs w:val="24"/>
        </w:rPr>
        <w:t xml:space="preserve"> </w:t>
      </w:r>
      <w:r w:rsidRPr="00503875">
        <w:rPr>
          <w:rFonts w:asciiTheme="minorHAnsi" w:hAnsiTheme="minorHAnsi" w:cstheme="minorHAnsi"/>
          <w:spacing w:val="-1"/>
          <w:sz w:val="24"/>
          <w:szCs w:val="24"/>
        </w:rPr>
        <w:t>Commander.</w:t>
      </w:r>
    </w:p>
    <w:p w14:paraId="17CFB213" w14:textId="77777777" w:rsidR="00B71D92" w:rsidRPr="00B71D92" w:rsidRDefault="00B71D92" w:rsidP="00D61DF8">
      <w:pPr>
        <w:pStyle w:val="BodyText"/>
        <w:spacing w:after="120"/>
        <w:ind w:left="0" w:right="180"/>
        <w:jc w:val="both"/>
        <w:rPr>
          <w:rFonts w:asciiTheme="minorHAnsi" w:hAnsiTheme="minorHAnsi" w:cstheme="minorHAnsi"/>
          <w:sz w:val="6"/>
          <w:szCs w:val="24"/>
        </w:rPr>
      </w:pPr>
    </w:p>
    <w:p w14:paraId="7FABA250" w14:textId="77777777" w:rsidR="00110415" w:rsidRPr="00503875" w:rsidRDefault="00110415" w:rsidP="00D61DF8">
      <w:pPr>
        <w:pStyle w:val="Heading2"/>
        <w:spacing w:after="120"/>
        <w:ind w:left="0" w:right="180"/>
        <w:jc w:val="both"/>
        <w:rPr>
          <w:rFonts w:asciiTheme="minorHAnsi" w:hAnsiTheme="minorHAnsi" w:cstheme="minorHAnsi"/>
        </w:rPr>
      </w:pPr>
      <w:bookmarkStart w:id="48" w:name="_Toc110255805"/>
      <w:bookmarkStart w:id="49" w:name="_Toc110256068"/>
      <w:r w:rsidRPr="00503875">
        <w:rPr>
          <w:rFonts w:asciiTheme="minorHAnsi" w:hAnsiTheme="minorHAnsi" w:cstheme="minorHAnsi"/>
          <w:b/>
          <w:spacing w:val="-1"/>
        </w:rPr>
        <w:t>INTERNAL</w:t>
      </w:r>
      <w:bookmarkEnd w:id="48"/>
      <w:bookmarkEnd w:id="49"/>
    </w:p>
    <w:p w14:paraId="767EC248" w14:textId="6A2A60DB" w:rsidR="00110415" w:rsidRDefault="00110415" w:rsidP="00D61DF8">
      <w:pPr>
        <w:pStyle w:val="BodyText"/>
        <w:spacing w:after="120"/>
        <w:ind w:left="0" w:right="180"/>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After</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receiving</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2"/>
          <w:sz w:val="24"/>
          <w:szCs w:val="24"/>
        </w:rPr>
        <w:t>information</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2"/>
          <w:sz w:val="24"/>
          <w:szCs w:val="24"/>
        </w:rPr>
        <w:t>from</w:t>
      </w:r>
      <w:r w:rsidRPr="00503875">
        <w:rPr>
          <w:rFonts w:asciiTheme="minorHAnsi" w:hAnsiTheme="minorHAnsi" w:cstheme="minorHAnsi"/>
          <w:spacing w:val="8"/>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Commander</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at</w:t>
      </w:r>
      <w:r w:rsidRPr="00503875">
        <w:rPr>
          <w:rFonts w:asciiTheme="minorHAnsi" w:hAnsiTheme="minorHAnsi" w:cstheme="minorHAnsi"/>
          <w:spacing w:val="8"/>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scene,</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5"/>
          <w:sz w:val="24"/>
          <w:szCs w:val="24"/>
        </w:rPr>
        <w:t xml:space="preserve"> </w:t>
      </w:r>
      <w:r w:rsidRPr="00503875">
        <w:rPr>
          <w:rFonts w:asciiTheme="minorHAnsi" w:hAnsiTheme="minorHAnsi" w:cstheme="minorHAnsi"/>
          <w:sz w:val="24"/>
          <w:szCs w:val="24"/>
        </w:rPr>
        <w:t>email</w:t>
      </w:r>
      <w:r w:rsidRPr="00503875">
        <w:rPr>
          <w:rFonts w:asciiTheme="minorHAnsi" w:hAnsiTheme="minorHAnsi" w:cstheme="minorHAnsi"/>
          <w:spacing w:val="6"/>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2"/>
          <w:sz w:val="24"/>
          <w:szCs w:val="24"/>
        </w:rPr>
        <w:t>be</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2"/>
          <w:sz w:val="24"/>
          <w:szCs w:val="24"/>
        </w:rPr>
        <w:t>sent</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from</w:t>
      </w:r>
      <w:r w:rsidRPr="00503875">
        <w:rPr>
          <w:rFonts w:asciiTheme="minorHAnsi" w:hAnsiTheme="minorHAnsi" w:cstheme="minorHAnsi"/>
          <w:spacing w:val="3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2"/>
          <w:sz w:val="24"/>
          <w:szCs w:val="24"/>
        </w:rPr>
        <w:t>superintendent’s</w:t>
      </w:r>
      <w:r w:rsidRPr="00503875">
        <w:rPr>
          <w:rFonts w:asciiTheme="minorHAnsi" w:hAnsiTheme="minorHAnsi" w:cstheme="minorHAnsi"/>
          <w:spacing w:val="9"/>
          <w:sz w:val="24"/>
          <w:szCs w:val="24"/>
        </w:rPr>
        <w:t xml:space="preserve"> </w:t>
      </w:r>
      <w:r w:rsidRPr="00503875">
        <w:rPr>
          <w:rFonts w:asciiTheme="minorHAnsi" w:hAnsiTheme="minorHAnsi" w:cstheme="minorHAnsi"/>
          <w:sz w:val="24"/>
          <w:szCs w:val="24"/>
        </w:rPr>
        <w:t>office</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0"/>
          <w:sz w:val="24"/>
          <w:szCs w:val="24"/>
        </w:rPr>
        <w:t xml:space="preserve"> </w:t>
      </w:r>
      <w:r w:rsidRPr="00503875">
        <w:rPr>
          <w:rFonts w:asciiTheme="minorHAnsi" w:hAnsiTheme="minorHAnsi" w:cstheme="minorHAnsi"/>
          <w:sz w:val="24"/>
          <w:szCs w:val="24"/>
        </w:rPr>
        <w:t>all</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2"/>
          <w:sz w:val="24"/>
          <w:szCs w:val="24"/>
        </w:rPr>
        <w:t>administrators</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administrative</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offices</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alerting</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them</w:t>
      </w:r>
      <w:r w:rsidRPr="00503875">
        <w:rPr>
          <w:rFonts w:asciiTheme="minorHAnsi" w:hAnsiTheme="minorHAnsi" w:cstheme="minorHAnsi"/>
          <w:spacing w:val="12"/>
          <w:sz w:val="24"/>
          <w:szCs w:val="24"/>
        </w:rPr>
        <w:t xml:space="preserve"> </w:t>
      </w:r>
      <w:r w:rsidRPr="00503875">
        <w:rPr>
          <w:rFonts w:asciiTheme="minorHAnsi" w:hAnsiTheme="minorHAnsi" w:cstheme="minorHAnsi"/>
          <w:spacing w:val="-3"/>
          <w:sz w:val="24"/>
          <w:szCs w:val="24"/>
        </w:rPr>
        <w:t>to</w:t>
      </w:r>
      <w:r w:rsidRPr="00503875">
        <w:rPr>
          <w:rFonts w:asciiTheme="minorHAnsi" w:hAnsiTheme="minorHAnsi" w:cstheme="minorHAnsi"/>
          <w:spacing w:val="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nature</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2"/>
          <w:sz w:val="24"/>
          <w:szCs w:val="24"/>
        </w:rPr>
        <w:t>status</w:t>
      </w:r>
      <w:r w:rsidRPr="00503875">
        <w:rPr>
          <w:rFonts w:asciiTheme="minorHAnsi" w:hAnsiTheme="minorHAnsi" w:cstheme="minorHAnsi"/>
          <w:spacing w:val="29"/>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2"/>
          <w:sz w:val="24"/>
          <w:szCs w:val="24"/>
        </w:rPr>
        <w:t>any</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29"/>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3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mass</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1"/>
          <w:sz w:val="24"/>
          <w:szCs w:val="24"/>
        </w:rPr>
        <w:t>communication</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3"/>
          <w:sz w:val="24"/>
          <w:szCs w:val="24"/>
        </w:rPr>
        <w:t>system</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3"/>
          <w:sz w:val="24"/>
          <w:szCs w:val="24"/>
        </w:rPr>
        <w:t>may</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used</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2"/>
          <w:sz w:val="24"/>
          <w:szCs w:val="24"/>
        </w:rPr>
        <w:t>provide</w:t>
      </w:r>
      <w:r w:rsidRPr="00503875">
        <w:rPr>
          <w:rFonts w:asciiTheme="minorHAnsi" w:hAnsiTheme="minorHAnsi" w:cstheme="minorHAnsi"/>
          <w:spacing w:val="45"/>
          <w:sz w:val="24"/>
          <w:szCs w:val="24"/>
        </w:rPr>
        <w:t xml:space="preserve"> </w:t>
      </w:r>
      <w:r w:rsidRPr="00503875">
        <w:rPr>
          <w:rFonts w:asciiTheme="minorHAnsi" w:hAnsiTheme="minorHAnsi" w:cstheme="minorHAnsi"/>
          <w:spacing w:val="-1"/>
          <w:sz w:val="24"/>
          <w:szCs w:val="24"/>
        </w:rPr>
        <w:t>information</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40"/>
          <w:sz w:val="24"/>
          <w:szCs w:val="24"/>
        </w:rPr>
        <w:t xml:space="preserve"> </w:t>
      </w:r>
      <w:r w:rsidRPr="00503875">
        <w:rPr>
          <w:rFonts w:asciiTheme="minorHAnsi" w:hAnsiTheme="minorHAnsi" w:cstheme="minorHAnsi"/>
          <w:spacing w:val="-1"/>
          <w:sz w:val="24"/>
          <w:szCs w:val="24"/>
        </w:rPr>
        <w:t>deemed</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2"/>
          <w:sz w:val="24"/>
          <w:szCs w:val="24"/>
        </w:rPr>
        <w:t>appropriate</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by</w:t>
      </w:r>
      <w:r w:rsidRPr="00503875">
        <w:rPr>
          <w:rFonts w:asciiTheme="minorHAnsi" w:hAnsiTheme="minorHAnsi" w:cstheme="minorHAnsi"/>
          <w:spacing w:val="42"/>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43"/>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3"/>
          <w:sz w:val="24"/>
          <w:szCs w:val="24"/>
        </w:rPr>
        <w:t>Commander.</w:t>
      </w:r>
      <w:r w:rsidRPr="00503875">
        <w:rPr>
          <w:rFonts w:asciiTheme="minorHAnsi" w:hAnsiTheme="minorHAnsi" w:cstheme="minorHAnsi"/>
          <w:spacing w:val="40"/>
          <w:sz w:val="24"/>
          <w:szCs w:val="24"/>
        </w:rPr>
        <w:t xml:space="preserve"> </w:t>
      </w:r>
      <w:r w:rsidRPr="00503875">
        <w:rPr>
          <w:rFonts w:asciiTheme="minorHAnsi" w:hAnsiTheme="minorHAnsi" w:cstheme="minorHAnsi"/>
          <w:spacing w:val="-2"/>
          <w:sz w:val="24"/>
          <w:szCs w:val="24"/>
        </w:rPr>
        <w:t>Portable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2"/>
          <w:sz w:val="24"/>
          <w:szCs w:val="24"/>
        </w:rPr>
        <w:t>radios</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40"/>
          <w:sz w:val="24"/>
          <w:szCs w:val="24"/>
        </w:rPr>
        <w:t xml:space="preserve"> </w:t>
      </w:r>
      <w:r w:rsidRPr="00503875">
        <w:rPr>
          <w:rFonts w:asciiTheme="minorHAnsi" w:hAnsiTheme="minorHAnsi" w:cstheme="minorHAnsi"/>
          <w:spacing w:val="-1"/>
          <w:sz w:val="24"/>
          <w:szCs w:val="24"/>
        </w:rPr>
        <w:t>also</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used</w:t>
      </w:r>
      <w:r w:rsidRPr="00503875">
        <w:rPr>
          <w:rFonts w:asciiTheme="minorHAnsi" w:hAnsiTheme="minorHAnsi" w:cstheme="minorHAnsi"/>
          <w:spacing w:val="49"/>
          <w:sz w:val="24"/>
          <w:szCs w:val="24"/>
        </w:rPr>
        <w:t xml:space="preserve"> </w:t>
      </w:r>
      <w:r w:rsidRPr="00503875">
        <w:rPr>
          <w:rFonts w:asciiTheme="minorHAnsi" w:hAnsiTheme="minorHAnsi" w:cstheme="minorHAnsi"/>
          <w:sz w:val="24"/>
          <w:szCs w:val="24"/>
        </w:rPr>
        <w:t xml:space="preserve">when </w:t>
      </w:r>
      <w:r w:rsidRPr="00503875">
        <w:rPr>
          <w:rFonts w:asciiTheme="minorHAnsi" w:hAnsiTheme="minorHAnsi" w:cstheme="minorHAnsi"/>
          <w:spacing w:val="-1"/>
          <w:sz w:val="24"/>
          <w:szCs w:val="24"/>
        </w:rPr>
        <w:t>possible.</w:t>
      </w:r>
      <w:bookmarkStart w:id="50" w:name="_TOC_250003"/>
    </w:p>
    <w:p w14:paraId="76D2A758" w14:textId="4769C875" w:rsidR="00B71D92" w:rsidRDefault="00B71D92" w:rsidP="00D61DF8">
      <w:pPr>
        <w:pStyle w:val="BodyText"/>
        <w:spacing w:after="120"/>
        <w:ind w:left="0" w:right="180"/>
        <w:jc w:val="both"/>
        <w:rPr>
          <w:rFonts w:asciiTheme="minorHAnsi" w:hAnsiTheme="minorHAnsi" w:cstheme="minorHAnsi"/>
          <w:sz w:val="6"/>
          <w:szCs w:val="24"/>
        </w:rPr>
      </w:pPr>
    </w:p>
    <w:p w14:paraId="403BFFC7" w14:textId="54EE02BA" w:rsidR="00B631D2" w:rsidRDefault="00B631D2" w:rsidP="00D61DF8">
      <w:pPr>
        <w:pStyle w:val="BodyText"/>
        <w:spacing w:after="120"/>
        <w:ind w:left="0" w:right="180"/>
        <w:jc w:val="both"/>
        <w:rPr>
          <w:rFonts w:asciiTheme="minorHAnsi" w:hAnsiTheme="minorHAnsi" w:cstheme="minorHAnsi"/>
          <w:sz w:val="6"/>
          <w:szCs w:val="24"/>
        </w:rPr>
      </w:pPr>
    </w:p>
    <w:p w14:paraId="51F4F459" w14:textId="77777777" w:rsidR="00B631D2" w:rsidRPr="00B71D92" w:rsidRDefault="00B631D2" w:rsidP="00D61DF8">
      <w:pPr>
        <w:pStyle w:val="BodyText"/>
        <w:spacing w:after="120"/>
        <w:ind w:left="0" w:right="180"/>
        <w:jc w:val="both"/>
        <w:rPr>
          <w:rFonts w:asciiTheme="minorHAnsi" w:hAnsiTheme="minorHAnsi" w:cstheme="minorHAnsi"/>
          <w:sz w:val="6"/>
          <w:szCs w:val="24"/>
        </w:rPr>
      </w:pPr>
    </w:p>
    <w:p w14:paraId="6AD727F1" w14:textId="62E91964" w:rsidR="00B71D92" w:rsidRDefault="00110415" w:rsidP="00D61DF8">
      <w:pPr>
        <w:pStyle w:val="Heading2"/>
        <w:spacing w:after="120"/>
        <w:ind w:left="0" w:right="180"/>
        <w:jc w:val="both"/>
        <w:rPr>
          <w:rFonts w:asciiTheme="minorHAnsi" w:hAnsiTheme="minorHAnsi" w:cstheme="minorHAnsi"/>
          <w:b/>
          <w:spacing w:val="-1"/>
        </w:rPr>
      </w:pPr>
      <w:bookmarkStart w:id="51" w:name="_Toc110256069"/>
      <w:r w:rsidRPr="00503875">
        <w:rPr>
          <w:rFonts w:asciiTheme="minorHAnsi" w:hAnsiTheme="minorHAnsi" w:cstheme="minorHAnsi"/>
          <w:b/>
          <w:spacing w:val="-1"/>
        </w:rPr>
        <w:lastRenderedPageBreak/>
        <w:t>MULTI-HAZARD RESPONSE</w:t>
      </w:r>
      <w:bookmarkEnd w:id="50"/>
      <w:bookmarkEnd w:id="51"/>
    </w:p>
    <w:p w14:paraId="7E34816D" w14:textId="77777777" w:rsidR="00B71D92" w:rsidRDefault="00110415" w:rsidP="00D61DF8">
      <w:pPr>
        <w:pStyle w:val="Heading2"/>
        <w:spacing w:after="120"/>
        <w:ind w:left="0" w:right="180"/>
        <w:jc w:val="both"/>
        <w:rPr>
          <w:rFonts w:asciiTheme="minorHAnsi" w:hAnsiTheme="minorHAnsi" w:cstheme="minorHAnsi"/>
          <w:spacing w:val="-2"/>
        </w:rPr>
      </w:pPr>
      <w:bookmarkStart w:id="52" w:name="_Toc110255807"/>
      <w:bookmarkStart w:id="53" w:name="_Toc110256070"/>
      <w:r w:rsidRPr="00503875">
        <w:rPr>
          <w:rFonts w:asciiTheme="minorHAnsi" w:hAnsiTheme="minorHAnsi" w:cstheme="minorHAnsi"/>
        </w:rPr>
        <w:t>In</w:t>
      </w:r>
      <w:r w:rsidRPr="00503875">
        <w:rPr>
          <w:rFonts w:asciiTheme="minorHAnsi" w:hAnsiTheme="minorHAnsi" w:cstheme="minorHAnsi"/>
          <w:spacing w:val="3"/>
        </w:rPr>
        <w:t xml:space="preserve"> </w:t>
      </w:r>
      <w:r w:rsidRPr="00503875">
        <w:rPr>
          <w:rFonts w:asciiTheme="minorHAnsi" w:hAnsiTheme="minorHAnsi" w:cstheme="minorHAnsi"/>
        </w:rPr>
        <w:t>the</w:t>
      </w:r>
      <w:r w:rsidRPr="00503875">
        <w:rPr>
          <w:rFonts w:asciiTheme="minorHAnsi" w:hAnsiTheme="minorHAnsi" w:cstheme="minorHAnsi"/>
          <w:spacing w:val="5"/>
        </w:rPr>
        <w:t xml:space="preserve"> </w:t>
      </w:r>
      <w:r w:rsidRPr="00503875">
        <w:rPr>
          <w:rFonts w:asciiTheme="minorHAnsi" w:hAnsiTheme="minorHAnsi" w:cstheme="minorHAnsi"/>
          <w:spacing w:val="-2"/>
        </w:rPr>
        <w:t>event</w:t>
      </w:r>
      <w:r w:rsidRPr="00503875">
        <w:rPr>
          <w:rFonts w:asciiTheme="minorHAnsi" w:hAnsiTheme="minorHAnsi" w:cstheme="minorHAnsi"/>
          <w:spacing w:val="5"/>
        </w:rPr>
        <w:t xml:space="preserve"> </w:t>
      </w:r>
      <w:r w:rsidRPr="00503875">
        <w:rPr>
          <w:rFonts w:asciiTheme="minorHAnsi" w:hAnsiTheme="minorHAnsi" w:cstheme="minorHAnsi"/>
        </w:rPr>
        <w:t>of</w:t>
      </w:r>
      <w:r w:rsidRPr="00503875">
        <w:rPr>
          <w:rFonts w:asciiTheme="minorHAnsi" w:hAnsiTheme="minorHAnsi" w:cstheme="minorHAnsi"/>
          <w:spacing w:val="5"/>
        </w:rPr>
        <w:t xml:space="preserve"> </w:t>
      </w:r>
      <w:r w:rsidRPr="00503875">
        <w:rPr>
          <w:rFonts w:asciiTheme="minorHAnsi" w:hAnsiTheme="minorHAnsi" w:cstheme="minorHAnsi"/>
        </w:rPr>
        <w:t>an</w:t>
      </w:r>
      <w:r w:rsidRPr="00503875">
        <w:rPr>
          <w:rFonts w:asciiTheme="minorHAnsi" w:hAnsiTheme="minorHAnsi" w:cstheme="minorHAnsi"/>
          <w:spacing w:val="3"/>
        </w:rPr>
        <w:t xml:space="preserve"> </w:t>
      </w:r>
      <w:r w:rsidRPr="00503875">
        <w:rPr>
          <w:rFonts w:asciiTheme="minorHAnsi" w:hAnsiTheme="minorHAnsi" w:cstheme="minorHAnsi"/>
          <w:spacing w:val="-3"/>
        </w:rPr>
        <w:t>emergency,</w:t>
      </w:r>
      <w:r w:rsidRPr="00503875">
        <w:rPr>
          <w:rFonts w:asciiTheme="minorHAnsi" w:hAnsiTheme="minorHAnsi" w:cstheme="minorHAnsi"/>
          <w:spacing w:val="5"/>
        </w:rPr>
        <w:t xml:space="preserve"> </w:t>
      </w:r>
      <w:r w:rsidRPr="00503875">
        <w:rPr>
          <w:rFonts w:asciiTheme="minorHAnsi" w:hAnsiTheme="minorHAnsi" w:cstheme="minorHAnsi"/>
        </w:rPr>
        <w:t>a</w:t>
      </w:r>
      <w:r w:rsidRPr="00503875">
        <w:rPr>
          <w:rFonts w:asciiTheme="minorHAnsi" w:hAnsiTheme="minorHAnsi" w:cstheme="minorHAnsi"/>
          <w:spacing w:val="5"/>
        </w:rPr>
        <w:t xml:space="preserve"> </w:t>
      </w:r>
      <w:r w:rsidRPr="00503875">
        <w:rPr>
          <w:rFonts w:asciiTheme="minorHAnsi" w:hAnsiTheme="minorHAnsi" w:cstheme="minorHAnsi"/>
          <w:spacing w:val="-1"/>
        </w:rPr>
        <w:t>Command</w:t>
      </w:r>
      <w:r w:rsidRPr="00503875">
        <w:rPr>
          <w:rFonts w:asciiTheme="minorHAnsi" w:hAnsiTheme="minorHAnsi" w:cstheme="minorHAnsi"/>
          <w:spacing w:val="4"/>
        </w:rPr>
        <w:t xml:space="preserve"> </w:t>
      </w:r>
      <w:r w:rsidRPr="00503875">
        <w:rPr>
          <w:rFonts w:asciiTheme="minorHAnsi" w:hAnsiTheme="minorHAnsi" w:cstheme="minorHAnsi"/>
          <w:spacing w:val="-2"/>
        </w:rPr>
        <w:t>Center</w:t>
      </w:r>
      <w:r w:rsidRPr="00503875">
        <w:rPr>
          <w:rFonts w:asciiTheme="minorHAnsi" w:hAnsiTheme="minorHAnsi" w:cstheme="minorHAnsi"/>
          <w:spacing w:val="4"/>
        </w:rPr>
        <w:t xml:space="preserve"> </w:t>
      </w:r>
      <w:r w:rsidRPr="00503875">
        <w:rPr>
          <w:rFonts w:asciiTheme="minorHAnsi" w:hAnsiTheme="minorHAnsi" w:cstheme="minorHAnsi"/>
        </w:rPr>
        <w:t>will</w:t>
      </w:r>
      <w:r w:rsidRPr="00503875">
        <w:rPr>
          <w:rFonts w:asciiTheme="minorHAnsi" w:hAnsiTheme="minorHAnsi" w:cstheme="minorHAnsi"/>
          <w:spacing w:val="2"/>
        </w:rPr>
        <w:t xml:space="preserve"> </w:t>
      </w:r>
      <w:r w:rsidRPr="00503875">
        <w:rPr>
          <w:rFonts w:asciiTheme="minorHAnsi" w:hAnsiTheme="minorHAnsi" w:cstheme="minorHAnsi"/>
          <w:spacing w:val="-1"/>
        </w:rPr>
        <w:t>be</w:t>
      </w:r>
      <w:r w:rsidRPr="00503875">
        <w:rPr>
          <w:rFonts w:asciiTheme="minorHAnsi" w:hAnsiTheme="minorHAnsi" w:cstheme="minorHAnsi"/>
          <w:spacing w:val="5"/>
        </w:rPr>
        <w:t xml:space="preserve"> </w:t>
      </w:r>
      <w:r w:rsidRPr="00503875">
        <w:rPr>
          <w:rFonts w:asciiTheme="minorHAnsi" w:hAnsiTheme="minorHAnsi" w:cstheme="minorHAnsi"/>
        </w:rPr>
        <w:t>set</w:t>
      </w:r>
      <w:r w:rsidRPr="00503875">
        <w:rPr>
          <w:rFonts w:asciiTheme="minorHAnsi" w:hAnsiTheme="minorHAnsi" w:cstheme="minorHAnsi"/>
          <w:spacing w:val="5"/>
        </w:rPr>
        <w:t xml:space="preserve"> </w:t>
      </w:r>
      <w:r w:rsidRPr="00503875">
        <w:rPr>
          <w:rFonts w:asciiTheme="minorHAnsi" w:hAnsiTheme="minorHAnsi" w:cstheme="minorHAnsi"/>
          <w:spacing w:val="-1"/>
        </w:rPr>
        <w:t>up</w:t>
      </w:r>
      <w:r w:rsidRPr="00503875">
        <w:rPr>
          <w:rFonts w:asciiTheme="minorHAnsi" w:hAnsiTheme="minorHAnsi" w:cstheme="minorHAnsi"/>
          <w:spacing w:val="3"/>
        </w:rPr>
        <w:t xml:space="preserve"> </w:t>
      </w:r>
      <w:r w:rsidRPr="00503875">
        <w:rPr>
          <w:rFonts w:asciiTheme="minorHAnsi" w:hAnsiTheme="minorHAnsi" w:cstheme="minorHAnsi"/>
          <w:spacing w:val="-2"/>
        </w:rPr>
        <w:t>at</w:t>
      </w:r>
      <w:r w:rsidRPr="00503875">
        <w:rPr>
          <w:rFonts w:asciiTheme="minorHAnsi" w:hAnsiTheme="minorHAnsi" w:cstheme="minorHAnsi"/>
          <w:spacing w:val="5"/>
        </w:rPr>
        <w:t xml:space="preserve"> </w:t>
      </w:r>
      <w:r w:rsidRPr="00503875">
        <w:rPr>
          <w:rFonts w:asciiTheme="minorHAnsi" w:hAnsiTheme="minorHAnsi" w:cstheme="minorHAnsi"/>
        </w:rPr>
        <w:t>a</w:t>
      </w:r>
      <w:r w:rsidRPr="00503875">
        <w:rPr>
          <w:rFonts w:asciiTheme="minorHAnsi" w:hAnsiTheme="minorHAnsi" w:cstheme="minorHAnsi"/>
          <w:spacing w:val="5"/>
        </w:rPr>
        <w:t xml:space="preserve"> </w:t>
      </w:r>
      <w:r w:rsidRPr="00503875">
        <w:rPr>
          <w:rFonts w:asciiTheme="minorHAnsi" w:hAnsiTheme="minorHAnsi" w:cstheme="minorHAnsi"/>
          <w:spacing w:val="-2"/>
        </w:rPr>
        <w:t>safe</w:t>
      </w:r>
      <w:r w:rsidRPr="00503875">
        <w:rPr>
          <w:rFonts w:asciiTheme="minorHAnsi" w:hAnsiTheme="minorHAnsi" w:cstheme="minorHAnsi"/>
          <w:spacing w:val="5"/>
        </w:rPr>
        <w:t xml:space="preserve"> </w:t>
      </w:r>
      <w:r w:rsidRPr="00503875">
        <w:rPr>
          <w:rFonts w:asciiTheme="minorHAnsi" w:hAnsiTheme="minorHAnsi" w:cstheme="minorHAnsi"/>
          <w:spacing w:val="-1"/>
        </w:rPr>
        <w:t>location</w:t>
      </w:r>
      <w:r w:rsidRPr="00503875">
        <w:rPr>
          <w:rFonts w:asciiTheme="minorHAnsi" w:hAnsiTheme="minorHAnsi" w:cstheme="minorHAnsi"/>
          <w:spacing w:val="2"/>
        </w:rPr>
        <w:t xml:space="preserve"> </w:t>
      </w:r>
      <w:r w:rsidRPr="00503875">
        <w:rPr>
          <w:rFonts w:asciiTheme="minorHAnsi" w:hAnsiTheme="minorHAnsi" w:cstheme="minorHAnsi"/>
        </w:rPr>
        <w:t>in</w:t>
      </w:r>
      <w:r w:rsidRPr="00503875">
        <w:rPr>
          <w:rFonts w:asciiTheme="minorHAnsi" w:hAnsiTheme="minorHAnsi" w:cstheme="minorHAnsi"/>
          <w:spacing w:val="3"/>
        </w:rPr>
        <w:t xml:space="preserve"> </w:t>
      </w:r>
      <w:r w:rsidRPr="00503875">
        <w:rPr>
          <w:rFonts w:asciiTheme="minorHAnsi" w:hAnsiTheme="minorHAnsi" w:cstheme="minorHAnsi"/>
          <w:spacing w:val="-1"/>
        </w:rPr>
        <w:t>collaboration</w:t>
      </w:r>
      <w:r w:rsidRPr="00503875">
        <w:rPr>
          <w:rFonts w:asciiTheme="minorHAnsi" w:hAnsiTheme="minorHAnsi" w:cstheme="minorHAnsi"/>
          <w:spacing w:val="5"/>
        </w:rPr>
        <w:t xml:space="preserve"> </w:t>
      </w:r>
      <w:r w:rsidRPr="00503875">
        <w:rPr>
          <w:rFonts w:asciiTheme="minorHAnsi" w:hAnsiTheme="minorHAnsi" w:cstheme="minorHAnsi"/>
        </w:rPr>
        <w:t>with</w:t>
      </w:r>
      <w:r w:rsidRPr="00503875">
        <w:rPr>
          <w:rFonts w:asciiTheme="minorHAnsi" w:hAnsiTheme="minorHAnsi" w:cstheme="minorHAnsi"/>
          <w:spacing w:val="47"/>
        </w:rPr>
        <w:t xml:space="preserve"> </w:t>
      </w:r>
      <w:r w:rsidRPr="00503875">
        <w:rPr>
          <w:rFonts w:asciiTheme="minorHAnsi" w:hAnsiTheme="minorHAnsi" w:cstheme="minorHAnsi"/>
          <w:spacing w:val="-1"/>
        </w:rPr>
        <w:t>emergency</w:t>
      </w:r>
      <w:r w:rsidRPr="00503875">
        <w:rPr>
          <w:rFonts w:asciiTheme="minorHAnsi" w:hAnsiTheme="minorHAnsi" w:cstheme="minorHAnsi"/>
          <w:spacing w:val="43"/>
        </w:rPr>
        <w:t xml:space="preserve"> </w:t>
      </w:r>
      <w:r w:rsidRPr="00503875">
        <w:rPr>
          <w:rFonts w:asciiTheme="minorHAnsi" w:hAnsiTheme="minorHAnsi" w:cstheme="minorHAnsi"/>
          <w:spacing w:val="-2"/>
        </w:rPr>
        <w:t>responders.</w:t>
      </w:r>
      <w:r w:rsidRPr="00503875">
        <w:rPr>
          <w:rFonts w:asciiTheme="minorHAnsi" w:hAnsiTheme="minorHAnsi" w:cstheme="minorHAnsi"/>
          <w:spacing w:val="43"/>
        </w:rPr>
        <w:t xml:space="preserve"> </w:t>
      </w:r>
      <w:r w:rsidRPr="00503875">
        <w:rPr>
          <w:rFonts w:asciiTheme="minorHAnsi" w:hAnsiTheme="minorHAnsi" w:cstheme="minorHAnsi"/>
          <w:spacing w:val="-2"/>
        </w:rPr>
        <w:t>Each</w:t>
      </w:r>
      <w:r w:rsidRPr="00503875">
        <w:rPr>
          <w:rFonts w:asciiTheme="minorHAnsi" w:hAnsiTheme="minorHAnsi" w:cstheme="minorHAnsi"/>
          <w:spacing w:val="45"/>
        </w:rPr>
        <w:t xml:space="preserve"> </w:t>
      </w:r>
      <w:r w:rsidRPr="00503875">
        <w:rPr>
          <w:rFonts w:asciiTheme="minorHAnsi" w:hAnsiTheme="minorHAnsi" w:cstheme="minorHAnsi"/>
          <w:spacing w:val="-1"/>
        </w:rPr>
        <w:t>building</w:t>
      </w:r>
      <w:r w:rsidRPr="00503875">
        <w:rPr>
          <w:rFonts w:asciiTheme="minorHAnsi" w:hAnsiTheme="minorHAnsi" w:cstheme="minorHAnsi"/>
          <w:spacing w:val="44"/>
        </w:rPr>
        <w:t xml:space="preserve"> </w:t>
      </w:r>
      <w:r w:rsidRPr="00503875">
        <w:rPr>
          <w:rFonts w:asciiTheme="minorHAnsi" w:hAnsiTheme="minorHAnsi" w:cstheme="minorHAnsi"/>
          <w:spacing w:val="-1"/>
        </w:rPr>
        <w:t>has</w:t>
      </w:r>
      <w:r w:rsidRPr="00503875">
        <w:rPr>
          <w:rFonts w:asciiTheme="minorHAnsi" w:hAnsiTheme="minorHAnsi" w:cstheme="minorHAnsi"/>
          <w:spacing w:val="46"/>
        </w:rPr>
        <w:t xml:space="preserve"> </w:t>
      </w:r>
      <w:r w:rsidRPr="00503875">
        <w:rPr>
          <w:rFonts w:asciiTheme="minorHAnsi" w:hAnsiTheme="minorHAnsi" w:cstheme="minorHAnsi"/>
          <w:spacing w:val="-1"/>
        </w:rPr>
        <w:t>specific</w:t>
      </w:r>
      <w:r w:rsidRPr="00503875">
        <w:rPr>
          <w:rFonts w:asciiTheme="minorHAnsi" w:hAnsiTheme="minorHAnsi" w:cstheme="minorHAnsi"/>
          <w:spacing w:val="44"/>
        </w:rPr>
        <w:t xml:space="preserve"> </w:t>
      </w:r>
      <w:r w:rsidRPr="00503875">
        <w:rPr>
          <w:rFonts w:asciiTheme="minorHAnsi" w:hAnsiTheme="minorHAnsi" w:cstheme="minorHAnsi"/>
          <w:spacing w:val="-1"/>
        </w:rPr>
        <w:t>plans</w:t>
      </w:r>
      <w:r w:rsidRPr="00503875">
        <w:rPr>
          <w:rFonts w:asciiTheme="minorHAnsi" w:hAnsiTheme="minorHAnsi" w:cstheme="minorHAnsi"/>
          <w:spacing w:val="46"/>
        </w:rPr>
        <w:t xml:space="preserve"> </w:t>
      </w:r>
      <w:r w:rsidRPr="00503875">
        <w:rPr>
          <w:rFonts w:asciiTheme="minorHAnsi" w:hAnsiTheme="minorHAnsi" w:cstheme="minorHAnsi"/>
          <w:spacing w:val="-2"/>
        </w:rPr>
        <w:t>for</w:t>
      </w:r>
      <w:r w:rsidRPr="00503875">
        <w:rPr>
          <w:rFonts w:asciiTheme="minorHAnsi" w:hAnsiTheme="minorHAnsi" w:cstheme="minorHAnsi"/>
          <w:spacing w:val="42"/>
        </w:rPr>
        <w:t xml:space="preserve"> </w:t>
      </w:r>
      <w:r w:rsidRPr="00503875">
        <w:rPr>
          <w:rFonts w:asciiTheme="minorHAnsi" w:hAnsiTheme="minorHAnsi" w:cstheme="minorHAnsi"/>
          <w:spacing w:val="-1"/>
        </w:rPr>
        <w:t>dealing</w:t>
      </w:r>
      <w:r w:rsidRPr="00503875">
        <w:rPr>
          <w:rFonts w:asciiTheme="minorHAnsi" w:hAnsiTheme="minorHAnsi" w:cstheme="minorHAnsi"/>
          <w:spacing w:val="43"/>
        </w:rPr>
        <w:t xml:space="preserve"> </w:t>
      </w:r>
      <w:r w:rsidRPr="00503875">
        <w:rPr>
          <w:rFonts w:asciiTheme="minorHAnsi" w:hAnsiTheme="minorHAnsi" w:cstheme="minorHAnsi"/>
        </w:rPr>
        <w:t>with</w:t>
      </w:r>
      <w:r w:rsidRPr="00503875">
        <w:rPr>
          <w:rFonts w:asciiTheme="minorHAnsi" w:hAnsiTheme="minorHAnsi" w:cstheme="minorHAnsi"/>
          <w:spacing w:val="43"/>
        </w:rPr>
        <w:t xml:space="preserve"> </w:t>
      </w:r>
      <w:r w:rsidRPr="00503875">
        <w:rPr>
          <w:rFonts w:asciiTheme="minorHAnsi" w:hAnsiTheme="minorHAnsi" w:cstheme="minorHAnsi"/>
        </w:rPr>
        <w:t>a</w:t>
      </w:r>
      <w:r w:rsidRPr="00503875">
        <w:rPr>
          <w:rFonts w:asciiTheme="minorHAnsi" w:hAnsiTheme="minorHAnsi" w:cstheme="minorHAnsi"/>
          <w:spacing w:val="42"/>
        </w:rPr>
        <w:t xml:space="preserve"> </w:t>
      </w:r>
      <w:r w:rsidRPr="00503875">
        <w:rPr>
          <w:rFonts w:asciiTheme="minorHAnsi" w:hAnsiTheme="minorHAnsi" w:cstheme="minorHAnsi"/>
          <w:spacing w:val="-1"/>
        </w:rPr>
        <w:t>wide</w:t>
      </w:r>
      <w:r w:rsidRPr="00503875">
        <w:rPr>
          <w:rFonts w:asciiTheme="minorHAnsi" w:hAnsiTheme="minorHAnsi" w:cstheme="minorHAnsi"/>
          <w:spacing w:val="46"/>
        </w:rPr>
        <w:t xml:space="preserve"> </w:t>
      </w:r>
      <w:r w:rsidRPr="00503875">
        <w:rPr>
          <w:rFonts w:asciiTheme="minorHAnsi" w:hAnsiTheme="minorHAnsi" w:cstheme="minorHAnsi"/>
          <w:spacing w:val="-3"/>
        </w:rPr>
        <w:t>range</w:t>
      </w:r>
      <w:r w:rsidRPr="00503875">
        <w:rPr>
          <w:rFonts w:asciiTheme="minorHAnsi" w:hAnsiTheme="minorHAnsi" w:cstheme="minorHAnsi"/>
          <w:spacing w:val="44"/>
        </w:rPr>
        <w:t xml:space="preserve"> </w:t>
      </w:r>
      <w:r w:rsidRPr="00503875">
        <w:rPr>
          <w:rFonts w:asciiTheme="minorHAnsi" w:hAnsiTheme="minorHAnsi" w:cstheme="minorHAnsi"/>
        </w:rPr>
        <w:t>of</w:t>
      </w:r>
      <w:r w:rsidRPr="00503875">
        <w:rPr>
          <w:rFonts w:asciiTheme="minorHAnsi" w:hAnsiTheme="minorHAnsi" w:cstheme="minorHAnsi"/>
          <w:spacing w:val="43"/>
        </w:rPr>
        <w:t xml:space="preserve"> </w:t>
      </w:r>
      <w:r w:rsidRPr="00503875">
        <w:rPr>
          <w:rFonts w:asciiTheme="minorHAnsi" w:hAnsiTheme="minorHAnsi" w:cstheme="minorHAnsi"/>
          <w:spacing w:val="-2"/>
        </w:rPr>
        <w:t>hazards.</w:t>
      </w:r>
      <w:bookmarkEnd w:id="52"/>
      <w:bookmarkEnd w:id="53"/>
    </w:p>
    <w:p w14:paraId="0BF593B7" w14:textId="77777777" w:rsidR="00B71D92" w:rsidRDefault="00110415" w:rsidP="00D61DF8">
      <w:pPr>
        <w:pStyle w:val="Heading2"/>
        <w:spacing w:after="120"/>
        <w:ind w:left="0" w:right="180"/>
        <w:jc w:val="both"/>
        <w:rPr>
          <w:rFonts w:asciiTheme="minorHAnsi" w:hAnsiTheme="minorHAnsi" w:cstheme="minorHAnsi"/>
          <w:spacing w:val="-1"/>
        </w:rPr>
      </w:pPr>
      <w:bookmarkStart w:id="54" w:name="_Toc110255808"/>
      <w:bookmarkStart w:id="55" w:name="_Toc110256071"/>
      <w:r w:rsidRPr="00503875">
        <w:rPr>
          <w:rFonts w:asciiTheme="minorHAnsi" w:hAnsiTheme="minorHAnsi" w:cstheme="minorHAnsi"/>
          <w:spacing w:val="-1"/>
        </w:rPr>
        <w:t>Specific</w:t>
      </w:r>
      <w:r w:rsidRPr="00503875">
        <w:rPr>
          <w:rFonts w:asciiTheme="minorHAnsi" w:hAnsiTheme="minorHAnsi" w:cstheme="minorHAnsi"/>
          <w:spacing w:val="29"/>
        </w:rPr>
        <w:t xml:space="preserve"> </w:t>
      </w:r>
      <w:r w:rsidRPr="00503875">
        <w:rPr>
          <w:rFonts w:asciiTheme="minorHAnsi" w:hAnsiTheme="minorHAnsi" w:cstheme="minorHAnsi"/>
          <w:spacing w:val="-2"/>
        </w:rPr>
        <w:t>response</w:t>
      </w:r>
      <w:r w:rsidRPr="00503875">
        <w:rPr>
          <w:rFonts w:asciiTheme="minorHAnsi" w:hAnsiTheme="minorHAnsi" w:cstheme="minorHAnsi"/>
          <w:spacing w:val="30"/>
        </w:rPr>
        <w:t xml:space="preserve"> </w:t>
      </w:r>
      <w:r w:rsidRPr="00503875">
        <w:rPr>
          <w:rFonts w:asciiTheme="minorHAnsi" w:hAnsiTheme="minorHAnsi" w:cstheme="minorHAnsi"/>
          <w:spacing w:val="-2"/>
        </w:rPr>
        <w:t>procedures</w:t>
      </w:r>
      <w:r w:rsidRPr="00503875">
        <w:rPr>
          <w:rFonts w:asciiTheme="minorHAnsi" w:hAnsiTheme="minorHAnsi" w:cstheme="minorHAnsi"/>
          <w:spacing w:val="30"/>
        </w:rPr>
        <w:t xml:space="preserve"> </w:t>
      </w:r>
      <w:r w:rsidRPr="00503875">
        <w:rPr>
          <w:rFonts w:asciiTheme="minorHAnsi" w:hAnsiTheme="minorHAnsi" w:cstheme="minorHAnsi"/>
          <w:spacing w:val="-1"/>
        </w:rPr>
        <w:t>are</w:t>
      </w:r>
      <w:r w:rsidRPr="00503875">
        <w:rPr>
          <w:rFonts w:asciiTheme="minorHAnsi" w:hAnsiTheme="minorHAnsi" w:cstheme="minorHAnsi"/>
          <w:spacing w:val="27"/>
        </w:rPr>
        <w:t xml:space="preserve"> </w:t>
      </w:r>
      <w:r w:rsidRPr="00503875">
        <w:rPr>
          <w:rFonts w:asciiTheme="minorHAnsi" w:hAnsiTheme="minorHAnsi" w:cstheme="minorHAnsi"/>
          <w:spacing w:val="-1"/>
        </w:rPr>
        <w:t>sensitive</w:t>
      </w:r>
      <w:r w:rsidRPr="00503875">
        <w:rPr>
          <w:rFonts w:asciiTheme="minorHAnsi" w:hAnsiTheme="minorHAnsi" w:cstheme="minorHAnsi"/>
          <w:spacing w:val="30"/>
        </w:rPr>
        <w:t xml:space="preserve"> </w:t>
      </w:r>
      <w:r w:rsidRPr="00503875">
        <w:rPr>
          <w:rFonts w:asciiTheme="minorHAnsi" w:hAnsiTheme="minorHAnsi" w:cstheme="minorHAnsi"/>
        </w:rPr>
        <w:t>in</w:t>
      </w:r>
      <w:r w:rsidRPr="00503875">
        <w:rPr>
          <w:rFonts w:asciiTheme="minorHAnsi" w:hAnsiTheme="minorHAnsi" w:cstheme="minorHAnsi"/>
          <w:spacing w:val="29"/>
        </w:rPr>
        <w:t xml:space="preserve"> </w:t>
      </w:r>
      <w:r w:rsidRPr="00503875">
        <w:rPr>
          <w:rFonts w:asciiTheme="minorHAnsi" w:hAnsiTheme="minorHAnsi" w:cstheme="minorHAnsi"/>
          <w:spacing w:val="-2"/>
        </w:rPr>
        <w:t>nature</w:t>
      </w:r>
      <w:r w:rsidRPr="00503875">
        <w:rPr>
          <w:rFonts w:asciiTheme="minorHAnsi" w:hAnsiTheme="minorHAnsi" w:cstheme="minorHAnsi"/>
          <w:spacing w:val="30"/>
        </w:rPr>
        <w:t xml:space="preserve"> </w:t>
      </w:r>
      <w:r w:rsidRPr="00503875">
        <w:rPr>
          <w:rFonts w:asciiTheme="minorHAnsi" w:hAnsiTheme="minorHAnsi" w:cstheme="minorHAnsi"/>
          <w:spacing w:val="-1"/>
        </w:rPr>
        <w:t>and</w:t>
      </w:r>
      <w:r w:rsidRPr="00503875">
        <w:rPr>
          <w:rFonts w:asciiTheme="minorHAnsi" w:hAnsiTheme="minorHAnsi" w:cstheme="minorHAnsi"/>
          <w:spacing w:val="28"/>
        </w:rPr>
        <w:t xml:space="preserve"> </w:t>
      </w:r>
      <w:r w:rsidRPr="00503875">
        <w:rPr>
          <w:rFonts w:asciiTheme="minorHAnsi" w:hAnsiTheme="minorHAnsi" w:cstheme="minorHAnsi"/>
          <w:spacing w:val="-2"/>
        </w:rPr>
        <w:t>therefore</w:t>
      </w:r>
      <w:r w:rsidRPr="00503875">
        <w:rPr>
          <w:rFonts w:asciiTheme="minorHAnsi" w:hAnsiTheme="minorHAnsi" w:cstheme="minorHAnsi"/>
          <w:spacing w:val="30"/>
        </w:rPr>
        <w:t xml:space="preserve"> </w:t>
      </w:r>
      <w:r w:rsidRPr="00503875">
        <w:rPr>
          <w:rFonts w:asciiTheme="minorHAnsi" w:hAnsiTheme="minorHAnsi" w:cstheme="minorHAnsi"/>
          <w:spacing w:val="-1"/>
        </w:rPr>
        <w:t>are</w:t>
      </w:r>
      <w:r w:rsidRPr="00503875">
        <w:rPr>
          <w:rFonts w:asciiTheme="minorHAnsi" w:hAnsiTheme="minorHAnsi" w:cstheme="minorHAnsi"/>
          <w:spacing w:val="28"/>
        </w:rPr>
        <w:t xml:space="preserve"> </w:t>
      </w:r>
      <w:r w:rsidRPr="00503875">
        <w:rPr>
          <w:rFonts w:asciiTheme="minorHAnsi" w:hAnsiTheme="minorHAnsi" w:cstheme="minorHAnsi"/>
          <w:spacing w:val="-2"/>
        </w:rPr>
        <w:t>contained</w:t>
      </w:r>
      <w:r w:rsidRPr="00503875">
        <w:rPr>
          <w:rFonts w:asciiTheme="minorHAnsi" w:hAnsiTheme="minorHAnsi" w:cstheme="minorHAnsi"/>
          <w:spacing w:val="29"/>
        </w:rPr>
        <w:t xml:space="preserve"> </w:t>
      </w:r>
      <w:r w:rsidRPr="00503875">
        <w:rPr>
          <w:rFonts w:asciiTheme="minorHAnsi" w:hAnsiTheme="minorHAnsi" w:cstheme="minorHAnsi"/>
          <w:spacing w:val="-1"/>
        </w:rPr>
        <w:t>within</w:t>
      </w:r>
      <w:r w:rsidRPr="00503875">
        <w:rPr>
          <w:rFonts w:asciiTheme="minorHAnsi" w:hAnsiTheme="minorHAnsi" w:cstheme="minorHAnsi"/>
          <w:spacing w:val="29"/>
        </w:rPr>
        <w:t xml:space="preserve"> </w:t>
      </w:r>
      <w:r w:rsidRPr="00503875">
        <w:rPr>
          <w:rFonts w:asciiTheme="minorHAnsi" w:hAnsiTheme="minorHAnsi" w:cstheme="minorHAnsi"/>
        </w:rPr>
        <w:t>each</w:t>
      </w:r>
      <w:r w:rsidRPr="00503875">
        <w:rPr>
          <w:rFonts w:asciiTheme="minorHAnsi" w:hAnsiTheme="minorHAnsi" w:cstheme="minorHAnsi"/>
          <w:spacing w:val="69"/>
        </w:rPr>
        <w:t xml:space="preserve"> </w:t>
      </w:r>
      <w:r w:rsidRPr="00503875">
        <w:rPr>
          <w:rFonts w:asciiTheme="minorHAnsi" w:hAnsiTheme="minorHAnsi" w:cstheme="minorHAnsi"/>
          <w:spacing w:val="-1"/>
        </w:rPr>
        <w:t>confidential building-level</w:t>
      </w:r>
      <w:r w:rsidRPr="00503875">
        <w:rPr>
          <w:rFonts w:asciiTheme="minorHAnsi" w:hAnsiTheme="minorHAnsi" w:cstheme="minorHAnsi"/>
          <w:spacing w:val="-6"/>
        </w:rPr>
        <w:t xml:space="preserve"> </w:t>
      </w:r>
      <w:r w:rsidRPr="00503875">
        <w:rPr>
          <w:rFonts w:asciiTheme="minorHAnsi" w:hAnsiTheme="minorHAnsi" w:cstheme="minorHAnsi"/>
          <w:spacing w:val="-1"/>
        </w:rPr>
        <w:t>emergency</w:t>
      </w:r>
      <w:r w:rsidRPr="00503875">
        <w:rPr>
          <w:rFonts w:asciiTheme="minorHAnsi" w:hAnsiTheme="minorHAnsi" w:cstheme="minorHAnsi"/>
          <w:spacing w:val="-3"/>
        </w:rPr>
        <w:t xml:space="preserve"> </w:t>
      </w:r>
      <w:r w:rsidRPr="00503875">
        <w:rPr>
          <w:rFonts w:asciiTheme="minorHAnsi" w:hAnsiTheme="minorHAnsi" w:cstheme="minorHAnsi"/>
          <w:spacing w:val="-1"/>
        </w:rPr>
        <w:t>response</w:t>
      </w:r>
      <w:r w:rsidRPr="00503875">
        <w:rPr>
          <w:rFonts w:asciiTheme="minorHAnsi" w:hAnsiTheme="minorHAnsi" w:cstheme="minorHAnsi"/>
          <w:spacing w:val="-3"/>
        </w:rPr>
        <w:t xml:space="preserve"> </w:t>
      </w:r>
      <w:r w:rsidRPr="00503875">
        <w:rPr>
          <w:rFonts w:asciiTheme="minorHAnsi" w:hAnsiTheme="minorHAnsi" w:cstheme="minorHAnsi"/>
          <w:spacing w:val="-1"/>
        </w:rPr>
        <w:t>plan.</w:t>
      </w:r>
      <w:bookmarkEnd w:id="54"/>
      <w:bookmarkEnd w:id="55"/>
    </w:p>
    <w:p w14:paraId="1371929F" w14:textId="280CBE84" w:rsidR="00110415" w:rsidRPr="00B71D92" w:rsidRDefault="00110415" w:rsidP="00D61DF8">
      <w:pPr>
        <w:pStyle w:val="Heading2"/>
        <w:spacing w:after="120"/>
        <w:ind w:left="0" w:right="180"/>
        <w:jc w:val="both"/>
        <w:rPr>
          <w:rFonts w:asciiTheme="minorHAnsi" w:hAnsiTheme="minorHAnsi" w:cstheme="minorHAnsi"/>
          <w:b/>
          <w:spacing w:val="-1"/>
        </w:rPr>
      </w:pPr>
      <w:bookmarkStart w:id="56" w:name="_Toc110255809"/>
      <w:bookmarkStart w:id="57" w:name="_Toc110256072"/>
      <w:r w:rsidRPr="00503875">
        <w:rPr>
          <w:rFonts w:asciiTheme="minorHAnsi" w:hAnsiTheme="minorHAnsi" w:cstheme="minorHAnsi"/>
        </w:rPr>
        <w:t>In</w:t>
      </w:r>
      <w:r w:rsidRPr="00503875">
        <w:rPr>
          <w:rFonts w:asciiTheme="minorHAnsi" w:hAnsiTheme="minorHAnsi" w:cstheme="minorHAnsi"/>
          <w:spacing w:val="46"/>
        </w:rPr>
        <w:t xml:space="preserve"> </w:t>
      </w:r>
      <w:r w:rsidRPr="00503875">
        <w:rPr>
          <w:rFonts w:asciiTheme="minorHAnsi" w:hAnsiTheme="minorHAnsi" w:cstheme="minorHAnsi"/>
        </w:rPr>
        <w:t>each</w:t>
      </w:r>
      <w:r w:rsidRPr="00503875">
        <w:rPr>
          <w:rFonts w:asciiTheme="minorHAnsi" w:hAnsiTheme="minorHAnsi" w:cstheme="minorHAnsi"/>
          <w:spacing w:val="47"/>
        </w:rPr>
        <w:t xml:space="preserve"> </w:t>
      </w:r>
      <w:r w:rsidRPr="00503875">
        <w:rPr>
          <w:rFonts w:asciiTheme="minorHAnsi" w:hAnsiTheme="minorHAnsi" w:cstheme="minorHAnsi"/>
          <w:spacing w:val="-3"/>
        </w:rPr>
        <w:t>emergency,</w:t>
      </w:r>
      <w:r w:rsidRPr="00503875">
        <w:rPr>
          <w:rFonts w:asciiTheme="minorHAnsi" w:hAnsiTheme="minorHAnsi" w:cstheme="minorHAnsi"/>
          <w:spacing w:val="46"/>
        </w:rPr>
        <w:t xml:space="preserve"> </w:t>
      </w:r>
      <w:r w:rsidRPr="00503875">
        <w:rPr>
          <w:rFonts w:asciiTheme="minorHAnsi" w:hAnsiTheme="minorHAnsi" w:cstheme="minorHAnsi"/>
        </w:rPr>
        <w:t>the</w:t>
      </w:r>
      <w:r w:rsidRPr="00503875">
        <w:rPr>
          <w:rFonts w:asciiTheme="minorHAnsi" w:hAnsiTheme="minorHAnsi" w:cstheme="minorHAnsi"/>
          <w:spacing w:val="47"/>
        </w:rPr>
        <w:t xml:space="preserve"> </w:t>
      </w:r>
      <w:r w:rsidRPr="00503875">
        <w:rPr>
          <w:rFonts w:asciiTheme="minorHAnsi" w:hAnsiTheme="minorHAnsi" w:cstheme="minorHAnsi"/>
          <w:spacing w:val="-2"/>
        </w:rPr>
        <w:t>building’s</w:t>
      </w:r>
      <w:r w:rsidRPr="00503875">
        <w:rPr>
          <w:rFonts w:asciiTheme="minorHAnsi" w:hAnsiTheme="minorHAnsi" w:cstheme="minorHAnsi"/>
          <w:spacing w:val="48"/>
        </w:rPr>
        <w:t xml:space="preserve"> </w:t>
      </w:r>
      <w:r w:rsidRPr="00503875">
        <w:rPr>
          <w:rFonts w:asciiTheme="minorHAnsi" w:hAnsiTheme="minorHAnsi" w:cstheme="minorHAnsi"/>
          <w:spacing w:val="-2"/>
        </w:rPr>
        <w:t>administrator</w:t>
      </w:r>
      <w:r w:rsidRPr="00503875">
        <w:rPr>
          <w:rFonts w:asciiTheme="minorHAnsi" w:hAnsiTheme="minorHAnsi" w:cstheme="minorHAnsi"/>
          <w:spacing w:val="45"/>
        </w:rPr>
        <w:t xml:space="preserve"> </w:t>
      </w:r>
      <w:r w:rsidRPr="00503875">
        <w:rPr>
          <w:rFonts w:asciiTheme="minorHAnsi" w:hAnsiTheme="minorHAnsi" w:cstheme="minorHAnsi"/>
        </w:rPr>
        <w:t>will</w:t>
      </w:r>
      <w:r w:rsidRPr="00503875">
        <w:rPr>
          <w:rFonts w:asciiTheme="minorHAnsi" w:hAnsiTheme="minorHAnsi" w:cstheme="minorHAnsi"/>
          <w:spacing w:val="47"/>
        </w:rPr>
        <w:t xml:space="preserve"> </w:t>
      </w:r>
      <w:r w:rsidRPr="00503875">
        <w:rPr>
          <w:rFonts w:asciiTheme="minorHAnsi" w:hAnsiTheme="minorHAnsi" w:cstheme="minorHAnsi"/>
          <w:spacing w:val="-2"/>
        </w:rPr>
        <w:t>contact</w:t>
      </w:r>
      <w:r w:rsidRPr="00503875">
        <w:rPr>
          <w:rFonts w:asciiTheme="minorHAnsi" w:hAnsiTheme="minorHAnsi" w:cstheme="minorHAnsi"/>
          <w:spacing w:val="46"/>
        </w:rPr>
        <w:t xml:space="preserve"> </w:t>
      </w:r>
      <w:r w:rsidRPr="00503875">
        <w:rPr>
          <w:rFonts w:asciiTheme="minorHAnsi" w:hAnsiTheme="minorHAnsi" w:cstheme="minorHAnsi"/>
        </w:rPr>
        <w:t>the</w:t>
      </w:r>
      <w:r w:rsidRPr="00503875">
        <w:rPr>
          <w:rFonts w:asciiTheme="minorHAnsi" w:hAnsiTheme="minorHAnsi" w:cstheme="minorHAnsi"/>
          <w:spacing w:val="45"/>
        </w:rPr>
        <w:t xml:space="preserve"> </w:t>
      </w:r>
      <w:r w:rsidRPr="00503875">
        <w:rPr>
          <w:rFonts w:asciiTheme="minorHAnsi" w:hAnsiTheme="minorHAnsi" w:cstheme="minorHAnsi"/>
          <w:spacing w:val="-1"/>
        </w:rPr>
        <w:t>District</w:t>
      </w:r>
      <w:r w:rsidRPr="00503875">
        <w:rPr>
          <w:rFonts w:asciiTheme="minorHAnsi" w:hAnsiTheme="minorHAnsi" w:cstheme="minorHAnsi"/>
          <w:spacing w:val="49"/>
        </w:rPr>
        <w:t xml:space="preserve"> </w:t>
      </w:r>
      <w:r w:rsidRPr="00503875">
        <w:rPr>
          <w:rFonts w:asciiTheme="minorHAnsi" w:hAnsiTheme="minorHAnsi" w:cstheme="minorHAnsi"/>
          <w:spacing w:val="-1"/>
        </w:rPr>
        <w:t>o</w:t>
      </w:r>
      <w:r w:rsidRPr="00503875">
        <w:rPr>
          <w:rFonts w:asciiTheme="minorHAnsi" w:hAnsiTheme="minorHAnsi" w:cstheme="minorHAnsi"/>
          <w:spacing w:val="-2"/>
        </w:rPr>
        <w:t>ffi</w:t>
      </w:r>
      <w:r w:rsidRPr="00503875">
        <w:rPr>
          <w:rFonts w:asciiTheme="minorHAnsi" w:hAnsiTheme="minorHAnsi" w:cstheme="minorHAnsi"/>
          <w:spacing w:val="-1"/>
        </w:rPr>
        <w:t>ce</w:t>
      </w:r>
      <w:r w:rsidRPr="00503875">
        <w:rPr>
          <w:rFonts w:asciiTheme="minorHAnsi" w:hAnsiTheme="minorHAnsi" w:cstheme="minorHAnsi"/>
          <w:spacing w:val="48"/>
        </w:rPr>
        <w:t xml:space="preserve"> </w:t>
      </w:r>
      <w:r w:rsidRPr="00503875">
        <w:rPr>
          <w:rFonts w:asciiTheme="minorHAnsi" w:hAnsiTheme="minorHAnsi" w:cstheme="minorHAnsi"/>
          <w:spacing w:val="-2"/>
        </w:rPr>
        <w:t>for</w:t>
      </w:r>
      <w:r w:rsidRPr="00503875">
        <w:rPr>
          <w:rFonts w:asciiTheme="minorHAnsi" w:hAnsiTheme="minorHAnsi" w:cstheme="minorHAnsi"/>
          <w:spacing w:val="47"/>
        </w:rPr>
        <w:t xml:space="preserve"> </w:t>
      </w:r>
      <w:r w:rsidRPr="00503875">
        <w:rPr>
          <w:rFonts w:asciiTheme="minorHAnsi" w:hAnsiTheme="minorHAnsi" w:cstheme="minorHAnsi"/>
          <w:spacing w:val="-2"/>
        </w:rPr>
        <w:t>assistance.</w:t>
      </w:r>
      <w:r w:rsidRPr="00503875">
        <w:rPr>
          <w:rFonts w:asciiTheme="minorHAnsi" w:hAnsiTheme="minorHAnsi" w:cstheme="minorHAnsi"/>
          <w:spacing w:val="48"/>
        </w:rPr>
        <w:t xml:space="preserve"> </w:t>
      </w:r>
      <w:r w:rsidRPr="00503875">
        <w:rPr>
          <w:rFonts w:asciiTheme="minorHAnsi" w:hAnsiTheme="minorHAnsi" w:cstheme="minorHAnsi"/>
          <w:spacing w:val="-1"/>
        </w:rPr>
        <w:t>The</w:t>
      </w:r>
      <w:r w:rsidRPr="00503875">
        <w:rPr>
          <w:rFonts w:asciiTheme="minorHAnsi" w:hAnsiTheme="minorHAnsi" w:cstheme="minorHAnsi"/>
          <w:spacing w:val="87"/>
        </w:rPr>
        <w:t xml:space="preserve"> </w:t>
      </w:r>
      <w:r w:rsidRPr="00503875">
        <w:rPr>
          <w:rFonts w:asciiTheme="minorHAnsi" w:hAnsiTheme="minorHAnsi" w:cstheme="minorHAnsi"/>
          <w:spacing w:val="-1"/>
        </w:rPr>
        <w:t>District</w:t>
      </w:r>
      <w:r w:rsidRPr="00503875">
        <w:rPr>
          <w:rFonts w:asciiTheme="minorHAnsi" w:hAnsiTheme="minorHAnsi" w:cstheme="minorHAnsi"/>
          <w:spacing w:val="14"/>
        </w:rPr>
        <w:t xml:space="preserve"> </w:t>
      </w:r>
      <w:r w:rsidRPr="00503875">
        <w:rPr>
          <w:rFonts w:asciiTheme="minorHAnsi" w:hAnsiTheme="minorHAnsi" w:cstheme="minorHAnsi"/>
          <w:spacing w:val="-1"/>
        </w:rPr>
        <w:t>o</w:t>
      </w:r>
      <w:r w:rsidRPr="00503875">
        <w:rPr>
          <w:rFonts w:asciiTheme="minorHAnsi" w:hAnsiTheme="minorHAnsi" w:cstheme="minorHAnsi"/>
          <w:spacing w:val="-2"/>
        </w:rPr>
        <w:t>ffi</w:t>
      </w:r>
      <w:r w:rsidRPr="00503875">
        <w:rPr>
          <w:rFonts w:asciiTheme="minorHAnsi" w:hAnsiTheme="minorHAnsi" w:cstheme="minorHAnsi"/>
          <w:spacing w:val="-1"/>
        </w:rPr>
        <w:t>ce</w:t>
      </w:r>
      <w:r w:rsidRPr="00503875">
        <w:rPr>
          <w:rFonts w:asciiTheme="minorHAnsi" w:hAnsiTheme="minorHAnsi" w:cstheme="minorHAnsi"/>
          <w:spacing w:val="15"/>
        </w:rPr>
        <w:t xml:space="preserve"> </w:t>
      </w:r>
      <w:r w:rsidRPr="00503875">
        <w:rPr>
          <w:rFonts w:asciiTheme="minorHAnsi" w:hAnsiTheme="minorHAnsi" w:cstheme="minorHAnsi"/>
        </w:rPr>
        <w:t>will</w:t>
      </w:r>
      <w:r w:rsidRPr="00503875">
        <w:rPr>
          <w:rFonts w:asciiTheme="minorHAnsi" w:hAnsiTheme="minorHAnsi" w:cstheme="minorHAnsi"/>
          <w:spacing w:val="16"/>
        </w:rPr>
        <w:t xml:space="preserve"> </w:t>
      </w:r>
      <w:r w:rsidRPr="00503875">
        <w:rPr>
          <w:rFonts w:asciiTheme="minorHAnsi" w:hAnsiTheme="minorHAnsi" w:cstheme="minorHAnsi"/>
          <w:spacing w:val="-2"/>
        </w:rPr>
        <w:t>provide</w:t>
      </w:r>
      <w:r w:rsidRPr="00503875">
        <w:rPr>
          <w:rFonts w:asciiTheme="minorHAnsi" w:hAnsiTheme="minorHAnsi" w:cstheme="minorHAnsi"/>
          <w:spacing w:val="14"/>
        </w:rPr>
        <w:t xml:space="preserve"> </w:t>
      </w:r>
      <w:r w:rsidRPr="00503875">
        <w:rPr>
          <w:rFonts w:asciiTheme="minorHAnsi" w:hAnsiTheme="minorHAnsi" w:cstheme="minorHAnsi"/>
          <w:spacing w:val="-1"/>
        </w:rPr>
        <w:t>support</w:t>
      </w:r>
      <w:r w:rsidRPr="00503875">
        <w:rPr>
          <w:rFonts w:asciiTheme="minorHAnsi" w:hAnsiTheme="minorHAnsi" w:cstheme="minorHAnsi"/>
          <w:spacing w:val="17"/>
        </w:rPr>
        <w:t xml:space="preserve"> </w:t>
      </w:r>
      <w:r w:rsidRPr="00503875">
        <w:rPr>
          <w:rFonts w:asciiTheme="minorHAnsi" w:hAnsiTheme="minorHAnsi" w:cstheme="minorHAnsi"/>
          <w:spacing w:val="-2"/>
        </w:rPr>
        <w:t>as</w:t>
      </w:r>
      <w:r w:rsidRPr="00503875">
        <w:rPr>
          <w:rFonts w:asciiTheme="minorHAnsi" w:hAnsiTheme="minorHAnsi" w:cstheme="minorHAnsi"/>
          <w:spacing w:val="17"/>
        </w:rPr>
        <w:t xml:space="preserve"> </w:t>
      </w:r>
      <w:r w:rsidRPr="00503875">
        <w:rPr>
          <w:rFonts w:asciiTheme="minorHAnsi" w:hAnsiTheme="minorHAnsi" w:cstheme="minorHAnsi"/>
          <w:spacing w:val="-2"/>
        </w:rPr>
        <w:t>appropriate</w:t>
      </w:r>
      <w:r w:rsidRPr="00503875">
        <w:rPr>
          <w:rFonts w:asciiTheme="minorHAnsi" w:hAnsiTheme="minorHAnsi" w:cstheme="minorHAnsi"/>
          <w:spacing w:val="14"/>
        </w:rPr>
        <w:t xml:space="preserve"> </w:t>
      </w:r>
      <w:r w:rsidRPr="00503875">
        <w:rPr>
          <w:rFonts w:asciiTheme="minorHAnsi" w:hAnsiTheme="minorHAnsi" w:cstheme="minorHAnsi"/>
          <w:spacing w:val="-1"/>
        </w:rPr>
        <w:t>and</w:t>
      </w:r>
      <w:r w:rsidRPr="00503875">
        <w:rPr>
          <w:rFonts w:asciiTheme="minorHAnsi" w:hAnsiTheme="minorHAnsi" w:cstheme="minorHAnsi"/>
          <w:spacing w:val="16"/>
        </w:rPr>
        <w:t xml:space="preserve"> </w:t>
      </w:r>
      <w:r w:rsidRPr="00503875">
        <w:rPr>
          <w:rFonts w:asciiTheme="minorHAnsi" w:hAnsiTheme="minorHAnsi" w:cstheme="minorHAnsi"/>
          <w:spacing w:val="-1"/>
        </w:rPr>
        <w:t>deemed</w:t>
      </w:r>
      <w:r w:rsidRPr="00503875">
        <w:rPr>
          <w:rFonts w:asciiTheme="minorHAnsi" w:hAnsiTheme="minorHAnsi" w:cstheme="minorHAnsi"/>
          <w:spacing w:val="14"/>
        </w:rPr>
        <w:t xml:space="preserve"> </w:t>
      </w:r>
      <w:r w:rsidRPr="00503875">
        <w:rPr>
          <w:rFonts w:asciiTheme="minorHAnsi" w:hAnsiTheme="minorHAnsi" w:cstheme="minorHAnsi"/>
          <w:spacing w:val="-1"/>
        </w:rPr>
        <w:t>necessary</w:t>
      </w:r>
      <w:r w:rsidRPr="00503875">
        <w:rPr>
          <w:rFonts w:asciiTheme="minorHAnsi" w:hAnsiTheme="minorHAnsi" w:cstheme="minorHAnsi"/>
          <w:spacing w:val="14"/>
        </w:rPr>
        <w:t xml:space="preserve"> </w:t>
      </w:r>
      <w:r w:rsidRPr="00503875">
        <w:rPr>
          <w:rFonts w:asciiTheme="minorHAnsi" w:hAnsiTheme="minorHAnsi" w:cstheme="minorHAnsi"/>
          <w:spacing w:val="-2"/>
        </w:rPr>
        <w:t>by</w:t>
      </w:r>
      <w:r w:rsidRPr="00503875">
        <w:rPr>
          <w:rFonts w:asciiTheme="minorHAnsi" w:hAnsiTheme="minorHAnsi" w:cstheme="minorHAnsi"/>
          <w:spacing w:val="15"/>
        </w:rPr>
        <w:t xml:space="preserve"> </w:t>
      </w:r>
      <w:r w:rsidRPr="00503875">
        <w:rPr>
          <w:rFonts w:asciiTheme="minorHAnsi" w:hAnsiTheme="minorHAnsi" w:cstheme="minorHAnsi"/>
          <w:spacing w:val="-1"/>
        </w:rPr>
        <w:t>the</w:t>
      </w:r>
      <w:r w:rsidRPr="00503875">
        <w:rPr>
          <w:rFonts w:asciiTheme="minorHAnsi" w:hAnsiTheme="minorHAnsi" w:cstheme="minorHAnsi"/>
          <w:spacing w:val="17"/>
        </w:rPr>
        <w:t xml:space="preserve"> </w:t>
      </w:r>
      <w:r w:rsidRPr="00503875">
        <w:rPr>
          <w:rFonts w:asciiTheme="minorHAnsi" w:hAnsiTheme="minorHAnsi" w:cstheme="minorHAnsi"/>
          <w:spacing w:val="-1"/>
        </w:rPr>
        <w:t>Incident</w:t>
      </w:r>
      <w:r w:rsidRPr="00503875">
        <w:rPr>
          <w:rFonts w:asciiTheme="minorHAnsi" w:hAnsiTheme="minorHAnsi" w:cstheme="minorHAnsi"/>
          <w:spacing w:val="15"/>
        </w:rPr>
        <w:t xml:space="preserve"> </w:t>
      </w:r>
      <w:r w:rsidRPr="00503875">
        <w:rPr>
          <w:rFonts w:asciiTheme="minorHAnsi" w:hAnsiTheme="minorHAnsi" w:cstheme="minorHAnsi"/>
          <w:spacing w:val="-1"/>
        </w:rPr>
        <w:t>Commander</w:t>
      </w:r>
      <w:r w:rsidRPr="00503875">
        <w:rPr>
          <w:rFonts w:asciiTheme="minorHAnsi" w:hAnsiTheme="minorHAnsi" w:cstheme="minorHAnsi"/>
          <w:spacing w:val="65"/>
        </w:rPr>
        <w:t xml:space="preserve"> </w:t>
      </w:r>
      <w:r w:rsidRPr="00503875">
        <w:rPr>
          <w:rFonts w:asciiTheme="minorHAnsi" w:hAnsiTheme="minorHAnsi" w:cstheme="minorHAnsi"/>
        </w:rPr>
        <w:t>on</w:t>
      </w:r>
      <w:r w:rsidRPr="00503875">
        <w:rPr>
          <w:rFonts w:asciiTheme="minorHAnsi" w:hAnsiTheme="minorHAnsi" w:cstheme="minorHAnsi"/>
          <w:spacing w:val="3"/>
        </w:rPr>
        <w:t xml:space="preserve"> </w:t>
      </w:r>
      <w:r w:rsidRPr="00503875">
        <w:rPr>
          <w:rFonts w:asciiTheme="minorHAnsi" w:hAnsiTheme="minorHAnsi" w:cstheme="minorHAnsi"/>
        </w:rPr>
        <w:t>the</w:t>
      </w:r>
      <w:r w:rsidRPr="00503875">
        <w:rPr>
          <w:rFonts w:asciiTheme="minorHAnsi" w:hAnsiTheme="minorHAnsi" w:cstheme="minorHAnsi"/>
          <w:spacing w:val="5"/>
        </w:rPr>
        <w:t xml:space="preserve"> </w:t>
      </w:r>
      <w:r w:rsidRPr="00503875">
        <w:rPr>
          <w:rFonts w:asciiTheme="minorHAnsi" w:hAnsiTheme="minorHAnsi" w:cstheme="minorHAnsi"/>
          <w:spacing w:val="-1"/>
        </w:rPr>
        <w:t>scene</w:t>
      </w:r>
      <w:r w:rsidRPr="00503875">
        <w:rPr>
          <w:rFonts w:asciiTheme="minorHAnsi" w:hAnsiTheme="minorHAnsi" w:cstheme="minorHAnsi"/>
          <w:spacing w:val="5"/>
        </w:rPr>
        <w:t xml:space="preserve"> </w:t>
      </w:r>
      <w:r w:rsidRPr="00503875">
        <w:rPr>
          <w:rFonts w:asciiTheme="minorHAnsi" w:hAnsiTheme="minorHAnsi" w:cstheme="minorHAnsi"/>
          <w:spacing w:val="-1"/>
        </w:rPr>
        <w:t>(i.e.</w:t>
      </w:r>
      <w:r w:rsidRPr="00503875">
        <w:rPr>
          <w:rFonts w:asciiTheme="minorHAnsi" w:hAnsiTheme="minorHAnsi" w:cstheme="minorHAnsi"/>
          <w:spacing w:val="5"/>
        </w:rPr>
        <w:t xml:space="preserve"> </w:t>
      </w:r>
      <w:r w:rsidRPr="00503875">
        <w:rPr>
          <w:rFonts w:asciiTheme="minorHAnsi" w:hAnsiTheme="minorHAnsi" w:cstheme="minorHAnsi"/>
          <w:spacing w:val="-1"/>
        </w:rPr>
        <w:t>sending</w:t>
      </w:r>
      <w:r w:rsidRPr="00503875">
        <w:rPr>
          <w:rFonts w:asciiTheme="minorHAnsi" w:hAnsiTheme="minorHAnsi" w:cstheme="minorHAnsi"/>
          <w:spacing w:val="1"/>
        </w:rPr>
        <w:t xml:space="preserve"> </w:t>
      </w:r>
      <w:r w:rsidRPr="00503875">
        <w:rPr>
          <w:rFonts w:asciiTheme="minorHAnsi" w:hAnsiTheme="minorHAnsi" w:cstheme="minorHAnsi"/>
          <w:spacing w:val="-1"/>
        </w:rPr>
        <w:t>additional</w:t>
      </w:r>
      <w:r w:rsidRPr="00503875">
        <w:rPr>
          <w:rFonts w:asciiTheme="minorHAnsi" w:hAnsiTheme="minorHAnsi" w:cstheme="minorHAnsi"/>
          <w:spacing w:val="4"/>
        </w:rPr>
        <w:t xml:space="preserve"> </w:t>
      </w:r>
      <w:r w:rsidRPr="00503875">
        <w:rPr>
          <w:rFonts w:asciiTheme="minorHAnsi" w:hAnsiTheme="minorHAnsi" w:cstheme="minorHAnsi"/>
          <w:spacing w:val="-1"/>
        </w:rPr>
        <w:t>mental</w:t>
      </w:r>
      <w:r w:rsidRPr="00503875">
        <w:rPr>
          <w:rFonts w:asciiTheme="minorHAnsi" w:hAnsiTheme="minorHAnsi" w:cstheme="minorHAnsi"/>
          <w:spacing w:val="4"/>
        </w:rPr>
        <w:t xml:space="preserve"> </w:t>
      </w:r>
      <w:r w:rsidRPr="00503875">
        <w:rPr>
          <w:rFonts w:asciiTheme="minorHAnsi" w:hAnsiTheme="minorHAnsi" w:cstheme="minorHAnsi"/>
          <w:spacing w:val="-1"/>
        </w:rPr>
        <w:t>health</w:t>
      </w:r>
      <w:r w:rsidRPr="00503875">
        <w:rPr>
          <w:rFonts w:asciiTheme="minorHAnsi" w:hAnsiTheme="minorHAnsi" w:cstheme="minorHAnsi"/>
          <w:spacing w:val="4"/>
        </w:rPr>
        <w:t xml:space="preserve"> </w:t>
      </w:r>
      <w:r w:rsidRPr="00503875">
        <w:rPr>
          <w:rFonts w:asciiTheme="minorHAnsi" w:hAnsiTheme="minorHAnsi" w:cstheme="minorHAnsi"/>
          <w:spacing w:val="-1"/>
        </w:rPr>
        <w:t>resources).</w:t>
      </w:r>
      <w:r w:rsidRPr="00503875">
        <w:rPr>
          <w:rFonts w:asciiTheme="minorHAnsi" w:hAnsiTheme="minorHAnsi" w:cstheme="minorHAnsi"/>
          <w:spacing w:val="3"/>
        </w:rPr>
        <w:t xml:space="preserve"> </w:t>
      </w:r>
      <w:r w:rsidRPr="00503875">
        <w:rPr>
          <w:rFonts w:asciiTheme="minorHAnsi" w:hAnsiTheme="minorHAnsi" w:cstheme="minorHAnsi"/>
        </w:rPr>
        <w:t>The</w:t>
      </w:r>
      <w:r w:rsidRPr="00503875">
        <w:rPr>
          <w:rFonts w:asciiTheme="minorHAnsi" w:hAnsiTheme="minorHAnsi" w:cstheme="minorHAnsi"/>
          <w:spacing w:val="5"/>
        </w:rPr>
        <w:t xml:space="preserve"> </w:t>
      </w:r>
      <w:r w:rsidRPr="00503875">
        <w:rPr>
          <w:rFonts w:asciiTheme="minorHAnsi" w:hAnsiTheme="minorHAnsi" w:cstheme="minorHAnsi"/>
          <w:spacing w:val="-2"/>
        </w:rPr>
        <w:t>superintendent</w:t>
      </w:r>
      <w:r w:rsidRPr="00503875">
        <w:rPr>
          <w:rFonts w:asciiTheme="minorHAnsi" w:hAnsiTheme="minorHAnsi" w:cstheme="minorHAnsi"/>
          <w:spacing w:val="5"/>
        </w:rPr>
        <w:t xml:space="preserve"> </w:t>
      </w:r>
      <w:r w:rsidRPr="00503875">
        <w:rPr>
          <w:rFonts w:asciiTheme="minorHAnsi" w:hAnsiTheme="minorHAnsi" w:cstheme="minorHAnsi"/>
        </w:rPr>
        <w:t>or</w:t>
      </w:r>
      <w:r w:rsidRPr="00503875">
        <w:rPr>
          <w:rFonts w:asciiTheme="minorHAnsi" w:hAnsiTheme="minorHAnsi" w:cstheme="minorHAnsi"/>
          <w:spacing w:val="5"/>
        </w:rPr>
        <w:t xml:space="preserve"> </w:t>
      </w:r>
      <w:r w:rsidRPr="00503875">
        <w:rPr>
          <w:rFonts w:asciiTheme="minorHAnsi" w:hAnsiTheme="minorHAnsi" w:cstheme="minorHAnsi"/>
          <w:spacing w:val="-1"/>
        </w:rPr>
        <w:t>his/her</w:t>
      </w:r>
      <w:r w:rsidRPr="00503875">
        <w:rPr>
          <w:rFonts w:asciiTheme="minorHAnsi" w:hAnsiTheme="minorHAnsi" w:cstheme="minorHAnsi"/>
          <w:spacing w:val="5"/>
        </w:rPr>
        <w:t xml:space="preserve"> </w:t>
      </w:r>
      <w:r w:rsidRPr="00503875">
        <w:rPr>
          <w:rFonts w:asciiTheme="minorHAnsi" w:hAnsiTheme="minorHAnsi" w:cstheme="minorHAnsi"/>
          <w:spacing w:val="-1"/>
        </w:rPr>
        <w:t>designee</w:t>
      </w:r>
      <w:r w:rsidRPr="00503875">
        <w:rPr>
          <w:rFonts w:asciiTheme="minorHAnsi" w:hAnsiTheme="minorHAnsi" w:cstheme="minorHAnsi"/>
          <w:spacing w:val="79"/>
        </w:rPr>
        <w:t xml:space="preserve"> </w:t>
      </w:r>
      <w:r w:rsidRPr="00503875">
        <w:rPr>
          <w:rFonts w:asciiTheme="minorHAnsi" w:hAnsiTheme="minorHAnsi" w:cstheme="minorHAnsi"/>
        </w:rPr>
        <w:t>will</w:t>
      </w:r>
      <w:r w:rsidRPr="00503875">
        <w:rPr>
          <w:rFonts w:asciiTheme="minorHAnsi" w:hAnsiTheme="minorHAnsi" w:cstheme="minorHAnsi"/>
          <w:spacing w:val="37"/>
        </w:rPr>
        <w:t xml:space="preserve"> </w:t>
      </w:r>
      <w:r w:rsidRPr="00503875">
        <w:rPr>
          <w:rFonts w:asciiTheme="minorHAnsi" w:hAnsiTheme="minorHAnsi" w:cstheme="minorHAnsi"/>
          <w:spacing w:val="-1"/>
        </w:rPr>
        <w:t>be</w:t>
      </w:r>
      <w:r w:rsidRPr="00503875">
        <w:rPr>
          <w:rFonts w:asciiTheme="minorHAnsi" w:hAnsiTheme="minorHAnsi" w:cstheme="minorHAnsi"/>
          <w:spacing w:val="36"/>
        </w:rPr>
        <w:t xml:space="preserve"> </w:t>
      </w:r>
      <w:r w:rsidRPr="00503875">
        <w:rPr>
          <w:rFonts w:asciiTheme="minorHAnsi" w:hAnsiTheme="minorHAnsi" w:cstheme="minorHAnsi"/>
        </w:rPr>
        <w:t>the</w:t>
      </w:r>
      <w:r w:rsidRPr="00503875">
        <w:rPr>
          <w:rFonts w:asciiTheme="minorHAnsi" w:hAnsiTheme="minorHAnsi" w:cstheme="minorHAnsi"/>
          <w:spacing w:val="39"/>
        </w:rPr>
        <w:t xml:space="preserve"> </w:t>
      </w:r>
      <w:r w:rsidRPr="00503875">
        <w:rPr>
          <w:rFonts w:asciiTheme="minorHAnsi" w:hAnsiTheme="minorHAnsi" w:cstheme="minorHAnsi"/>
          <w:spacing w:val="-1"/>
        </w:rPr>
        <w:t>sole</w:t>
      </w:r>
      <w:r w:rsidRPr="00503875">
        <w:rPr>
          <w:rFonts w:asciiTheme="minorHAnsi" w:hAnsiTheme="minorHAnsi" w:cstheme="minorHAnsi"/>
          <w:spacing w:val="35"/>
        </w:rPr>
        <w:t xml:space="preserve"> </w:t>
      </w:r>
      <w:r w:rsidRPr="00503875">
        <w:rPr>
          <w:rFonts w:asciiTheme="minorHAnsi" w:hAnsiTheme="minorHAnsi" w:cstheme="minorHAnsi"/>
          <w:spacing w:val="-2"/>
        </w:rPr>
        <w:t>contact</w:t>
      </w:r>
      <w:r w:rsidRPr="00503875">
        <w:rPr>
          <w:rFonts w:asciiTheme="minorHAnsi" w:hAnsiTheme="minorHAnsi" w:cstheme="minorHAnsi"/>
          <w:spacing w:val="38"/>
        </w:rPr>
        <w:t xml:space="preserve"> </w:t>
      </w:r>
      <w:r w:rsidRPr="00503875">
        <w:rPr>
          <w:rFonts w:asciiTheme="minorHAnsi" w:hAnsiTheme="minorHAnsi" w:cstheme="minorHAnsi"/>
          <w:spacing w:val="-2"/>
        </w:rPr>
        <w:t>person</w:t>
      </w:r>
      <w:r w:rsidRPr="00503875">
        <w:rPr>
          <w:rFonts w:asciiTheme="minorHAnsi" w:hAnsiTheme="minorHAnsi" w:cstheme="minorHAnsi"/>
          <w:spacing w:val="38"/>
        </w:rPr>
        <w:t xml:space="preserve"> </w:t>
      </w:r>
      <w:r w:rsidRPr="00503875">
        <w:rPr>
          <w:rFonts w:asciiTheme="minorHAnsi" w:hAnsiTheme="minorHAnsi" w:cstheme="minorHAnsi"/>
          <w:spacing w:val="-3"/>
        </w:rPr>
        <w:t>for</w:t>
      </w:r>
      <w:r w:rsidRPr="00503875">
        <w:rPr>
          <w:rFonts w:asciiTheme="minorHAnsi" w:hAnsiTheme="minorHAnsi" w:cstheme="minorHAnsi"/>
          <w:spacing w:val="37"/>
        </w:rPr>
        <w:t xml:space="preserve"> </w:t>
      </w:r>
      <w:r w:rsidRPr="00503875">
        <w:rPr>
          <w:rFonts w:asciiTheme="minorHAnsi" w:hAnsiTheme="minorHAnsi" w:cstheme="minorHAnsi"/>
          <w:spacing w:val="-1"/>
        </w:rPr>
        <w:t>releasing</w:t>
      </w:r>
      <w:r w:rsidRPr="00503875">
        <w:rPr>
          <w:rFonts w:asciiTheme="minorHAnsi" w:hAnsiTheme="minorHAnsi" w:cstheme="minorHAnsi"/>
          <w:spacing w:val="37"/>
        </w:rPr>
        <w:t xml:space="preserve"> </w:t>
      </w:r>
      <w:r w:rsidRPr="00503875">
        <w:rPr>
          <w:rFonts w:asciiTheme="minorHAnsi" w:hAnsiTheme="minorHAnsi" w:cstheme="minorHAnsi"/>
          <w:spacing w:val="-2"/>
        </w:rPr>
        <w:t>information</w:t>
      </w:r>
      <w:r w:rsidRPr="00503875">
        <w:rPr>
          <w:rFonts w:asciiTheme="minorHAnsi" w:hAnsiTheme="minorHAnsi" w:cstheme="minorHAnsi"/>
          <w:spacing w:val="39"/>
        </w:rPr>
        <w:t xml:space="preserve"> </w:t>
      </w:r>
      <w:r w:rsidRPr="00503875">
        <w:rPr>
          <w:rFonts w:asciiTheme="minorHAnsi" w:hAnsiTheme="minorHAnsi" w:cstheme="minorHAnsi"/>
          <w:spacing w:val="-3"/>
        </w:rPr>
        <w:t>to</w:t>
      </w:r>
      <w:r w:rsidRPr="00503875">
        <w:rPr>
          <w:rFonts w:asciiTheme="minorHAnsi" w:hAnsiTheme="minorHAnsi" w:cstheme="minorHAnsi"/>
          <w:spacing w:val="39"/>
        </w:rPr>
        <w:t xml:space="preserve"> </w:t>
      </w:r>
      <w:r w:rsidRPr="00503875">
        <w:rPr>
          <w:rFonts w:asciiTheme="minorHAnsi" w:hAnsiTheme="minorHAnsi" w:cstheme="minorHAnsi"/>
        </w:rPr>
        <w:t>the</w:t>
      </w:r>
      <w:r w:rsidRPr="00503875">
        <w:rPr>
          <w:rFonts w:asciiTheme="minorHAnsi" w:hAnsiTheme="minorHAnsi" w:cstheme="minorHAnsi"/>
          <w:spacing w:val="33"/>
        </w:rPr>
        <w:t xml:space="preserve"> </w:t>
      </w:r>
      <w:r w:rsidRPr="00503875">
        <w:rPr>
          <w:rFonts w:asciiTheme="minorHAnsi" w:hAnsiTheme="minorHAnsi" w:cstheme="minorHAnsi"/>
          <w:spacing w:val="-1"/>
        </w:rPr>
        <w:t>media</w:t>
      </w:r>
      <w:r w:rsidRPr="00503875">
        <w:rPr>
          <w:rFonts w:asciiTheme="minorHAnsi" w:hAnsiTheme="minorHAnsi" w:cstheme="minorHAnsi"/>
          <w:spacing w:val="38"/>
        </w:rPr>
        <w:t xml:space="preserve"> </w:t>
      </w:r>
      <w:r w:rsidRPr="00503875">
        <w:rPr>
          <w:rFonts w:asciiTheme="minorHAnsi" w:hAnsiTheme="minorHAnsi" w:cstheme="minorHAnsi"/>
          <w:spacing w:val="-1"/>
        </w:rPr>
        <w:t>and</w:t>
      </w:r>
      <w:r w:rsidRPr="00503875">
        <w:rPr>
          <w:rFonts w:asciiTheme="minorHAnsi" w:hAnsiTheme="minorHAnsi" w:cstheme="minorHAnsi"/>
          <w:spacing w:val="37"/>
        </w:rPr>
        <w:t xml:space="preserve"> </w:t>
      </w:r>
      <w:r w:rsidRPr="00503875">
        <w:rPr>
          <w:rFonts w:asciiTheme="minorHAnsi" w:hAnsiTheme="minorHAnsi" w:cstheme="minorHAnsi"/>
          <w:spacing w:val="-4"/>
        </w:rPr>
        <w:t>for</w:t>
      </w:r>
      <w:r w:rsidRPr="00503875">
        <w:rPr>
          <w:rFonts w:asciiTheme="minorHAnsi" w:hAnsiTheme="minorHAnsi" w:cstheme="minorHAnsi"/>
          <w:spacing w:val="37"/>
        </w:rPr>
        <w:t xml:space="preserve"> </w:t>
      </w:r>
      <w:r w:rsidRPr="00503875">
        <w:rPr>
          <w:rFonts w:asciiTheme="minorHAnsi" w:hAnsiTheme="minorHAnsi" w:cstheme="minorHAnsi"/>
          <w:spacing w:val="-2"/>
        </w:rPr>
        <w:t>communicating</w:t>
      </w:r>
      <w:r w:rsidRPr="00503875">
        <w:rPr>
          <w:rFonts w:asciiTheme="minorHAnsi" w:hAnsiTheme="minorHAnsi" w:cstheme="minorHAnsi"/>
          <w:spacing w:val="38"/>
        </w:rPr>
        <w:t xml:space="preserve"> </w:t>
      </w:r>
      <w:r w:rsidRPr="00503875">
        <w:rPr>
          <w:rFonts w:asciiTheme="minorHAnsi" w:hAnsiTheme="minorHAnsi" w:cstheme="minorHAnsi"/>
        </w:rPr>
        <w:t>the</w:t>
      </w:r>
      <w:r w:rsidRPr="00503875">
        <w:rPr>
          <w:rFonts w:asciiTheme="minorHAnsi" w:hAnsiTheme="minorHAnsi" w:cstheme="minorHAnsi"/>
          <w:spacing w:val="77"/>
        </w:rPr>
        <w:t xml:space="preserve"> </w:t>
      </w:r>
      <w:r w:rsidRPr="00503875">
        <w:rPr>
          <w:rFonts w:asciiTheme="minorHAnsi" w:hAnsiTheme="minorHAnsi" w:cstheme="minorHAnsi"/>
          <w:spacing w:val="-2"/>
        </w:rPr>
        <w:t>status</w:t>
      </w:r>
      <w:r w:rsidRPr="00503875">
        <w:rPr>
          <w:rFonts w:asciiTheme="minorHAnsi" w:hAnsiTheme="minorHAnsi" w:cstheme="minorHAnsi"/>
          <w:spacing w:val="2"/>
        </w:rPr>
        <w:t xml:space="preserve"> </w:t>
      </w:r>
      <w:r w:rsidRPr="00503875">
        <w:rPr>
          <w:rFonts w:asciiTheme="minorHAnsi" w:hAnsiTheme="minorHAnsi" w:cstheme="minorHAnsi"/>
        </w:rPr>
        <w:t xml:space="preserve">of </w:t>
      </w:r>
      <w:r w:rsidRPr="00503875">
        <w:rPr>
          <w:rFonts w:asciiTheme="minorHAnsi" w:hAnsiTheme="minorHAnsi" w:cstheme="minorHAnsi"/>
          <w:spacing w:val="-1"/>
        </w:rPr>
        <w:t>the</w:t>
      </w:r>
      <w:r w:rsidRPr="00503875">
        <w:rPr>
          <w:rFonts w:asciiTheme="minorHAnsi" w:hAnsiTheme="minorHAnsi" w:cstheme="minorHAnsi"/>
          <w:spacing w:val="3"/>
        </w:rPr>
        <w:t xml:space="preserve"> </w:t>
      </w:r>
      <w:r w:rsidRPr="00503875">
        <w:rPr>
          <w:rFonts w:asciiTheme="minorHAnsi" w:hAnsiTheme="minorHAnsi" w:cstheme="minorHAnsi"/>
          <w:spacing w:val="-2"/>
        </w:rPr>
        <w:t>emergency</w:t>
      </w:r>
      <w:r w:rsidRPr="00503875">
        <w:rPr>
          <w:rFonts w:asciiTheme="minorHAnsi" w:hAnsiTheme="minorHAnsi" w:cstheme="minorHAnsi"/>
        </w:rPr>
        <w:t xml:space="preserve"> </w:t>
      </w:r>
      <w:r w:rsidRPr="00503875">
        <w:rPr>
          <w:rFonts w:asciiTheme="minorHAnsi" w:hAnsiTheme="minorHAnsi" w:cstheme="minorHAnsi"/>
          <w:spacing w:val="-1"/>
        </w:rPr>
        <w:t>with</w:t>
      </w:r>
      <w:r w:rsidRPr="00503875">
        <w:rPr>
          <w:rFonts w:asciiTheme="minorHAnsi" w:hAnsiTheme="minorHAnsi" w:cstheme="minorHAnsi"/>
          <w:spacing w:val="2"/>
        </w:rPr>
        <w:t xml:space="preserve"> </w:t>
      </w:r>
      <w:r w:rsidRPr="00503875">
        <w:rPr>
          <w:rFonts w:asciiTheme="minorHAnsi" w:hAnsiTheme="minorHAnsi" w:cstheme="minorHAnsi"/>
        </w:rPr>
        <w:t>other</w:t>
      </w:r>
      <w:r w:rsidRPr="00503875">
        <w:rPr>
          <w:rFonts w:asciiTheme="minorHAnsi" w:hAnsiTheme="minorHAnsi" w:cstheme="minorHAnsi"/>
          <w:spacing w:val="2"/>
        </w:rPr>
        <w:t xml:space="preserve"> </w:t>
      </w:r>
      <w:r w:rsidRPr="00503875">
        <w:rPr>
          <w:rFonts w:asciiTheme="minorHAnsi" w:hAnsiTheme="minorHAnsi" w:cstheme="minorHAnsi"/>
          <w:spacing w:val="-1"/>
        </w:rPr>
        <w:t>district</w:t>
      </w:r>
      <w:r w:rsidRPr="00503875">
        <w:rPr>
          <w:rFonts w:asciiTheme="minorHAnsi" w:hAnsiTheme="minorHAnsi" w:cstheme="minorHAnsi"/>
          <w:spacing w:val="3"/>
        </w:rPr>
        <w:t xml:space="preserve"> </w:t>
      </w:r>
      <w:r w:rsidRPr="00503875">
        <w:rPr>
          <w:rFonts w:asciiTheme="minorHAnsi" w:hAnsiTheme="minorHAnsi" w:cstheme="minorHAnsi"/>
          <w:spacing w:val="-1"/>
        </w:rPr>
        <w:t>schools,</w:t>
      </w:r>
      <w:r w:rsidRPr="00503875">
        <w:rPr>
          <w:rFonts w:asciiTheme="minorHAnsi" w:hAnsiTheme="minorHAnsi" w:cstheme="minorHAnsi"/>
        </w:rPr>
        <w:t xml:space="preserve"> </w:t>
      </w:r>
      <w:r w:rsidRPr="00503875">
        <w:rPr>
          <w:rFonts w:asciiTheme="minorHAnsi" w:hAnsiTheme="minorHAnsi" w:cstheme="minorHAnsi"/>
          <w:spacing w:val="-2"/>
        </w:rPr>
        <w:t>private</w:t>
      </w:r>
      <w:r w:rsidRPr="00503875">
        <w:rPr>
          <w:rFonts w:asciiTheme="minorHAnsi" w:hAnsiTheme="minorHAnsi" w:cstheme="minorHAnsi"/>
          <w:spacing w:val="3"/>
        </w:rPr>
        <w:t xml:space="preserve"> </w:t>
      </w:r>
      <w:r w:rsidRPr="00503875">
        <w:rPr>
          <w:rFonts w:asciiTheme="minorHAnsi" w:hAnsiTheme="minorHAnsi" w:cstheme="minorHAnsi"/>
          <w:spacing w:val="-1"/>
        </w:rPr>
        <w:t>schools,</w:t>
      </w:r>
      <w:r w:rsidRPr="00503875">
        <w:rPr>
          <w:rFonts w:asciiTheme="minorHAnsi" w:hAnsiTheme="minorHAnsi" w:cstheme="minorHAnsi"/>
        </w:rPr>
        <w:t xml:space="preserve"> </w:t>
      </w:r>
      <w:r w:rsidRPr="00503875">
        <w:rPr>
          <w:rFonts w:asciiTheme="minorHAnsi" w:hAnsiTheme="minorHAnsi" w:cstheme="minorHAnsi"/>
          <w:spacing w:val="-1"/>
        </w:rPr>
        <w:t>and</w:t>
      </w:r>
      <w:r w:rsidRPr="00503875">
        <w:rPr>
          <w:rFonts w:asciiTheme="minorHAnsi" w:hAnsiTheme="minorHAnsi" w:cstheme="minorHAnsi"/>
          <w:spacing w:val="4"/>
        </w:rPr>
        <w:t xml:space="preserve"> </w:t>
      </w:r>
      <w:r w:rsidRPr="00503875">
        <w:rPr>
          <w:rFonts w:asciiTheme="minorHAnsi" w:hAnsiTheme="minorHAnsi" w:cstheme="minorHAnsi"/>
        </w:rPr>
        <w:t>outside</w:t>
      </w:r>
      <w:r w:rsidRPr="00503875">
        <w:rPr>
          <w:rFonts w:asciiTheme="minorHAnsi" w:hAnsiTheme="minorHAnsi" w:cstheme="minorHAnsi"/>
          <w:spacing w:val="91"/>
        </w:rPr>
        <w:t xml:space="preserve"> </w:t>
      </w:r>
      <w:r w:rsidRPr="00503875">
        <w:rPr>
          <w:rFonts w:asciiTheme="minorHAnsi" w:hAnsiTheme="minorHAnsi" w:cstheme="minorHAnsi"/>
          <w:spacing w:val="-1"/>
        </w:rPr>
        <w:t>agencies.</w:t>
      </w:r>
      <w:bookmarkEnd w:id="56"/>
      <w:bookmarkEnd w:id="57"/>
    </w:p>
    <w:p w14:paraId="07128D1F" w14:textId="77777777" w:rsidR="00110415" w:rsidRPr="00B71D92" w:rsidRDefault="00110415" w:rsidP="00D61DF8">
      <w:pPr>
        <w:spacing w:after="120"/>
        <w:ind w:right="180"/>
        <w:contextualSpacing/>
        <w:jc w:val="both"/>
        <w:rPr>
          <w:rFonts w:eastAsia="Calibri" w:cstheme="minorHAnsi"/>
          <w:sz w:val="20"/>
          <w:szCs w:val="24"/>
        </w:rPr>
      </w:pPr>
    </w:p>
    <w:p w14:paraId="6DBCA0F2" w14:textId="292DA780" w:rsidR="00110415" w:rsidRPr="00B71D92" w:rsidRDefault="00110415" w:rsidP="00D61DF8">
      <w:pPr>
        <w:pStyle w:val="Heading2"/>
        <w:spacing w:after="120"/>
        <w:ind w:left="0" w:right="180"/>
        <w:contextualSpacing/>
        <w:jc w:val="both"/>
        <w:rPr>
          <w:rFonts w:asciiTheme="minorHAnsi" w:hAnsiTheme="minorHAnsi" w:cstheme="minorHAnsi"/>
          <w:b/>
          <w:spacing w:val="-1"/>
          <w:sz w:val="28"/>
        </w:rPr>
      </w:pPr>
      <w:bookmarkStart w:id="58" w:name="_Toc110256073"/>
      <w:r w:rsidRPr="00B71D92">
        <w:rPr>
          <w:rFonts w:asciiTheme="minorHAnsi" w:hAnsiTheme="minorHAnsi" w:cstheme="minorHAnsi"/>
          <w:b/>
          <w:spacing w:val="-1"/>
          <w:sz w:val="28"/>
        </w:rPr>
        <w:t>RESPONSES TO ACTS OF VIOLENCE AND IMPLIED OR DIRECT THREATS</w:t>
      </w:r>
      <w:bookmarkEnd w:id="58"/>
    </w:p>
    <w:p w14:paraId="78775713" w14:textId="3D8E2269"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Students are required to inform school staff about any direct or indirect threat of violence or actual act of violence to themselves, others</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or school property.</w:t>
      </w:r>
    </w:p>
    <w:p w14:paraId="15547B27" w14:textId="087D55FF"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Staff members are required to immediately inform the Principal or his/her designee of any direct or indirect threat of violence or actual act of violence to students, themselves, others</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or property. The Principal or her/his designee decides whether or not to utilize the building’s trained clinician(s) in an effort to de-escalate or defuse the situation.</w:t>
      </w:r>
    </w:p>
    <w:p w14:paraId="65053566" w14:textId="1A56BEC5"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 xml:space="preserve">Parents and visitors are encouraged to tell school staff about any indirect or direct threats of violence or actual </w:t>
      </w:r>
      <w:r w:rsidR="006A5CE3">
        <w:rPr>
          <w:rFonts w:asciiTheme="minorHAnsi" w:hAnsiTheme="minorHAnsi" w:cstheme="minorHAnsi"/>
          <w:bCs/>
          <w:spacing w:val="-1"/>
          <w:sz w:val="24"/>
          <w:szCs w:val="24"/>
        </w:rPr>
        <w:t>acts</w:t>
      </w:r>
      <w:r w:rsidRPr="00503875">
        <w:rPr>
          <w:rFonts w:asciiTheme="minorHAnsi" w:hAnsiTheme="minorHAnsi" w:cstheme="minorHAnsi"/>
          <w:bCs/>
          <w:spacing w:val="-1"/>
          <w:sz w:val="24"/>
          <w:szCs w:val="24"/>
        </w:rPr>
        <w:t xml:space="preserve"> of violence towards students, themselves, others</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or property.</w:t>
      </w:r>
    </w:p>
    <w:p w14:paraId="13DE66AB" w14:textId="0CE15CCB"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After considering the specificity/generality of the threat or severity of the violent act, the Principal or her/his designee will decide whether or not to immediately contact the Superintendent of Schools, Deputy</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or Assistant Superintendent to advise them of the threat, get help to determine the level of threat or report the violent act. </w:t>
      </w:r>
    </w:p>
    <w:p w14:paraId="56157514" w14:textId="2C0EDF6B"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Principal or her/his designee will also decide whether or not to contact the SRO or other law enforcement personnel. Threats or actions placing students, staff</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and others in imminent danger require an immediate LOCKDOWN protocol followed by a call to the police and the District Superintendent (if safe to do so). Violent offenses defined in the S.A.V.E. regulations will also require the involvement of the police.</w:t>
      </w:r>
    </w:p>
    <w:p w14:paraId="10395AA2" w14:textId="77777777"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principal, and/or her/his designee then determine the appropriateness of directing the School Emergency Response Team to be activated.</w:t>
      </w:r>
    </w:p>
    <w:p w14:paraId="0356AE94" w14:textId="18EBE076"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School Emergency Response Team (SERT) consisting of trained staff and school personnel may assist with an Evacuation, Lockout, Shelter</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In</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Place, Fire</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or Early Dismissal and will follow the appropriate protocol (see appendixes for further information). The Incident Command System (ICS) under the National Incident Management System (NIMS) should be followed as closely as possible to ensure good coordination between the building</w:t>
      </w:r>
      <w:r w:rsidR="006A5C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level teams, district leadership, and responding agencies.</w:t>
      </w:r>
    </w:p>
    <w:p w14:paraId="2F74204F" w14:textId="5440DE0B" w:rsidR="0011041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If the threat of violence or danger is imminent, a Lockdown may be utilized. A Lockdown is time sensitive and therefore may be requested by any school staff member based on the incident and timely need for the Lockdown. During the Lockdown, all school staff, students, and visitors (including all SERT members) are required to Lockdown in the nearest lockable space and await further instruction.</w:t>
      </w:r>
    </w:p>
    <w:p w14:paraId="57932D54" w14:textId="77777777" w:rsidR="00B631D2" w:rsidRPr="00503875" w:rsidRDefault="00B631D2" w:rsidP="00B631D2">
      <w:pPr>
        <w:pStyle w:val="BodyText"/>
        <w:spacing w:after="120"/>
        <w:ind w:left="720" w:right="180"/>
        <w:jc w:val="both"/>
        <w:rPr>
          <w:rFonts w:asciiTheme="minorHAnsi" w:hAnsiTheme="minorHAnsi" w:cstheme="minorHAnsi"/>
          <w:bCs/>
          <w:spacing w:val="-1"/>
          <w:sz w:val="24"/>
          <w:szCs w:val="24"/>
        </w:rPr>
      </w:pPr>
    </w:p>
    <w:p w14:paraId="1508478D" w14:textId="1F3F338D"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lastRenderedPageBreak/>
        <w:t>Procedures for contacting parents, guardians</w:t>
      </w:r>
      <w:r w:rsidR="003D7AE3">
        <w:rPr>
          <w:rFonts w:asciiTheme="minorHAnsi" w:hAnsiTheme="minorHAnsi" w:cstheme="minorHAnsi"/>
          <w:bCs/>
          <w:spacing w:val="-1"/>
          <w:sz w:val="24"/>
          <w:szCs w:val="24"/>
        </w:rPr>
        <w:t>,</w:t>
      </w:r>
      <w:r w:rsidRPr="00503875">
        <w:rPr>
          <w:rFonts w:asciiTheme="minorHAnsi" w:hAnsiTheme="minorHAnsi" w:cstheme="minorHAnsi"/>
          <w:bCs/>
          <w:spacing w:val="-1"/>
          <w:sz w:val="24"/>
          <w:szCs w:val="24"/>
        </w:rPr>
        <w:t xml:space="preserve"> and persons in parental relation to students in the event of a violent incident or early dismissal are outlined by each building. The use of the District’s mass communication system is typically utilized.</w:t>
      </w:r>
    </w:p>
    <w:p w14:paraId="79AD9F52" w14:textId="56A959E6"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sz w:val="24"/>
          <w:szCs w:val="24"/>
        </w:rPr>
        <w:t xml:space="preserve">Aggressively dangerous and violent students should be physically restrained by qualified staff. Police should be called when necessary to assist school staff in managing the </w:t>
      </w:r>
      <w:r w:rsidRPr="00503875">
        <w:rPr>
          <w:rFonts w:asciiTheme="minorHAnsi" w:hAnsiTheme="minorHAnsi" w:cstheme="minorHAnsi"/>
          <w:bCs/>
          <w:spacing w:val="-1"/>
          <w:sz w:val="24"/>
          <w:szCs w:val="24"/>
        </w:rPr>
        <w:t xml:space="preserve">situation. Violent adults are to be reported to the building administrator immediately, and the police </w:t>
      </w:r>
      <w:r w:rsidR="003D7AE3">
        <w:rPr>
          <w:rFonts w:asciiTheme="minorHAnsi" w:hAnsiTheme="minorHAnsi" w:cstheme="minorHAnsi"/>
          <w:bCs/>
          <w:spacing w:val="-1"/>
          <w:sz w:val="24"/>
          <w:szCs w:val="24"/>
        </w:rPr>
        <w:t xml:space="preserve">are </w:t>
      </w:r>
      <w:r w:rsidRPr="00503875">
        <w:rPr>
          <w:rFonts w:asciiTheme="minorHAnsi" w:hAnsiTheme="minorHAnsi" w:cstheme="minorHAnsi"/>
          <w:bCs/>
          <w:spacing w:val="-1"/>
          <w:sz w:val="24"/>
          <w:szCs w:val="24"/>
        </w:rPr>
        <w:t xml:space="preserve">called. </w:t>
      </w:r>
    </w:p>
    <w:p w14:paraId="14C60859" w14:textId="7C73C60A"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 xml:space="preserve">The building administrator will investigate reported threats and reported acts of violence and will make the determination of disciplinary </w:t>
      </w:r>
      <w:r w:rsidR="003D7AE3">
        <w:rPr>
          <w:rFonts w:asciiTheme="minorHAnsi" w:hAnsiTheme="minorHAnsi" w:cstheme="minorHAnsi"/>
          <w:bCs/>
          <w:spacing w:val="-1"/>
          <w:sz w:val="24"/>
          <w:szCs w:val="24"/>
        </w:rPr>
        <w:t>measures</w:t>
      </w:r>
      <w:r w:rsidRPr="00503875">
        <w:rPr>
          <w:rFonts w:asciiTheme="minorHAnsi" w:hAnsiTheme="minorHAnsi" w:cstheme="minorHAnsi"/>
          <w:bCs/>
          <w:spacing w:val="-1"/>
          <w:sz w:val="24"/>
          <w:szCs w:val="24"/>
        </w:rPr>
        <w:t xml:space="preserve"> consistent with the District’s Code of Conduct. Chronic offenders may require a behavior intervention plan, close monitoring, and police or other agency involvement.</w:t>
      </w:r>
    </w:p>
    <w:p w14:paraId="0C3B060B" w14:textId="77777777" w:rsidR="00110415" w:rsidRPr="00503875" w:rsidRDefault="00110415" w:rsidP="00D61DF8">
      <w:pPr>
        <w:pStyle w:val="BodyText"/>
        <w:numPr>
          <w:ilvl w:val="0"/>
          <w:numId w:val="4"/>
        </w:numPr>
        <w:spacing w:after="120"/>
        <w:ind w:left="720" w:right="180"/>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School administrators must keep records of serious threats and acts of violence and report them annually to the state.</w:t>
      </w:r>
    </w:p>
    <w:p w14:paraId="4F6380F4" w14:textId="77777777" w:rsidR="00110415" w:rsidRPr="00A73B66" w:rsidRDefault="00110415" w:rsidP="00D61DF8">
      <w:pPr>
        <w:spacing w:after="120"/>
        <w:ind w:right="180"/>
        <w:contextualSpacing/>
        <w:jc w:val="both"/>
        <w:rPr>
          <w:rFonts w:eastAsia="Calibri" w:cstheme="minorHAnsi"/>
          <w:sz w:val="20"/>
          <w:szCs w:val="24"/>
        </w:rPr>
      </w:pPr>
    </w:p>
    <w:p w14:paraId="3756E9E2" w14:textId="4AEF9D67" w:rsidR="00110415" w:rsidRPr="00A73B66" w:rsidRDefault="00110415" w:rsidP="00A73B66">
      <w:pPr>
        <w:pStyle w:val="Heading2"/>
        <w:spacing w:after="120"/>
        <w:ind w:left="0" w:right="180"/>
        <w:contextualSpacing/>
        <w:jc w:val="both"/>
        <w:rPr>
          <w:rFonts w:asciiTheme="minorHAnsi" w:hAnsiTheme="minorHAnsi" w:cstheme="minorHAnsi"/>
          <w:sz w:val="28"/>
        </w:rPr>
      </w:pPr>
      <w:bookmarkStart w:id="59" w:name="_Toc110256074"/>
      <w:r w:rsidRPr="00A73B66">
        <w:rPr>
          <w:rFonts w:asciiTheme="minorHAnsi" w:hAnsiTheme="minorHAnsi" w:cstheme="minorHAnsi"/>
          <w:b/>
          <w:spacing w:val="-1"/>
          <w:sz w:val="28"/>
        </w:rPr>
        <w:t>SCHOOL</w:t>
      </w:r>
      <w:r w:rsidRPr="00A73B66">
        <w:rPr>
          <w:rFonts w:asciiTheme="minorHAnsi" w:hAnsiTheme="minorHAnsi" w:cstheme="minorHAnsi"/>
          <w:spacing w:val="1"/>
          <w:sz w:val="28"/>
        </w:rPr>
        <w:t xml:space="preserve"> </w:t>
      </w:r>
      <w:r w:rsidRPr="00A73B66">
        <w:rPr>
          <w:rFonts w:asciiTheme="minorHAnsi" w:hAnsiTheme="minorHAnsi" w:cstheme="minorHAnsi"/>
          <w:b/>
          <w:spacing w:val="-1"/>
          <w:sz w:val="28"/>
        </w:rPr>
        <w:t>CANCELLATION</w:t>
      </w:r>
      <w:bookmarkEnd w:id="59"/>
    </w:p>
    <w:p w14:paraId="1C574364" w14:textId="77777777" w:rsidR="00110415" w:rsidRPr="00503875" w:rsidRDefault="00110415" w:rsidP="00A73B66">
      <w:pPr>
        <w:pStyle w:val="BodyText"/>
        <w:numPr>
          <w:ilvl w:val="0"/>
          <w:numId w:val="4"/>
        </w:numPr>
        <w:tabs>
          <w:tab w:val="left" w:pos="821"/>
        </w:tabs>
        <w:spacing w:after="120"/>
        <w:ind w:left="821"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Superintendent or his/her designee (IC – Incident Commander) will monitor any situation that may warrant a school cancellation and will make the determination to do so.</w:t>
      </w:r>
    </w:p>
    <w:p w14:paraId="5AC12752" w14:textId="77777777" w:rsidR="00110415" w:rsidRPr="00503875" w:rsidRDefault="00110415" w:rsidP="00A73B66">
      <w:pPr>
        <w:pStyle w:val="BodyText"/>
        <w:numPr>
          <w:ilvl w:val="0"/>
          <w:numId w:val="4"/>
        </w:numPr>
        <w:tabs>
          <w:tab w:val="left" w:pos="821"/>
        </w:tabs>
        <w:spacing w:after="120"/>
        <w:ind w:left="821"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Use of the District’s mass communication system will be activated by the Director of Communications as directed by the Superintendent or designee.</w:t>
      </w:r>
    </w:p>
    <w:p w14:paraId="267A7F2A" w14:textId="3B258F65" w:rsidR="00110415" w:rsidRDefault="00110415" w:rsidP="00A73B66">
      <w:pPr>
        <w:pStyle w:val="BodyText"/>
        <w:numPr>
          <w:ilvl w:val="0"/>
          <w:numId w:val="4"/>
        </w:numPr>
        <w:tabs>
          <w:tab w:val="left" w:pos="821"/>
        </w:tabs>
        <w:spacing w:after="120"/>
        <w:ind w:left="821"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 xml:space="preserve">The Director of Communications will contact local media, </w:t>
      </w:r>
      <w:r w:rsidR="00013649">
        <w:rPr>
          <w:rFonts w:asciiTheme="minorHAnsi" w:hAnsiTheme="minorHAnsi" w:cstheme="minorHAnsi"/>
          <w:bCs/>
          <w:spacing w:val="-1"/>
          <w:sz w:val="24"/>
          <w:szCs w:val="24"/>
        </w:rPr>
        <w:t xml:space="preserve">and </w:t>
      </w:r>
      <w:r w:rsidRPr="00503875">
        <w:rPr>
          <w:rFonts w:asciiTheme="minorHAnsi" w:hAnsiTheme="minorHAnsi" w:cstheme="minorHAnsi"/>
          <w:bCs/>
          <w:spacing w:val="-1"/>
          <w:sz w:val="24"/>
          <w:szCs w:val="24"/>
        </w:rPr>
        <w:t>post the information on the website and social media sites utilized by the District.</w:t>
      </w:r>
    </w:p>
    <w:p w14:paraId="4080F925" w14:textId="77777777" w:rsidR="008E151F" w:rsidRPr="00A73B66" w:rsidRDefault="008E151F" w:rsidP="008E151F">
      <w:pPr>
        <w:pStyle w:val="BodyText"/>
        <w:tabs>
          <w:tab w:val="left" w:pos="821"/>
        </w:tabs>
        <w:ind w:left="821" w:right="187"/>
        <w:jc w:val="both"/>
        <w:rPr>
          <w:rFonts w:asciiTheme="minorHAnsi" w:hAnsiTheme="minorHAnsi" w:cstheme="minorHAnsi"/>
          <w:bCs/>
          <w:spacing w:val="-1"/>
          <w:sz w:val="24"/>
          <w:szCs w:val="24"/>
        </w:rPr>
      </w:pPr>
    </w:p>
    <w:p w14:paraId="446D45A0" w14:textId="06078499" w:rsidR="00110415" w:rsidRPr="00A73B66" w:rsidRDefault="00110415" w:rsidP="00A73B66">
      <w:pPr>
        <w:pStyle w:val="Heading2"/>
        <w:spacing w:after="120"/>
        <w:ind w:left="0" w:right="180"/>
        <w:contextualSpacing/>
        <w:jc w:val="both"/>
        <w:rPr>
          <w:rFonts w:asciiTheme="minorHAnsi" w:hAnsiTheme="minorHAnsi" w:cstheme="minorHAnsi"/>
          <w:b/>
          <w:spacing w:val="-1"/>
          <w:sz w:val="28"/>
        </w:rPr>
      </w:pPr>
      <w:bookmarkStart w:id="60" w:name="_Toc110256075"/>
      <w:r w:rsidRPr="00A73B66">
        <w:rPr>
          <w:rFonts w:asciiTheme="minorHAnsi" w:hAnsiTheme="minorHAnsi" w:cstheme="minorHAnsi"/>
          <w:b/>
          <w:spacing w:val="-1"/>
          <w:sz w:val="28"/>
        </w:rPr>
        <w:t>EARLY DISMISSAL</w:t>
      </w:r>
      <w:bookmarkEnd w:id="60"/>
    </w:p>
    <w:p w14:paraId="2F14DD06" w14:textId="77777777" w:rsidR="00110415" w:rsidRPr="00503875" w:rsidRDefault="00110415"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Superintendent or his/her designee (IC) will monitor any situation that may warrant an early dismissal and will make the determination to do so.</w:t>
      </w:r>
    </w:p>
    <w:p w14:paraId="4E6FF71C" w14:textId="77777777" w:rsidR="00110415" w:rsidRPr="00503875" w:rsidRDefault="00110415"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Director of Transportation will designate people to arrange transportation for students.</w:t>
      </w:r>
    </w:p>
    <w:p w14:paraId="3867D566" w14:textId="77777777" w:rsidR="00110415" w:rsidRPr="00503875" w:rsidRDefault="00110415"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Use of the District’s mass communication system will be activated by the Director of Communications as directed by the Superintendent or designee.</w:t>
      </w:r>
    </w:p>
    <w:p w14:paraId="027276EF" w14:textId="35E36618" w:rsidR="00110415" w:rsidRPr="00503875" w:rsidRDefault="00110415"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 xml:space="preserve">The Director of Communications will contact local media, </w:t>
      </w:r>
      <w:r w:rsidR="00907AEA">
        <w:rPr>
          <w:rFonts w:asciiTheme="minorHAnsi" w:hAnsiTheme="minorHAnsi" w:cstheme="minorHAnsi"/>
          <w:bCs/>
          <w:spacing w:val="-1"/>
          <w:sz w:val="24"/>
          <w:szCs w:val="24"/>
        </w:rPr>
        <w:t xml:space="preserve">and </w:t>
      </w:r>
      <w:r w:rsidRPr="00503875">
        <w:rPr>
          <w:rFonts w:asciiTheme="minorHAnsi" w:hAnsiTheme="minorHAnsi" w:cstheme="minorHAnsi"/>
          <w:bCs/>
          <w:spacing w:val="-1"/>
          <w:sz w:val="24"/>
          <w:szCs w:val="24"/>
        </w:rPr>
        <w:t>post the information on the website and social media sites utilized by the District.</w:t>
      </w:r>
    </w:p>
    <w:p w14:paraId="7C49703C" w14:textId="77777777" w:rsidR="00110415" w:rsidRPr="00014A4E" w:rsidRDefault="00110415" w:rsidP="008E151F">
      <w:pPr>
        <w:ind w:right="180"/>
        <w:contextualSpacing/>
        <w:jc w:val="both"/>
        <w:rPr>
          <w:rFonts w:cstheme="minorHAnsi"/>
          <w:sz w:val="20"/>
          <w:szCs w:val="24"/>
        </w:rPr>
      </w:pPr>
    </w:p>
    <w:p w14:paraId="28639D98" w14:textId="3CCADE8E" w:rsidR="006313D2" w:rsidRPr="00014A4E" w:rsidRDefault="006313D2" w:rsidP="00014A4E">
      <w:pPr>
        <w:pStyle w:val="Heading2"/>
        <w:spacing w:after="120"/>
        <w:ind w:left="0" w:right="180"/>
        <w:contextualSpacing/>
        <w:jc w:val="both"/>
        <w:rPr>
          <w:rFonts w:asciiTheme="minorHAnsi" w:hAnsiTheme="minorHAnsi" w:cstheme="minorHAnsi"/>
          <w:sz w:val="28"/>
        </w:rPr>
      </w:pPr>
      <w:bookmarkStart w:id="61" w:name="_Toc110256076"/>
      <w:r w:rsidRPr="00014A4E">
        <w:rPr>
          <w:rFonts w:asciiTheme="minorHAnsi" w:hAnsiTheme="minorHAnsi" w:cstheme="minorHAnsi"/>
          <w:b/>
          <w:spacing w:val="-1"/>
          <w:sz w:val="28"/>
        </w:rPr>
        <w:t>EVACUATION</w:t>
      </w:r>
      <w:bookmarkEnd w:id="61"/>
    </w:p>
    <w:p w14:paraId="10A19B13" w14:textId="77777777" w:rsidR="006313D2" w:rsidRPr="00503875" w:rsidRDefault="006313D2"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Superintendent or his/her designee will determine the level of the threat.</w:t>
      </w:r>
    </w:p>
    <w:p w14:paraId="22C6ECFD" w14:textId="77777777" w:rsidR="006313D2" w:rsidRPr="00503875" w:rsidRDefault="006313D2"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The Director of Transportation will arrange transportation. The principals will arrange for student-parent reunification.</w:t>
      </w:r>
    </w:p>
    <w:p w14:paraId="447E6B85" w14:textId="77777777" w:rsidR="006313D2" w:rsidRPr="00503875" w:rsidRDefault="006313D2"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Principal(s) will evacuate all staff and students to pre-arranged evacuation sites as outlined in building plans. He/she will report to the superintendent or his/her designee any missing staff or students. All building administrators will remain at work until dismissed by the District Incident Commander.</w:t>
      </w:r>
    </w:p>
    <w:p w14:paraId="40EF9D57" w14:textId="77777777" w:rsidR="006313D2" w:rsidRPr="00014A4E" w:rsidRDefault="006313D2" w:rsidP="008E151F">
      <w:pPr>
        <w:ind w:right="187"/>
        <w:jc w:val="both"/>
        <w:rPr>
          <w:rFonts w:eastAsia="Calibri" w:cstheme="minorHAnsi"/>
          <w:sz w:val="20"/>
          <w:szCs w:val="24"/>
        </w:rPr>
      </w:pPr>
    </w:p>
    <w:p w14:paraId="4373EC25" w14:textId="335429DF" w:rsidR="006313D2" w:rsidRPr="00014A4E" w:rsidRDefault="006313D2" w:rsidP="00D61DF8">
      <w:pPr>
        <w:pStyle w:val="Heading2"/>
        <w:spacing w:after="120"/>
        <w:ind w:left="0" w:right="180"/>
        <w:contextualSpacing/>
        <w:jc w:val="both"/>
        <w:rPr>
          <w:rFonts w:asciiTheme="minorHAnsi" w:hAnsiTheme="minorHAnsi" w:cstheme="minorHAnsi"/>
          <w:b/>
          <w:spacing w:val="-1"/>
          <w:sz w:val="28"/>
        </w:rPr>
      </w:pPr>
      <w:bookmarkStart w:id="62" w:name="_Toc110256077"/>
      <w:r w:rsidRPr="00014A4E">
        <w:rPr>
          <w:rFonts w:asciiTheme="minorHAnsi" w:hAnsiTheme="minorHAnsi" w:cstheme="minorHAnsi"/>
          <w:b/>
          <w:spacing w:val="-1"/>
          <w:sz w:val="28"/>
        </w:rPr>
        <w:t>SHELTERING SITES (INTERNAL AND EXTERNAL)</w:t>
      </w:r>
      <w:bookmarkEnd w:id="62"/>
    </w:p>
    <w:p w14:paraId="5137239A" w14:textId="6FD07FF5" w:rsidR="006313D2" w:rsidRPr="00503875" w:rsidRDefault="006313D2"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lastRenderedPageBreak/>
        <w:t xml:space="preserve">The Superintendent or his/her designee (IC) will determine the level of the threat and communicate with </w:t>
      </w:r>
      <w:r w:rsidR="00907AEA">
        <w:rPr>
          <w:rFonts w:asciiTheme="minorHAnsi" w:hAnsiTheme="minorHAnsi" w:cstheme="minorHAnsi"/>
          <w:bCs/>
          <w:spacing w:val="-1"/>
          <w:sz w:val="24"/>
          <w:szCs w:val="24"/>
        </w:rPr>
        <w:t xml:space="preserve">the </w:t>
      </w:r>
      <w:r w:rsidRPr="00503875">
        <w:rPr>
          <w:rFonts w:asciiTheme="minorHAnsi" w:hAnsiTheme="minorHAnsi" w:cstheme="minorHAnsi"/>
          <w:bCs/>
          <w:spacing w:val="-1"/>
          <w:sz w:val="24"/>
          <w:szCs w:val="24"/>
        </w:rPr>
        <w:t>building principal(s) who are affected by the emergency.</w:t>
      </w:r>
    </w:p>
    <w:p w14:paraId="4B5DB4D2" w14:textId="77777777" w:rsidR="006313D2" w:rsidRPr="00503875" w:rsidRDefault="006313D2"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Principal(s) will move all staff and students to pre-arranged sheltering sites as outlined in building plans. He/she will report to the (IC) any missing staff or students. All building administrators will remain at work until dismissed by the District Commander.</w:t>
      </w:r>
    </w:p>
    <w:p w14:paraId="64EEA904" w14:textId="52F0C12D" w:rsidR="006313D2" w:rsidRPr="00503875" w:rsidRDefault="006313D2" w:rsidP="00014A4E">
      <w:pPr>
        <w:pStyle w:val="BodyText"/>
        <w:numPr>
          <w:ilvl w:val="0"/>
          <w:numId w:val="4"/>
        </w:numPr>
        <w:spacing w:after="120"/>
        <w:ind w:left="720" w:right="187"/>
        <w:jc w:val="both"/>
        <w:rPr>
          <w:rFonts w:asciiTheme="minorHAnsi" w:hAnsiTheme="minorHAnsi" w:cstheme="minorHAnsi"/>
          <w:bCs/>
          <w:spacing w:val="-1"/>
          <w:sz w:val="24"/>
          <w:szCs w:val="24"/>
        </w:rPr>
      </w:pPr>
      <w:r w:rsidRPr="00503875">
        <w:rPr>
          <w:rFonts w:asciiTheme="minorHAnsi" w:hAnsiTheme="minorHAnsi" w:cstheme="minorHAnsi"/>
          <w:bCs/>
          <w:spacing w:val="-1"/>
          <w:sz w:val="24"/>
          <w:szCs w:val="24"/>
        </w:rPr>
        <w:t xml:space="preserve">The Principals will make appropriate arrangements for human needs in the event of a </w:t>
      </w:r>
      <w:r w:rsidR="00907AEA">
        <w:rPr>
          <w:rFonts w:asciiTheme="minorHAnsi" w:hAnsiTheme="minorHAnsi" w:cstheme="minorHAnsi"/>
          <w:bCs/>
          <w:spacing w:val="-1"/>
          <w:sz w:val="24"/>
          <w:szCs w:val="24"/>
        </w:rPr>
        <w:t>long-term</w:t>
      </w:r>
      <w:r w:rsidRPr="00503875">
        <w:rPr>
          <w:rFonts w:asciiTheme="minorHAnsi" w:hAnsiTheme="minorHAnsi" w:cstheme="minorHAnsi"/>
          <w:bCs/>
          <w:spacing w:val="-1"/>
          <w:sz w:val="24"/>
          <w:szCs w:val="24"/>
        </w:rPr>
        <w:t xml:space="preserve"> situation.</w:t>
      </w:r>
    </w:p>
    <w:p w14:paraId="32D6D84B" w14:textId="77777777" w:rsidR="006313D2" w:rsidRPr="00014A4E" w:rsidRDefault="006313D2" w:rsidP="008E151F">
      <w:pPr>
        <w:ind w:right="180"/>
        <w:contextualSpacing/>
        <w:jc w:val="both"/>
        <w:rPr>
          <w:rFonts w:eastAsia="Calibri" w:cstheme="minorHAnsi"/>
          <w:sz w:val="20"/>
          <w:szCs w:val="24"/>
        </w:rPr>
      </w:pPr>
    </w:p>
    <w:p w14:paraId="673CA87C" w14:textId="77777777" w:rsidR="006D4148" w:rsidRDefault="006313D2" w:rsidP="006C0EBE">
      <w:pPr>
        <w:pStyle w:val="Heading2"/>
        <w:spacing w:after="120"/>
        <w:ind w:left="0" w:right="187"/>
        <w:jc w:val="both"/>
        <w:rPr>
          <w:rFonts w:asciiTheme="minorHAnsi" w:hAnsiTheme="minorHAnsi" w:cstheme="minorHAnsi"/>
          <w:b/>
          <w:spacing w:val="-1"/>
          <w:sz w:val="28"/>
        </w:rPr>
      </w:pPr>
      <w:bookmarkStart w:id="63" w:name="_Toc110256078"/>
      <w:r w:rsidRPr="006C0EBE">
        <w:rPr>
          <w:rFonts w:asciiTheme="minorHAnsi" w:hAnsiTheme="minorHAnsi" w:cstheme="minorHAnsi"/>
          <w:b/>
          <w:spacing w:val="-1"/>
          <w:sz w:val="28"/>
        </w:rPr>
        <w:t>PARTICIPATING IN UNIFIED COMMAND UNDER ICS PRINCIPLES</w:t>
      </w:r>
      <w:bookmarkEnd w:id="63"/>
      <w:r w:rsidR="00503875" w:rsidRPr="006C0EBE">
        <w:rPr>
          <w:rFonts w:asciiTheme="minorHAnsi" w:hAnsiTheme="minorHAnsi" w:cstheme="minorHAnsi"/>
          <w:b/>
          <w:spacing w:val="-1"/>
          <w:sz w:val="28"/>
        </w:rPr>
        <w:t xml:space="preserve"> </w:t>
      </w:r>
    </w:p>
    <w:p w14:paraId="3528BEC3" w14:textId="7777C62F" w:rsidR="006313D2" w:rsidRPr="006D4148" w:rsidRDefault="006313D2" w:rsidP="006C0EBE">
      <w:pPr>
        <w:pStyle w:val="Heading2"/>
        <w:spacing w:after="120"/>
        <w:ind w:left="0" w:right="187"/>
        <w:jc w:val="both"/>
        <w:rPr>
          <w:rFonts w:asciiTheme="minorHAnsi" w:hAnsiTheme="minorHAnsi" w:cstheme="minorHAnsi"/>
          <w:b/>
          <w:spacing w:val="-1"/>
          <w:sz w:val="28"/>
        </w:rPr>
      </w:pPr>
      <w:bookmarkStart w:id="64" w:name="_Toc110256079"/>
      <w:r w:rsidRPr="006D4148">
        <w:rPr>
          <w:rFonts w:asciiTheme="minorHAnsi" w:hAnsiTheme="minorHAnsi" w:cstheme="minorHAnsi"/>
          <w:b/>
          <w:spacing w:val="-1"/>
          <w:sz w:val="28"/>
        </w:rPr>
        <w:t>ASSIGNMENT OF RESPONSIBILITIES</w:t>
      </w:r>
      <w:bookmarkEnd w:id="64"/>
    </w:p>
    <w:p w14:paraId="49A3F0CC" w14:textId="7364869E" w:rsidR="006313D2" w:rsidRPr="00503875" w:rsidRDefault="006313D2" w:rsidP="006C0EBE">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z w:val="24"/>
          <w:szCs w:val="24"/>
        </w:rPr>
        <w:t>A</w:t>
      </w:r>
      <w:r w:rsidRPr="00503875">
        <w:rPr>
          <w:rFonts w:asciiTheme="minorHAnsi" w:hAnsiTheme="minorHAnsi" w:cstheme="minorHAnsi"/>
          <w:spacing w:val="35"/>
          <w:sz w:val="24"/>
          <w:szCs w:val="24"/>
        </w:rPr>
        <w:t xml:space="preserve"> </w:t>
      </w:r>
      <w:r w:rsidRPr="00503875">
        <w:rPr>
          <w:rFonts w:asciiTheme="minorHAnsi" w:hAnsiTheme="minorHAnsi" w:cstheme="minorHAnsi"/>
          <w:spacing w:val="-1"/>
          <w:sz w:val="24"/>
          <w:szCs w:val="24"/>
        </w:rPr>
        <w:t>chain</w:t>
      </w:r>
      <w:r w:rsidRPr="00503875">
        <w:rPr>
          <w:rFonts w:asciiTheme="minorHAnsi" w:hAnsiTheme="minorHAnsi" w:cstheme="minorHAnsi"/>
          <w:spacing w:val="33"/>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command</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consistent</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with</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37"/>
          <w:sz w:val="24"/>
          <w:szCs w:val="24"/>
        </w:rPr>
        <w:t xml:space="preserve"> </w:t>
      </w:r>
      <w:r w:rsidRPr="00503875">
        <w:rPr>
          <w:rFonts w:asciiTheme="minorHAnsi" w:hAnsiTheme="minorHAnsi" w:cstheme="minorHAnsi"/>
          <w:spacing w:val="-1"/>
          <w:sz w:val="24"/>
          <w:szCs w:val="24"/>
        </w:rPr>
        <w:t>National</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Interagency</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Management</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1"/>
          <w:sz w:val="24"/>
          <w:szCs w:val="24"/>
        </w:rPr>
        <w:t>Systems</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(NIMS)/</w:t>
      </w:r>
      <w:r w:rsidR="00907AEA">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Command</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System</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1"/>
          <w:sz w:val="24"/>
          <w:szCs w:val="24"/>
        </w:rPr>
        <w:t>(ICS)</w:t>
      </w:r>
      <w:r w:rsidRPr="00503875">
        <w:rPr>
          <w:rFonts w:asciiTheme="minorHAnsi" w:hAnsiTheme="minorHAnsi" w:cstheme="minorHAnsi"/>
          <w:spacing w:val="10"/>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12"/>
          <w:sz w:val="24"/>
          <w:szCs w:val="24"/>
        </w:rPr>
        <w:t xml:space="preserve"> </w:t>
      </w:r>
      <w:r w:rsidRPr="00503875">
        <w:rPr>
          <w:rFonts w:asciiTheme="minorHAnsi" w:hAnsiTheme="minorHAnsi" w:cstheme="minorHAnsi"/>
          <w:spacing w:val="-2"/>
          <w:sz w:val="24"/>
          <w:szCs w:val="24"/>
        </w:rPr>
        <w:t>be</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used</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in</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1"/>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1"/>
          <w:sz w:val="24"/>
          <w:szCs w:val="24"/>
        </w:rPr>
        <w:t>Members</w:t>
      </w:r>
      <w:r w:rsidRPr="00503875">
        <w:rPr>
          <w:rFonts w:asciiTheme="minorHAnsi" w:hAnsiTheme="minorHAnsi" w:cstheme="minorHAnsi"/>
          <w:spacing w:val="10"/>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4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Team,</w:t>
      </w:r>
      <w:r w:rsidRPr="00503875">
        <w:rPr>
          <w:rFonts w:asciiTheme="minorHAnsi" w:hAnsiTheme="minorHAnsi" w:cstheme="minorHAnsi"/>
          <w:spacing w:val="20"/>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part</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this</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system.</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event</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2"/>
          <w:sz w:val="24"/>
          <w:szCs w:val="24"/>
        </w:rPr>
        <w:t>an</w:t>
      </w:r>
      <w:r w:rsidRPr="00503875">
        <w:rPr>
          <w:rFonts w:asciiTheme="minorHAnsi" w:hAnsiTheme="minorHAnsi" w:cstheme="minorHAnsi"/>
          <w:spacing w:val="43"/>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39"/>
          <w:sz w:val="24"/>
          <w:szCs w:val="24"/>
        </w:rPr>
        <w:t xml:space="preserve"> </w:t>
      </w:r>
      <w:r w:rsidRPr="00503875">
        <w:rPr>
          <w:rFonts w:asciiTheme="minorHAnsi" w:hAnsiTheme="minorHAnsi" w:cstheme="minorHAnsi"/>
          <w:spacing w:val="-1"/>
          <w:sz w:val="24"/>
          <w:szCs w:val="24"/>
        </w:rPr>
        <w:t>team</w:t>
      </w:r>
      <w:r w:rsidRPr="00503875">
        <w:rPr>
          <w:rFonts w:asciiTheme="minorHAnsi" w:hAnsiTheme="minorHAnsi" w:cstheme="minorHAnsi"/>
          <w:spacing w:val="41"/>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43"/>
          <w:sz w:val="24"/>
          <w:szCs w:val="24"/>
        </w:rPr>
        <w:t xml:space="preserve"> </w:t>
      </w:r>
      <w:r w:rsidRPr="00503875">
        <w:rPr>
          <w:rFonts w:asciiTheme="minorHAnsi" w:hAnsiTheme="minorHAnsi" w:cstheme="minorHAnsi"/>
          <w:spacing w:val="-1"/>
          <w:sz w:val="24"/>
          <w:szCs w:val="24"/>
        </w:rPr>
        <w:t>adopt</w:t>
      </w:r>
      <w:r w:rsidRPr="00503875">
        <w:rPr>
          <w:rFonts w:asciiTheme="minorHAnsi" w:hAnsiTheme="minorHAnsi" w:cstheme="minorHAnsi"/>
          <w:spacing w:val="42"/>
          <w:sz w:val="24"/>
          <w:szCs w:val="24"/>
        </w:rPr>
        <w:t xml:space="preserve"> </w:t>
      </w:r>
      <w:r w:rsidRPr="00503875">
        <w:rPr>
          <w:rFonts w:asciiTheme="minorHAnsi" w:hAnsiTheme="minorHAnsi" w:cstheme="minorHAnsi"/>
          <w:spacing w:val="-1"/>
          <w:sz w:val="24"/>
          <w:szCs w:val="24"/>
        </w:rPr>
        <w:t>NIMS/ICS</w:t>
      </w:r>
      <w:r w:rsidRPr="00503875">
        <w:rPr>
          <w:rFonts w:asciiTheme="minorHAnsi" w:hAnsiTheme="minorHAnsi" w:cstheme="minorHAnsi"/>
          <w:spacing w:val="37"/>
          <w:sz w:val="24"/>
          <w:szCs w:val="24"/>
        </w:rPr>
        <w:t xml:space="preserve"> </w:t>
      </w:r>
      <w:r w:rsidRPr="00503875">
        <w:rPr>
          <w:rFonts w:asciiTheme="minorHAnsi" w:hAnsiTheme="minorHAnsi" w:cstheme="minorHAnsi"/>
          <w:spacing w:val="-1"/>
          <w:sz w:val="24"/>
          <w:szCs w:val="24"/>
        </w:rPr>
        <w:t>principles</w:t>
      </w:r>
      <w:r w:rsidRPr="00503875">
        <w:rPr>
          <w:rFonts w:asciiTheme="minorHAnsi" w:hAnsiTheme="minorHAnsi" w:cstheme="minorHAnsi"/>
          <w:spacing w:val="40"/>
          <w:sz w:val="24"/>
          <w:szCs w:val="24"/>
        </w:rPr>
        <w:t xml:space="preserve"> </w:t>
      </w:r>
      <w:r w:rsidRPr="00503875">
        <w:rPr>
          <w:rFonts w:asciiTheme="minorHAnsi" w:hAnsiTheme="minorHAnsi" w:cstheme="minorHAnsi"/>
          <w:spacing w:val="-1"/>
          <w:sz w:val="24"/>
          <w:szCs w:val="24"/>
        </w:rPr>
        <w:t>based</w:t>
      </w:r>
      <w:r w:rsidRPr="00503875">
        <w:rPr>
          <w:rFonts w:asciiTheme="minorHAnsi" w:hAnsiTheme="minorHAnsi" w:cstheme="minorHAnsi"/>
          <w:spacing w:val="38"/>
          <w:sz w:val="24"/>
          <w:szCs w:val="24"/>
        </w:rPr>
        <w:t xml:space="preserve"> </w:t>
      </w:r>
      <w:r w:rsidRPr="00503875">
        <w:rPr>
          <w:rFonts w:asciiTheme="minorHAnsi" w:hAnsiTheme="minorHAnsi" w:cstheme="minorHAnsi"/>
          <w:sz w:val="24"/>
          <w:szCs w:val="24"/>
        </w:rPr>
        <w:t>on</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size,</w:t>
      </w:r>
      <w:r w:rsidRPr="00503875">
        <w:rPr>
          <w:rFonts w:asciiTheme="minorHAnsi" w:hAnsiTheme="minorHAnsi" w:cstheme="minorHAnsi"/>
          <w:spacing w:val="42"/>
          <w:sz w:val="24"/>
          <w:szCs w:val="24"/>
        </w:rPr>
        <w:t xml:space="preserve"> </w:t>
      </w:r>
      <w:r w:rsidRPr="00503875">
        <w:rPr>
          <w:rFonts w:asciiTheme="minorHAnsi" w:hAnsiTheme="minorHAnsi" w:cstheme="minorHAnsi"/>
          <w:spacing w:val="-1"/>
          <w:sz w:val="24"/>
          <w:szCs w:val="24"/>
        </w:rPr>
        <w:t>scope,</w:t>
      </w:r>
      <w:r w:rsidRPr="00503875">
        <w:rPr>
          <w:rFonts w:asciiTheme="minorHAnsi" w:hAnsiTheme="minorHAnsi" w:cstheme="minorHAnsi"/>
          <w:spacing w:val="42"/>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59"/>
          <w:sz w:val="24"/>
          <w:szCs w:val="24"/>
        </w:rPr>
        <w:t xml:space="preserve"> </w:t>
      </w:r>
      <w:r w:rsidRPr="00503875">
        <w:rPr>
          <w:rFonts w:asciiTheme="minorHAnsi" w:hAnsiTheme="minorHAnsi" w:cstheme="minorHAnsi"/>
          <w:spacing w:val="-1"/>
          <w:sz w:val="24"/>
          <w:szCs w:val="24"/>
        </w:rPr>
        <w:t>character</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emergency.</w:t>
      </w:r>
    </w:p>
    <w:p w14:paraId="3159B055" w14:textId="77777777" w:rsidR="006313D2" w:rsidRPr="00503875" w:rsidRDefault="006313D2" w:rsidP="006C0EBE">
      <w:pPr>
        <w:pStyle w:val="BodyText"/>
        <w:numPr>
          <w:ilvl w:val="0"/>
          <w:numId w:val="4"/>
        </w:numPr>
        <w:spacing w:after="120"/>
        <w:ind w:left="720" w:right="187"/>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All administrators and Building-level Emergency Response Teams members shall complete the incident command training level one.</w:t>
      </w:r>
    </w:p>
    <w:p w14:paraId="462267DC" w14:textId="06728C04" w:rsidR="006C0EBE" w:rsidRPr="00425120" w:rsidRDefault="006313D2" w:rsidP="00425120">
      <w:pPr>
        <w:pStyle w:val="BodyText"/>
        <w:numPr>
          <w:ilvl w:val="0"/>
          <w:numId w:val="4"/>
        </w:numPr>
        <w:spacing w:after="120"/>
        <w:ind w:left="720" w:right="187"/>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District-Wide School Safety Team members shall complete incident command training level one and level two.</w:t>
      </w:r>
    </w:p>
    <w:p w14:paraId="7461F1B7" w14:textId="29985EA5" w:rsidR="00503875" w:rsidRPr="006D4148" w:rsidRDefault="006313D2" w:rsidP="006C0EBE">
      <w:pPr>
        <w:pStyle w:val="Heading2"/>
        <w:spacing w:after="120"/>
        <w:ind w:left="0" w:right="187"/>
        <w:jc w:val="both"/>
        <w:rPr>
          <w:rFonts w:asciiTheme="minorHAnsi" w:hAnsiTheme="minorHAnsi" w:cstheme="minorHAnsi"/>
          <w:b/>
          <w:spacing w:val="-1"/>
          <w:sz w:val="28"/>
        </w:rPr>
      </w:pPr>
      <w:bookmarkStart w:id="65" w:name="_Toc110256080"/>
      <w:r w:rsidRPr="006D4148">
        <w:rPr>
          <w:rFonts w:asciiTheme="minorHAnsi" w:hAnsiTheme="minorHAnsi" w:cstheme="minorHAnsi"/>
          <w:b/>
          <w:spacing w:val="-1"/>
          <w:sz w:val="28"/>
        </w:rPr>
        <w:t>ICS POSITIONS</w:t>
      </w:r>
      <w:bookmarkEnd w:id="65"/>
    </w:p>
    <w:p w14:paraId="43003974" w14:textId="46277FE3" w:rsidR="006313D2" w:rsidRPr="00503875" w:rsidRDefault="006313D2" w:rsidP="006C0EBE">
      <w:pPr>
        <w:pStyle w:val="Heading2"/>
        <w:spacing w:after="120"/>
        <w:ind w:left="0" w:right="187"/>
        <w:jc w:val="both"/>
        <w:rPr>
          <w:rFonts w:asciiTheme="minorHAnsi" w:hAnsiTheme="minorHAnsi" w:cstheme="minorHAnsi"/>
          <w:b/>
          <w:spacing w:val="-1"/>
        </w:rPr>
      </w:pPr>
      <w:bookmarkStart w:id="66" w:name="_Toc110255818"/>
      <w:bookmarkStart w:id="67" w:name="_Toc110256081"/>
      <w:r w:rsidRPr="00503875">
        <w:rPr>
          <w:rFonts w:asciiTheme="minorHAnsi" w:hAnsiTheme="minorHAnsi" w:cstheme="minorHAnsi"/>
        </w:rPr>
        <w:t>The</w:t>
      </w:r>
      <w:r w:rsidRPr="00503875">
        <w:rPr>
          <w:rFonts w:asciiTheme="minorHAnsi" w:hAnsiTheme="minorHAnsi" w:cstheme="minorHAnsi"/>
          <w:spacing w:val="-1"/>
        </w:rPr>
        <w:t xml:space="preserve"> number</w:t>
      </w:r>
      <w:r w:rsidRPr="00503875">
        <w:rPr>
          <w:rFonts w:asciiTheme="minorHAnsi" w:hAnsiTheme="minorHAnsi" w:cstheme="minorHAnsi"/>
        </w:rPr>
        <w:t xml:space="preserve"> of</w:t>
      </w:r>
      <w:r w:rsidRPr="00503875">
        <w:rPr>
          <w:rFonts w:asciiTheme="minorHAnsi" w:hAnsiTheme="minorHAnsi" w:cstheme="minorHAnsi"/>
          <w:spacing w:val="-3"/>
        </w:rPr>
        <w:t xml:space="preserve"> </w:t>
      </w:r>
      <w:r w:rsidRPr="00503875">
        <w:rPr>
          <w:rFonts w:asciiTheme="minorHAnsi" w:hAnsiTheme="minorHAnsi" w:cstheme="minorHAnsi"/>
        </w:rPr>
        <w:t>ICS</w:t>
      </w:r>
      <w:r w:rsidRPr="00503875">
        <w:rPr>
          <w:rFonts w:asciiTheme="minorHAnsi" w:hAnsiTheme="minorHAnsi" w:cstheme="minorHAnsi"/>
          <w:spacing w:val="-1"/>
        </w:rPr>
        <w:t xml:space="preserve"> positions</w:t>
      </w:r>
      <w:r w:rsidRPr="00503875">
        <w:rPr>
          <w:rFonts w:asciiTheme="minorHAnsi" w:hAnsiTheme="minorHAnsi" w:cstheme="minorHAnsi"/>
        </w:rPr>
        <w:t xml:space="preserve"> filled</w:t>
      </w:r>
      <w:r w:rsidRPr="00503875">
        <w:rPr>
          <w:rFonts w:asciiTheme="minorHAnsi" w:hAnsiTheme="minorHAnsi" w:cstheme="minorHAnsi"/>
          <w:spacing w:val="-3"/>
        </w:rPr>
        <w:t xml:space="preserve"> </w:t>
      </w:r>
      <w:r w:rsidRPr="00503875">
        <w:rPr>
          <w:rFonts w:asciiTheme="minorHAnsi" w:hAnsiTheme="minorHAnsi" w:cstheme="minorHAnsi"/>
        </w:rPr>
        <w:t xml:space="preserve">will </w:t>
      </w:r>
      <w:r w:rsidRPr="00503875">
        <w:rPr>
          <w:rFonts w:asciiTheme="minorHAnsi" w:hAnsiTheme="minorHAnsi" w:cstheme="minorHAnsi"/>
          <w:spacing w:val="-1"/>
        </w:rPr>
        <w:t>be dependent</w:t>
      </w:r>
      <w:r w:rsidRPr="00503875">
        <w:rPr>
          <w:rFonts w:asciiTheme="minorHAnsi" w:hAnsiTheme="minorHAnsi" w:cstheme="minorHAnsi"/>
        </w:rPr>
        <w:t xml:space="preserve"> </w:t>
      </w:r>
      <w:r w:rsidRPr="00503875">
        <w:rPr>
          <w:rFonts w:asciiTheme="minorHAnsi" w:hAnsiTheme="minorHAnsi" w:cstheme="minorHAnsi"/>
          <w:spacing w:val="-1"/>
        </w:rPr>
        <w:t>upon</w:t>
      </w:r>
      <w:r w:rsidRPr="00503875">
        <w:rPr>
          <w:rFonts w:asciiTheme="minorHAnsi" w:hAnsiTheme="minorHAnsi" w:cstheme="minorHAnsi"/>
          <w:spacing w:val="2"/>
        </w:rPr>
        <w:t xml:space="preserve"> </w:t>
      </w:r>
      <w:r w:rsidRPr="00503875">
        <w:rPr>
          <w:rFonts w:asciiTheme="minorHAnsi" w:hAnsiTheme="minorHAnsi" w:cstheme="minorHAnsi"/>
        </w:rPr>
        <w:t>the</w:t>
      </w:r>
      <w:r w:rsidRPr="00503875">
        <w:rPr>
          <w:rFonts w:asciiTheme="minorHAnsi" w:hAnsiTheme="minorHAnsi" w:cstheme="minorHAnsi"/>
          <w:spacing w:val="-2"/>
        </w:rPr>
        <w:t xml:space="preserve"> </w:t>
      </w:r>
      <w:r w:rsidRPr="00503875">
        <w:rPr>
          <w:rFonts w:asciiTheme="minorHAnsi" w:hAnsiTheme="minorHAnsi" w:cstheme="minorHAnsi"/>
          <w:spacing w:val="-1"/>
        </w:rPr>
        <w:t>scope</w:t>
      </w:r>
      <w:r w:rsidRPr="00503875">
        <w:rPr>
          <w:rFonts w:asciiTheme="minorHAnsi" w:hAnsiTheme="minorHAnsi" w:cstheme="minorHAnsi"/>
          <w:spacing w:val="-3"/>
        </w:rPr>
        <w:t xml:space="preserve"> </w:t>
      </w:r>
      <w:r w:rsidRPr="00503875">
        <w:rPr>
          <w:rFonts w:asciiTheme="minorHAnsi" w:hAnsiTheme="minorHAnsi" w:cstheme="minorHAnsi"/>
        </w:rPr>
        <w:t>of</w:t>
      </w:r>
      <w:r w:rsidRPr="00503875">
        <w:rPr>
          <w:rFonts w:asciiTheme="minorHAnsi" w:hAnsiTheme="minorHAnsi" w:cstheme="minorHAnsi"/>
          <w:spacing w:val="-3"/>
        </w:rPr>
        <w:t xml:space="preserve"> </w:t>
      </w:r>
      <w:r w:rsidRPr="00503875">
        <w:rPr>
          <w:rFonts w:asciiTheme="minorHAnsi" w:hAnsiTheme="minorHAnsi" w:cstheme="minorHAnsi"/>
          <w:spacing w:val="-1"/>
        </w:rPr>
        <w:t>the</w:t>
      </w:r>
      <w:r w:rsidRPr="00503875">
        <w:rPr>
          <w:rFonts w:asciiTheme="minorHAnsi" w:hAnsiTheme="minorHAnsi" w:cstheme="minorHAnsi"/>
        </w:rPr>
        <w:t xml:space="preserve"> </w:t>
      </w:r>
      <w:r w:rsidRPr="00503875">
        <w:rPr>
          <w:rFonts w:asciiTheme="minorHAnsi" w:hAnsiTheme="minorHAnsi" w:cstheme="minorHAnsi"/>
          <w:spacing w:val="-2"/>
        </w:rPr>
        <w:t>incident.</w:t>
      </w:r>
      <w:bookmarkEnd w:id="66"/>
      <w:bookmarkEnd w:id="67"/>
    </w:p>
    <w:p w14:paraId="7AA8EAFB" w14:textId="32CC6275"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Incident</w:t>
      </w:r>
      <w:r w:rsidRPr="00503875">
        <w:rPr>
          <w:rFonts w:asciiTheme="minorHAnsi" w:hAnsiTheme="minorHAnsi" w:cstheme="minorHAnsi"/>
          <w:b/>
          <w:bCs/>
          <w:spacing w:val="12"/>
          <w:sz w:val="24"/>
          <w:szCs w:val="24"/>
        </w:rPr>
        <w:t xml:space="preserve"> </w:t>
      </w:r>
      <w:r w:rsidRPr="00503875">
        <w:rPr>
          <w:rFonts w:asciiTheme="minorHAnsi" w:hAnsiTheme="minorHAnsi" w:cstheme="minorHAnsi"/>
          <w:b/>
          <w:bCs/>
          <w:spacing w:val="-1"/>
          <w:sz w:val="24"/>
          <w:szCs w:val="24"/>
        </w:rPr>
        <w:t>Commander</w:t>
      </w:r>
      <w:r w:rsidRPr="00503875">
        <w:rPr>
          <w:rFonts w:asciiTheme="minorHAnsi" w:hAnsiTheme="minorHAnsi" w:cstheme="minorHAnsi"/>
          <w:b/>
          <w:bCs/>
          <w:spacing w:val="12"/>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Responsible</w:t>
      </w:r>
      <w:r w:rsidRPr="00503875">
        <w:rPr>
          <w:rFonts w:asciiTheme="minorHAnsi" w:hAnsiTheme="minorHAnsi" w:cstheme="minorHAnsi"/>
          <w:spacing w:val="12"/>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pacing w:val="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direction</w:t>
      </w:r>
      <w:r w:rsidRPr="00503875">
        <w:rPr>
          <w:rFonts w:asciiTheme="minorHAnsi" w:hAnsiTheme="minorHAnsi" w:cstheme="minorHAnsi"/>
          <w:spacing w:val="6"/>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building</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13"/>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8"/>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12"/>
          <w:sz w:val="24"/>
          <w:szCs w:val="24"/>
        </w:rPr>
        <w:t xml:space="preserve"> </w:t>
      </w:r>
      <w:r w:rsidR="00907AEA">
        <w:rPr>
          <w:rFonts w:asciiTheme="minorHAnsi" w:hAnsiTheme="minorHAnsi" w:cstheme="minorHAnsi"/>
          <w:spacing w:val="-1"/>
          <w:sz w:val="24"/>
          <w:szCs w:val="24"/>
        </w:rPr>
        <w:t>building-level</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(Building Administrator/designee).</w:t>
      </w:r>
    </w:p>
    <w:p w14:paraId="3D4BA934" w14:textId="77777777"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Public</w:t>
      </w:r>
      <w:r w:rsidRPr="00503875">
        <w:rPr>
          <w:rFonts w:asciiTheme="minorHAnsi" w:hAnsiTheme="minorHAnsi" w:cstheme="minorHAnsi"/>
          <w:b/>
          <w:bCs/>
          <w:spacing w:val="-2"/>
          <w:sz w:val="24"/>
          <w:szCs w:val="24"/>
        </w:rPr>
        <w:t xml:space="preserve"> </w:t>
      </w:r>
      <w:r w:rsidRPr="00503875">
        <w:rPr>
          <w:rFonts w:asciiTheme="minorHAnsi" w:hAnsiTheme="minorHAnsi" w:cstheme="minorHAnsi"/>
          <w:b/>
          <w:bCs/>
          <w:spacing w:val="-1"/>
          <w:sz w:val="24"/>
          <w:szCs w:val="24"/>
        </w:rPr>
        <w:t>Information Officer</w:t>
      </w:r>
      <w:r w:rsidRPr="00503875">
        <w:rPr>
          <w:rFonts w:asciiTheme="minorHAnsi" w:hAnsiTheme="minorHAnsi" w:cstheme="minorHAnsi"/>
          <w:b/>
          <w:bCs/>
          <w:spacing w:val="-3"/>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Compiles</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and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releases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information</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news</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media.</w:t>
      </w:r>
    </w:p>
    <w:p w14:paraId="1AA6F9D9" w14:textId="77777777"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Safety</w:t>
      </w:r>
      <w:r w:rsidRPr="00503875">
        <w:rPr>
          <w:rFonts w:asciiTheme="minorHAnsi" w:hAnsiTheme="minorHAnsi" w:cstheme="minorHAnsi"/>
          <w:b/>
          <w:bCs/>
          <w:spacing w:val="20"/>
          <w:sz w:val="24"/>
          <w:szCs w:val="24"/>
        </w:rPr>
        <w:t xml:space="preserve"> </w:t>
      </w:r>
      <w:r w:rsidRPr="00503875">
        <w:rPr>
          <w:rFonts w:asciiTheme="minorHAnsi" w:hAnsiTheme="minorHAnsi" w:cstheme="minorHAnsi"/>
          <w:b/>
          <w:bCs/>
          <w:spacing w:val="-1"/>
          <w:sz w:val="24"/>
          <w:szCs w:val="24"/>
        </w:rPr>
        <w:t>Officer</w:t>
      </w:r>
      <w:r w:rsidRPr="00503875">
        <w:rPr>
          <w:rFonts w:asciiTheme="minorHAnsi" w:hAnsiTheme="minorHAnsi" w:cstheme="minorHAnsi"/>
          <w:b/>
          <w:bCs/>
          <w:spacing w:val="16"/>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Monitors</w:t>
      </w:r>
      <w:r w:rsidRPr="00503875">
        <w:rPr>
          <w:rFonts w:asciiTheme="minorHAnsi" w:hAnsiTheme="minorHAnsi" w:cstheme="minorHAnsi"/>
          <w:spacing w:val="12"/>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13"/>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attempt</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to</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prevent</w:t>
      </w:r>
      <w:r w:rsidRPr="00503875">
        <w:rPr>
          <w:rFonts w:asciiTheme="minorHAnsi" w:hAnsiTheme="minorHAnsi" w:cstheme="minorHAnsi"/>
          <w:spacing w:val="15"/>
          <w:sz w:val="24"/>
          <w:szCs w:val="24"/>
        </w:rPr>
        <w:t xml:space="preserve"> </w:t>
      </w:r>
      <w:r w:rsidRPr="00503875">
        <w:rPr>
          <w:rFonts w:asciiTheme="minorHAnsi" w:hAnsiTheme="minorHAnsi" w:cstheme="minorHAnsi"/>
          <w:spacing w:val="-1"/>
          <w:sz w:val="24"/>
          <w:szCs w:val="24"/>
        </w:rPr>
        <w:t>injuries</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from</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occurring</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47"/>
          <w:sz w:val="24"/>
          <w:szCs w:val="24"/>
        </w:rPr>
        <w:t xml:space="preserve"> </w:t>
      </w:r>
      <w:r w:rsidRPr="00503875">
        <w:rPr>
          <w:rFonts w:asciiTheme="minorHAnsi" w:hAnsiTheme="minorHAnsi" w:cstheme="minorHAnsi"/>
          <w:sz w:val="24"/>
          <w:szCs w:val="24"/>
        </w:rPr>
        <w:t xml:space="preserve">both </w:t>
      </w:r>
      <w:r w:rsidRPr="00503875">
        <w:rPr>
          <w:rFonts w:asciiTheme="minorHAnsi" w:hAnsiTheme="minorHAnsi" w:cstheme="minorHAnsi"/>
          <w:spacing w:val="-1"/>
          <w:sz w:val="24"/>
          <w:szCs w:val="24"/>
        </w:rPr>
        <w:t>those</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involved</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 xml:space="preserve">in the </w:t>
      </w:r>
      <w:r w:rsidRPr="00503875">
        <w:rPr>
          <w:rFonts w:asciiTheme="minorHAnsi" w:hAnsiTheme="minorHAnsi" w:cstheme="minorHAnsi"/>
          <w:spacing w:val="-1"/>
          <w:sz w:val="24"/>
          <w:szCs w:val="24"/>
        </w:rPr>
        <w:t xml:space="preserve">incident </w:t>
      </w:r>
      <w:r w:rsidRPr="00503875">
        <w:rPr>
          <w:rFonts w:asciiTheme="minorHAnsi" w:hAnsiTheme="minorHAnsi" w:cstheme="minorHAnsi"/>
          <w:sz w:val="24"/>
          <w:szCs w:val="24"/>
        </w:rPr>
        <w:t>and</w:t>
      </w:r>
      <w:r w:rsidRPr="00503875">
        <w:rPr>
          <w:rFonts w:asciiTheme="minorHAnsi" w:hAnsiTheme="minorHAnsi" w:cstheme="minorHAnsi"/>
          <w:spacing w:val="-1"/>
          <w:sz w:val="24"/>
          <w:szCs w:val="24"/>
        </w:rPr>
        <w:t xml:space="preserve"> those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trying to resolve</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it.</w:t>
      </w:r>
    </w:p>
    <w:p w14:paraId="12CBB807" w14:textId="77777777"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Liaison</w:t>
      </w:r>
      <w:r w:rsidRPr="00503875">
        <w:rPr>
          <w:rFonts w:asciiTheme="minorHAnsi" w:hAnsiTheme="minorHAnsi" w:cstheme="minorHAnsi"/>
          <w:b/>
          <w:bCs/>
          <w:spacing w:val="30"/>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1"/>
          <w:sz w:val="24"/>
          <w:szCs w:val="24"/>
        </w:rPr>
        <w:t>Represents</w:t>
      </w:r>
      <w:r w:rsidRPr="00503875">
        <w:rPr>
          <w:rFonts w:asciiTheme="minorHAnsi" w:hAnsiTheme="minorHAnsi" w:cstheme="minorHAnsi"/>
          <w:spacing w:val="3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by</w:t>
      </w:r>
      <w:r w:rsidRPr="00503875">
        <w:rPr>
          <w:rFonts w:asciiTheme="minorHAnsi" w:hAnsiTheme="minorHAnsi" w:cstheme="minorHAnsi"/>
          <w:spacing w:val="30"/>
          <w:sz w:val="24"/>
          <w:szCs w:val="24"/>
        </w:rPr>
        <w:t xml:space="preserve"> </w:t>
      </w:r>
      <w:r w:rsidRPr="00503875">
        <w:rPr>
          <w:rFonts w:asciiTheme="minorHAnsi" w:hAnsiTheme="minorHAnsi" w:cstheme="minorHAnsi"/>
          <w:spacing w:val="-1"/>
          <w:sz w:val="24"/>
          <w:szCs w:val="24"/>
        </w:rPr>
        <w:t>working</w:t>
      </w:r>
      <w:r w:rsidRPr="00503875">
        <w:rPr>
          <w:rFonts w:asciiTheme="minorHAnsi" w:hAnsiTheme="minorHAnsi" w:cstheme="minorHAnsi"/>
          <w:spacing w:val="31"/>
          <w:sz w:val="24"/>
          <w:szCs w:val="24"/>
        </w:rPr>
        <w:t xml:space="preserve"> </w:t>
      </w:r>
      <w:r w:rsidRPr="00503875">
        <w:rPr>
          <w:rFonts w:asciiTheme="minorHAnsi" w:hAnsiTheme="minorHAnsi" w:cstheme="minorHAnsi"/>
          <w:sz w:val="24"/>
          <w:szCs w:val="24"/>
        </w:rPr>
        <w:t>with</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responding</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agencies</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1"/>
          <w:sz w:val="24"/>
          <w:szCs w:val="24"/>
        </w:rPr>
        <w:t>(law</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1"/>
          <w:sz w:val="24"/>
          <w:szCs w:val="24"/>
        </w:rPr>
        <w:t>enforcement,</w:t>
      </w:r>
      <w:r w:rsidRPr="00503875">
        <w:rPr>
          <w:rFonts w:asciiTheme="minorHAnsi" w:hAnsiTheme="minorHAnsi" w:cstheme="minorHAnsi"/>
          <w:spacing w:val="71"/>
          <w:sz w:val="24"/>
          <w:szCs w:val="24"/>
        </w:rPr>
        <w:t xml:space="preserve"> </w:t>
      </w:r>
      <w:r w:rsidRPr="00503875">
        <w:rPr>
          <w:rFonts w:asciiTheme="minorHAnsi" w:hAnsiTheme="minorHAnsi" w:cstheme="minorHAnsi"/>
          <w:spacing w:val="-1"/>
          <w:sz w:val="24"/>
          <w:szCs w:val="24"/>
        </w:rPr>
        <w:t>fire</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department,</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EMS,</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utilities,</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etc.)</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other</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school</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districts</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that</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may</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involved</w:t>
      </w:r>
      <w:r w:rsidRPr="00503875">
        <w:rPr>
          <w:rFonts w:asciiTheme="minorHAnsi" w:hAnsiTheme="minorHAnsi" w:cstheme="minorHAnsi"/>
          <w:spacing w:val="19"/>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71"/>
          <w:sz w:val="24"/>
          <w:szCs w:val="24"/>
        </w:rPr>
        <w:t xml:space="preserve"> </w:t>
      </w:r>
      <w:r w:rsidRPr="00503875">
        <w:rPr>
          <w:rFonts w:asciiTheme="minorHAnsi" w:hAnsiTheme="minorHAnsi" w:cstheme="minorHAnsi"/>
          <w:spacing w:val="-1"/>
          <w:sz w:val="24"/>
          <w:szCs w:val="24"/>
        </w:rPr>
        <w:t>incident.</w:t>
      </w:r>
    </w:p>
    <w:p w14:paraId="2C5F8EE1" w14:textId="77777777"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Incident</w:t>
      </w:r>
      <w:r w:rsidRPr="00503875">
        <w:rPr>
          <w:rFonts w:asciiTheme="minorHAnsi" w:hAnsiTheme="minorHAnsi" w:cstheme="minorHAnsi"/>
          <w:b/>
          <w:bCs/>
          <w:spacing w:val="10"/>
          <w:sz w:val="24"/>
          <w:szCs w:val="24"/>
        </w:rPr>
        <w:t xml:space="preserve"> </w:t>
      </w:r>
      <w:r w:rsidRPr="00503875">
        <w:rPr>
          <w:rFonts w:asciiTheme="minorHAnsi" w:hAnsiTheme="minorHAnsi" w:cstheme="minorHAnsi"/>
          <w:b/>
          <w:bCs/>
          <w:spacing w:val="-1"/>
          <w:sz w:val="24"/>
          <w:szCs w:val="24"/>
        </w:rPr>
        <w:t>Log</w:t>
      </w:r>
      <w:r w:rsidRPr="00503875">
        <w:rPr>
          <w:rFonts w:asciiTheme="minorHAnsi" w:hAnsiTheme="minorHAnsi" w:cstheme="minorHAnsi"/>
          <w:b/>
          <w:bCs/>
          <w:spacing w:val="9"/>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Keeps</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written</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log</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all</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events</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updates</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appropriate</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command</w:t>
      </w:r>
      <w:r w:rsidRPr="00503875">
        <w:rPr>
          <w:rFonts w:asciiTheme="minorHAnsi" w:hAnsiTheme="minorHAnsi" w:cstheme="minorHAnsi"/>
          <w:spacing w:val="61"/>
          <w:sz w:val="24"/>
          <w:szCs w:val="24"/>
        </w:rPr>
        <w:t xml:space="preserve"> </w:t>
      </w:r>
      <w:r w:rsidRPr="00503875">
        <w:rPr>
          <w:rFonts w:asciiTheme="minorHAnsi" w:hAnsiTheme="minorHAnsi" w:cstheme="minorHAnsi"/>
          <w:spacing w:val="-1"/>
          <w:sz w:val="24"/>
          <w:szCs w:val="24"/>
        </w:rPr>
        <w:t>post</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personnel</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on</w:t>
      </w:r>
      <w:r w:rsidRPr="00503875">
        <w:rPr>
          <w:rFonts w:asciiTheme="minorHAnsi" w:hAnsiTheme="minorHAnsi" w:cstheme="minorHAnsi"/>
          <w:spacing w:val="-1"/>
          <w:sz w:val="24"/>
          <w:szCs w:val="24"/>
        </w:rPr>
        <w:t xml:space="preserve"> significant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developments.</w:t>
      </w:r>
    </w:p>
    <w:p w14:paraId="68F91944" w14:textId="77777777"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Operations</w:t>
      </w:r>
      <w:r w:rsidRPr="00503875">
        <w:rPr>
          <w:rFonts w:asciiTheme="minorHAnsi" w:hAnsiTheme="minorHAnsi" w:cstheme="minorHAnsi"/>
          <w:b/>
          <w:bCs/>
          <w:spacing w:val="6"/>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responsible</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directing</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implementation</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action</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plans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strategies</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pacing w:val="53"/>
          <w:sz w:val="24"/>
          <w:szCs w:val="24"/>
        </w:rPr>
        <w:t xml:space="preserve"> </w:t>
      </w:r>
      <w:r w:rsidRPr="00503875">
        <w:rPr>
          <w:rFonts w:asciiTheme="minorHAnsi" w:hAnsiTheme="minorHAnsi" w:cstheme="minorHAnsi"/>
          <w:spacing w:val="-1"/>
          <w:sz w:val="24"/>
          <w:szCs w:val="24"/>
        </w:rPr>
        <w:t>incident resolution.</w:t>
      </w:r>
    </w:p>
    <w:p w14:paraId="374B2324" w14:textId="792FB482"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Logistics</w:t>
      </w:r>
      <w:r w:rsidRPr="00503875">
        <w:rPr>
          <w:rFonts w:asciiTheme="minorHAnsi" w:hAnsiTheme="minorHAnsi" w:cstheme="minorHAnsi"/>
          <w:b/>
          <w:bCs/>
          <w:spacing w:val="2"/>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Responsible</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2"/>
          <w:sz w:val="24"/>
          <w:szCs w:val="24"/>
        </w:rPr>
        <w:t>for</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providing</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all</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resources</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(personnel,</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equipment,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facilities</w:t>
      </w:r>
      <w:r w:rsidR="00907AEA">
        <w:rPr>
          <w:rFonts w:asciiTheme="minorHAnsi" w:hAnsiTheme="minorHAnsi" w:cstheme="minorHAnsi"/>
          <w:spacing w:val="-1"/>
          <w:sz w:val="24"/>
          <w:szCs w:val="24"/>
        </w:rPr>
        <w:t>,</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65"/>
          <w:sz w:val="24"/>
          <w:szCs w:val="24"/>
        </w:rPr>
        <w:t xml:space="preserve"> </w:t>
      </w:r>
      <w:r w:rsidRPr="00503875">
        <w:rPr>
          <w:rFonts w:asciiTheme="minorHAnsi" w:hAnsiTheme="minorHAnsi" w:cstheme="minorHAnsi"/>
          <w:spacing w:val="-1"/>
          <w:sz w:val="24"/>
          <w:szCs w:val="24"/>
        </w:rPr>
        <w:t>services)</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required for</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incident resolution.</w:t>
      </w:r>
    </w:p>
    <w:p w14:paraId="588FE2F6" w14:textId="598BAFC8"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Planning/Intelligence</w:t>
      </w:r>
      <w:r w:rsidRPr="00503875">
        <w:rPr>
          <w:rFonts w:asciiTheme="minorHAnsi" w:hAnsiTheme="minorHAnsi" w:cstheme="minorHAnsi"/>
          <w:b/>
          <w:bCs/>
          <w:spacing w:val="47"/>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45"/>
          <w:sz w:val="24"/>
          <w:szCs w:val="24"/>
        </w:rPr>
        <w:t xml:space="preserve"> </w:t>
      </w:r>
      <w:r w:rsidRPr="00503875">
        <w:rPr>
          <w:rFonts w:asciiTheme="minorHAnsi" w:hAnsiTheme="minorHAnsi" w:cstheme="minorHAnsi"/>
          <w:spacing w:val="-1"/>
          <w:sz w:val="24"/>
          <w:szCs w:val="24"/>
        </w:rPr>
        <w:t>Responsible</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pacing w:val="45"/>
          <w:sz w:val="24"/>
          <w:szCs w:val="24"/>
        </w:rPr>
        <w:t xml:space="preserve"> </w:t>
      </w:r>
      <w:r w:rsidRPr="00503875">
        <w:rPr>
          <w:rFonts w:asciiTheme="minorHAnsi" w:hAnsiTheme="minorHAnsi" w:cstheme="minorHAnsi"/>
          <w:spacing w:val="-1"/>
          <w:sz w:val="24"/>
          <w:szCs w:val="24"/>
        </w:rPr>
        <w:t>collecting,</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evaluating</w:t>
      </w:r>
      <w:r w:rsidR="00907AEA">
        <w:rPr>
          <w:rFonts w:asciiTheme="minorHAnsi" w:hAnsiTheme="minorHAnsi" w:cstheme="minorHAnsi"/>
          <w:spacing w:val="-1"/>
          <w:sz w:val="24"/>
          <w:szCs w:val="24"/>
        </w:rPr>
        <w:t>,</w:t>
      </w:r>
      <w:r w:rsidRPr="00503875">
        <w:rPr>
          <w:rFonts w:asciiTheme="minorHAnsi" w:hAnsiTheme="minorHAnsi" w:cstheme="minorHAnsi"/>
          <w:spacing w:val="46"/>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46"/>
          <w:sz w:val="24"/>
          <w:szCs w:val="24"/>
        </w:rPr>
        <w:t xml:space="preserve"> </w:t>
      </w:r>
      <w:r w:rsidRPr="00503875">
        <w:rPr>
          <w:rFonts w:asciiTheme="minorHAnsi" w:hAnsiTheme="minorHAnsi" w:cstheme="minorHAnsi"/>
          <w:spacing w:val="-1"/>
          <w:sz w:val="24"/>
          <w:szCs w:val="24"/>
        </w:rPr>
        <w:t>disseminating</w:t>
      </w:r>
      <w:r w:rsidRPr="00503875">
        <w:rPr>
          <w:rFonts w:asciiTheme="minorHAnsi" w:hAnsiTheme="minorHAnsi" w:cstheme="minorHAnsi"/>
          <w:spacing w:val="45"/>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information</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needed</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measure</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size,</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scope</w:t>
      </w:r>
      <w:r w:rsidR="00907AEA">
        <w:rPr>
          <w:rFonts w:asciiTheme="minorHAnsi" w:hAnsiTheme="minorHAnsi" w:cstheme="minorHAnsi"/>
          <w:spacing w:val="-1"/>
          <w:sz w:val="24"/>
          <w:szCs w:val="24"/>
        </w:rPr>
        <w:t>,</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seriousness</w:t>
      </w:r>
      <w:r w:rsidRPr="00503875">
        <w:rPr>
          <w:rFonts w:asciiTheme="minorHAnsi" w:hAnsiTheme="minorHAnsi" w:cstheme="minorHAnsi"/>
          <w:spacing w:val="5"/>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7"/>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2"/>
          <w:sz w:val="24"/>
          <w:szCs w:val="24"/>
        </w:rPr>
        <w:t>and</w:t>
      </w:r>
      <w:r w:rsidRPr="00503875">
        <w:rPr>
          <w:rFonts w:asciiTheme="minorHAnsi" w:hAnsiTheme="minorHAnsi" w:cstheme="minorHAnsi"/>
          <w:spacing w:val="6"/>
          <w:sz w:val="24"/>
          <w:szCs w:val="24"/>
        </w:rPr>
        <w:t xml:space="preserve"> </w:t>
      </w:r>
      <w:r w:rsidRPr="00503875">
        <w:rPr>
          <w:rFonts w:asciiTheme="minorHAnsi" w:hAnsiTheme="minorHAnsi" w:cstheme="minorHAnsi"/>
          <w:sz w:val="24"/>
          <w:szCs w:val="24"/>
        </w:rPr>
        <w:t>to</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plan</w:t>
      </w:r>
      <w:r w:rsidRPr="00503875">
        <w:rPr>
          <w:rFonts w:asciiTheme="minorHAnsi" w:hAnsiTheme="minorHAnsi" w:cstheme="minorHAnsi"/>
          <w:spacing w:val="6"/>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63"/>
          <w:sz w:val="24"/>
          <w:szCs w:val="24"/>
        </w:rPr>
        <w:t xml:space="preserve"> </w:t>
      </w:r>
      <w:r w:rsidRPr="00503875">
        <w:rPr>
          <w:rFonts w:asciiTheme="minorHAnsi" w:hAnsiTheme="minorHAnsi" w:cstheme="minorHAnsi"/>
          <w:spacing w:val="-1"/>
          <w:sz w:val="24"/>
          <w:szCs w:val="24"/>
        </w:rPr>
        <w:t>response.</w:t>
      </w:r>
    </w:p>
    <w:p w14:paraId="2302CAC4" w14:textId="77777777" w:rsidR="006313D2" w:rsidRPr="00503875" w:rsidRDefault="006313D2" w:rsidP="006C0EBE">
      <w:pPr>
        <w:pStyle w:val="BodyText"/>
        <w:numPr>
          <w:ilvl w:val="0"/>
          <w:numId w:val="4"/>
        </w:numPr>
        <w:tabs>
          <w:tab w:val="left" w:pos="821"/>
        </w:tabs>
        <w:spacing w:after="120"/>
        <w:ind w:right="187"/>
        <w:jc w:val="both"/>
        <w:rPr>
          <w:rFonts w:asciiTheme="minorHAnsi" w:hAnsiTheme="minorHAnsi" w:cstheme="minorHAnsi"/>
          <w:sz w:val="24"/>
          <w:szCs w:val="24"/>
        </w:rPr>
      </w:pPr>
      <w:r w:rsidRPr="00503875">
        <w:rPr>
          <w:rFonts w:asciiTheme="minorHAnsi" w:hAnsiTheme="minorHAnsi" w:cstheme="minorHAnsi"/>
          <w:b/>
          <w:bCs/>
          <w:spacing w:val="-1"/>
          <w:sz w:val="24"/>
          <w:szCs w:val="24"/>
        </w:rPr>
        <w:t>Administration/Finance</w:t>
      </w:r>
      <w:r w:rsidRPr="00503875">
        <w:rPr>
          <w:rFonts w:asciiTheme="minorHAnsi" w:hAnsiTheme="minorHAnsi" w:cstheme="minorHAnsi"/>
          <w:b/>
          <w:bCs/>
          <w:spacing w:val="9"/>
          <w:sz w:val="24"/>
          <w:szCs w:val="24"/>
        </w:rPr>
        <w:t xml:space="preserve"> </w:t>
      </w:r>
      <w:r w:rsidRPr="00503875">
        <w:rPr>
          <w:rFonts w:asciiTheme="minorHAnsi" w:hAnsiTheme="minorHAnsi" w:cstheme="minorHAnsi"/>
          <w:sz w:val="24"/>
          <w:szCs w:val="24"/>
        </w:rPr>
        <w:t>–</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Responsible</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for</w:t>
      </w:r>
      <w:r w:rsidRPr="00503875">
        <w:rPr>
          <w:rFonts w:asciiTheme="minorHAnsi" w:hAnsiTheme="minorHAnsi" w:cstheme="minorHAnsi"/>
          <w:spacing w:val="5"/>
          <w:sz w:val="24"/>
          <w:szCs w:val="24"/>
        </w:rPr>
        <w:t xml:space="preserve"> </w:t>
      </w:r>
      <w:r w:rsidRPr="00503875">
        <w:rPr>
          <w:rFonts w:asciiTheme="minorHAnsi" w:hAnsiTheme="minorHAnsi" w:cstheme="minorHAnsi"/>
          <w:sz w:val="24"/>
          <w:szCs w:val="24"/>
        </w:rPr>
        <w:t>all</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cost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financial</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matters</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related</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55"/>
          <w:sz w:val="24"/>
          <w:szCs w:val="24"/>
        </w:rPr>
        <w:t xml:space="preserve"> </w:t>
      </w:r>
      <w:r w:rsidRPr="00503875">
        <w:rPr>
          <w:rFonts w:asciiTheme="minorHAnsi" w:hAnsiTheme="minorHAnsi" w:cstheme="minorHAnsi"/>
          <w:spacing w:val="-1"/>
          <w:sz w:val="24"/>
          <w:szCs w:val="24"/>
        </w:rPr>
        <w:t>incident.</w:t>
      </w:r>
    </w:p>
    <w:p w14:paraId="295C5E89" w14:textId="77777777" w:rsidR="006C0EBE" w:rsidRPr="008E151F" w:rsidRDefault="006C0EBE" w:rsidP="00D61DF8">
      <w:pPr>
        <w:pStyle w:val="Heading2"/>
        <w:spacing w:after="120"/>
        <w:ind w:left="0" w:right="180"/>
        <w:contextualSpacing/>
        <w:jc w:val="both"/>
        <w:rPr>
          <w:rFonts w:asciiTheme="minorHAnsi" w:hAnsiTheme="minorHAnsi" w:cstheme="minorHAnsi"/>
        </w:rPr>
      </w:pPr>
    </w:p>
    <w:p w14:paraId="07B8C833" w14:textId="3A8A4A9C" w:rsidR="006313D2" w:rsidRPr="006C0EBE" w:rsidRDefault="006313D2" w:rsidP="00D61DF8">
      <w:pPr>
        <w:pStyle w:val="Heading2"/>
        <w:spacing w:after="120"/>
        <w:ind w:left="0" w:right="180"/>
        <w:contextualSpacing/>
        <w:jc w:val="both"/>
        <w:rPr>
          <w:rFonts w:asciiTheme="minorHAnsi" w:hAnsiTheme="minorHAnsi" w:cstheme="minorHAnsi"/>
          <w:b/>
          <w:spacing w:val="-1"/>
          <w:sz w:val="28"/>
        </w:rPr>
      </w:pPr>
      <w:bookmarkStart w:id="68" w:name="_Toc110256082"/>
      <w:r w:rsidRPr="006C0EBE">
        <w:rPr>
          <w:rFonts w:asciiTheme="minorHAnsi" w:hAnsiTheme="minorHAnsi" w:cstheme="minorHAnsi"/>
          <w:b/>
          <w:spacing w:val="-1"/>
          <w:sz w:val="28"/>
        </w:rPr>
        <w:t>DISTRICT COMMAND POST (DCP):</w:t>
      </w:r>
      <w:bookmarkEnd w:id="68"/>
    </w:p>
    <w:p w14:paraId="6EE6AAC1" w14:textId="5BD9C062" w:rsidR="005A1EE5" w:rsidRPr="005A1EE5" w:rsidRDefault="006313D2" w:rsidP="00D61DF8">
      <w:pPr>
        <w:pStyle w:val="BodyText"/>
        <w:spacing w:after="120"/>
        <w:ind w:left="0" w:right="180"/>
        <w:contextualSpacing/>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lastRenderedPageBreak/>
        <w:t>Unless</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otherwise</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2"/>
          <w:sz w:val="24"/>
          <w:szCs w:val="24"/>
        </w:rPr>
        <w:t>specified,</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DCP</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be</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located</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in</w:t>
      </w:r>
      <w:r w:rsidRPr="00503875">
        <w:rPr>
          <w:rFonts w:asciiTheme="minorHAnsi" w:hAnsiTheme="minorHAnsi" w:cstheme="minorHAnsi"/>
          <w:spacing w:val="18"/>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Offices.</w:t>
      </w:r>
      <w:r w:rsidR="005A1EE5">
        <w:rPr>
          <w:rFonts w:asciiTheme="minorHAnsi" w:hAnsiTheme="minorHAnsi" w:cstheme="minorHAnsi"/>
          <w:spacing w:val="36"/>
          <w:sz w:val="24"/>
          <w:szCs w:val="24"/>
        </w:rPr>
        <w:t xml:space="preserve"> </w:t>
      </w:r>
      <w:r w:rsidRPr="00503875">
        <w:rPr>
          <w:rFonts w:asciiTheme="minorHAnsi" w:hAnsiTheme="minorHAnsi" w:cstheme="minorHAnsi"/>
          <w:sz w:val="24"/>
          <w:szCs w:val="24"/>
        </w:rPr>
        <w:t>If</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necessary,</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command</w:t>
      </w:r>
      <w:r w:rsidRPr="00503875">
        <w:rPr>
          <w:rFonts w:asciiTheme="minorHAnsi" w:hAnsiTheme="minorHAnsi" w:cstheme="minorHAnsi"/>
          <w:spacing w:val="73"/>
          <w:sz w:val="24"/>
          <w:szCs w:val="24"/>
        </w:rPr>
        <w:t xml:space="preserve"> </w:t>
      </w:r>
      <w:r w:rsidRPr="00503875">
        <w:rPr>
          <w:rFonts w:asciiTheme="minorHAnsi" w:hAnsiTheme="minorHAnsi" w:cstheme="minorHAnsi"/>
          <w:spacing w:val="-1"/>
          <w:sz w:val="24"/>
          <w:szCs w:val="24"/>
        </w:rPr>
        <w:t>post</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may</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moved</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6"/>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alternate</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site</w:t>
      </w:r>
      <w:r w:rsidRPr="00503875">
        <w:rPr>
          <w:rFonts w:asciiTheme="minorHAnsi" w:hAnsiTheme="minorHAnsi" w:cstheme="minorHAnsi"/>
          <w:spacing w:val="6"/>
          <w:sz w:val="24"/>
          <w:szCs w:val="24"/>
        </w:rPr>
        <w:t xml:space="preserve"> </w:t>
      </w:r>
      <w:r w:rsidRPr="00503875">
        <w:rPr>
          <w:rFonts w:asciiTheme="minorHAnsi" w:hAnsiTheme="minorHAnsi" w:cstheme="minorHAnsi"/>
          <w:spacing w:val="-1"/>
          <w:sz w:val="24"/>
          <w:szCs w:val="24"/>
        </w:rPr>
        <w:t>including</w:t>
      </w:r>
      <w:r w:rsidRPr="00503875">
        <w:rPr>
          <w:rFonts w:asciiTheme="minorHAnsi" w:hAnsiTheme="minorHAnsi" w:cstheme="minorHAnsi"/>
          <w:spacing w:val="4"/>
          <w:sz w:val="24"/>
          <w:szCs w:val="24"/>
        </w:rPr>
        <w:t xml:space="preserve"> </w:t>
      </w:r>
      <w:r w:rsidR="00043EA5">
        <w:rPr>
          <w:rFonts w:asciiTheme="minorHAnsi" w:hAnsiTheme="minorHAnsi" w:cstheme="minorHAnsi"/>
          <w:spacing w:val="-1"/>
          <w:sz w:val="24"/>
          <w:szCs w:val="24"/>
        </w:rPr>
        <w:t>non-district-owned</w:t>
      </w:r>
      <w:r w:rsidR="004E3F6C">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buildings.</w:t>
      </w:r>
    </w:p>
    <w:p w14:paraId="2D4BD4DC" w14:textId="77777777" w:rsidR="006313D2" w:rsidRPr="008E151F" w:rsidRDefault="006313D2" w:rsidP="008E151F">
      <w:pPr>
        <w:ind w:right="180"/>
        <w:contextualSpacing/>
        <w:jc w:val="both"/>
        <w:rPr>
          <w:rFonts w:eastAsia="Calibri" w:cstheme="minorHAnsi"/>
          <w:sz w:val="24"/>
          <w:szCs w:val="24"/>
        </w:rPr>
      </w:pPr>
    </w:p>
    <w:p w14:paraId="5131CCEB" w14:textId="33DC9ACE" w:rsidR="006313D2" w:rsidRPr="006C0EBE" w:rsidRDefault="006313D2" w:rsidP="00D61DF8">
      <w:pPr>
        <w:pStyle w:val="Heading2"/>
        <w:spacing w:after="120"/>
        <w:ind w:left="0" w:right="180"/>
        <w:contextualSpacing/>
        <w:jc w:val="both"/>
        <w:rPr>
          <w:rFonts w:asciiTheme="minorHAnsi" w:hAnsiTheme="minorHAnsi" w:cstheme="minorHAnsi"/>
          <w:sz w:val="28"/>
        </w:rPr>
      </w:pPr>
      <w:bookmarkStart w:id="69" w:name="_TOC_250001"/>
      <w:bookmarkStart w:id="70" w:name="_Toc110256083"/>
      <w:r w:rsidRPr="006C0EBE">
        <w:rPr>
          <w:rFonts w:asciiTheme="minorHAnsi" w:hAnsiTheme="minorHAnsi" w:cstheme="minorHAnsi"/>
          <w:b/>
          <w:spacing w:val="-1"/>
          <w:sz w:val="28"/>
        </w:rPr>
        <w:t>DISTRICT SUPPORT FOR BUILDINGS</w:t>
      </w:r>
      <w:bookmarkEnd w:id="69"/>
      <w:bookmarkEnd w:id="70"/>
    </w:p>
    <w:p w14:paraId="57CE8AE1" w14:textId="6460BACF" w:rsidR="006313D2" w:rsidRP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z w:val="24"/>
          <w:szCs w:val="24"/>
        </w:rPr>
        <w:t>When</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District-Wide School Safety Team leader</w:t>
      </w:r>
      <w:r w:rsidRPr="00503875">
        <w:rPr>
          <w:rFonts w:asciiTheme="minorHAnsi" w:hAnsiTheme="minorHAnsi" w:cstheme="minorHAnsi"/>
          <w:spacing w:val="16"/>
          <w:sz w:val="24"/>
          <w:szCs w:val="24"/>
        </w:rPr>
        <w:t xml:space="preserve"> </w:t>
      </w:r>
      <w:r w:rsidRPr="00503875">
        <w:rPr>
          <w:rFonts w:asciiTheme="minorHAnsi" w:hAnsiTheme="minorHAnsi" w:cstheme="minorHAnsi"/>
          <w:sz w:val="24"/>
          <w:szCs w:val="24"/>
        </w:rPr>
        <w:t>is</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notified</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that</w:t>
      </w:r>
      <w:r w:rsidRPr="00503875">
        <w:rPr>
          <w:rFonts w:asciiTheme="minorHAnsi" w:hAnsiTheme="minorHAnsi" w:cstheme="minorHAnsi"/>
          <w:spacing w:val="16"/>
          <w:sz w:val="24"/>
          <w:szCs w:val="24"/>
        </w:rPr>
        <w:t xml:space="preserve"> </w:t>
      </w:r>
      <w:r w:rsidRPr="00503875">
        <w:rPr>
          <w:rFonts w:asciiTheme="minorHAnsi" w:hAnsiTheme="minorHAnsi" w:cstheme="minorHAnsi"/>
          <w:sz w:val="24"/>
          <w:szCs w:val="24"/>
        </w:rPr>
        <w:t>an</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2"/>
          <w:sz w:val="24"/>
          <w:szCs w:val="24"/>
        </w:rPr>
        <w:t>emergency</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exists,</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2"/>
          <w:sz w:val="24"/>
          <w:szCs w:val="24"/>
        </w:rPr>
        <w:t>he/she</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2"/>
          <w:sz w:val="24"/>
          <w:szCs w:val="24"/>
        </w:rPr>
        <w:t>activate</w:t>
      </w:r>
      <w:r w:rsidRPr="00503875">
        <w:rPr>
          <w:rFonts w:asciiTheme="minorHAnsi" w:hAnsiTheme="minorHAnsi" w:cstheme="minorHAnsi"/>
          <w:spacing w:val="-1"/>
          <w:sz w:val="24"/>
          <w:szCs w:val="24"/>
        </w:rPr>
        <w:t xml:space="preserve"> the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 xml:space="preserve">Emergency </w:t>
      </w:r>
      <w:r w:rsidRPr="00503875">
        <w:rPr>
          <w:rFonts w:asciiTheme="minorHAnsi" w:hAnsiTheme="minorHAnsi" w:cstheme="minorHAnsi"/>
          <w:sz w:val="24"/>
          <w:szCs w:val="24"/>
        </w:rPr>
        <w:t>Plan</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and</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 xml:space="preserve">follow </w:t>
      </w:r>
      <w:r w:rsidRPr="00503875">
        <w:rPr>
          <w:rFonts w:asciiTheme="minorHAnsi" w:hAnsiTheme="minorHAnsi" w:cstheme="minorHAnsi"/>
          <w:sz w:val="24"/>
          <w:szCs w:val="24"/>
        </w:rPr>
        <w:t>the</w:t>
      </w:r>
      <w:r w:rsidRPr="00503875">
        <w:rPr>
          <w:rFonts w:asciiTheme="minorHAnsi" w:hAnsiTheme="minorHAnsi" w:cstheme="minorHAnsi"/>
          <w:spacing w:val="-1"/>
          <w:sz w:val="24"/>
          <w:szCs w:val="24"/>
        </w:rPr>
        <w:t xml:space="preserve"> Incident</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Command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guidelines.</w:t>
      </w:r>
    </w:p>
    <w:p w14:paraId="4AC4E23A" w14:textId="7AC2AA5D" w:rsidR="006313D2" w:rsidRP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pacing w:val="-2"/>
          <w:sz w:val="24"/>
          <w:szCs w:val="24"/>
        </w:rPr>
        <w:t>Members</w:t>
      </w:r>
      <w:r w:rsidRPr="00503875">
        <w:rPr>
          <w:rFonts w:asciiTheme="minorHAnsi" w:hAnsiTheme="minorHAnsi" w:cstheme="minorHAnsi"/>
          <w:spacing w:val="33"/>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 xml:space="preserve">District-Wide School Safety Team </w:t>
      </w:r>
      <w:r w:rsidRPr="00503875">
        <w:rPr>
          <w:rFonts w:asciiTheme="minorHAnsi" w:hAnsiTheme="minorHAnsi" w:cstheme="minorHAnsi"/>
          <w:sz w:val="24"/>
          <w:szCs w:val="24"/>
        </w:rPr>
        <w:t>will</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assist</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needed</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either</w:t>
      </w:r>
      <w:r w:rsidRPr="00503875">
        <w:rPr>
          <w:rFonts w:asciiTheme="minorHAnsi" w:hAnsiTheme="minorHAnsi" w:cstheme="minorHAnsi"/>
          <w:spacing w:val="36"/>
          <w:sz w:val="24"/>
          <w:szCs w:val="24"/>
        </w:rPr>
        <w:t xml:space="preserve"> </w:t>
      </w:r>
      <w:r w:rsidRPr="00503875">
        <w:rPr>
          <w:rFonts w:asciiTheme="minorHAnsi" w:hAnsiTheme="minorHAnsi" w:cstheme="minorHAnsi"/>
          <w:spacing w:val="-2"/>
          <w:sz w:val="24"/>
          <w:szCs w:val="24"/>
        </w:rPr>
        <w:t>at</w:t>
      </w:r>
      <w:r w:rsidRPr="00503875">
        <w:rPr>
          <w:rFonts w:asciiTheme="minorHAnsi" w:hAnsiTheme="minorHAnsi" w:cstheme="minorHAnsi"/>
          <w:spacing w:val="34"/>
          <w:sz w:val="24"/>
          <w:szCs w:val="24"/>
        </w:rPr>
        <w:t xml:space="preserve"> </w:t>
      </w:r>
      <w:r w:rsidRPr="00503875">
        <w:rPr>
          <w:rFonts w:asciiTheme="minorHAnsi" w:hAnsiTheme="minorHAnsi" w:cstheme="minorHAnsi"/>
          <w:sz w:val="24"/>
          <w:szCs w:val="24"/>
        </w:rPr>
        <w:t>their</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2"/>
          <w:sz w:val="24"/>
          <w:szCs w:val="24"/>
        </w:rPr>
        <w:t>respective</w:t>
      </w:r>
      <w:r w:rsidRPr="00503875">
        <w:rPr>
          <w:rFonts w:asciiTheme="minorHAnsi" w:hAnsiTheme="minorHAnsi" w:cstheme="minorHAnsi"/>
          <w:spacing w:val="67"/>
          <w:sz w:val="24"/>
          <w:szCs w:val="24"/>
        </w:rPr>
        <w:t xml:space="preserve"> </w:t>
      </w:r>
      <w:r w:rsidRPr="00503875">
        <w:rPr>
          <w:rFonts w:asciiTheme="minorHAnsi" w:hAnsiTheme="minorHAnsi" w:cstheme="minorHAnsi"/>
          <w:spacing w:val="-1"/>
          <w:sz w:val="24"/>
          <w:szCs w:val="24"/>
        </w:rPr>
        <w:t>Building</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Command</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Posts</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or</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by</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responding</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where</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2"/>
          <w:sz w:val="24"/>
          <w:szCs w:val="24"/>
        </w:rPr>
        <w:t>directed</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by</w:t>
      </w:r>
      <w:r w:rsidRPr="00503875">
        <w:rPr>
          <w:rFonts w:asciiTheme="minorHAnsi" w:hAnsiTheme="minorHAnsi" w:cstheme="minorHAnsi"/>
          <w:spacing w:val="8"/>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Commander(s).</w:t>
      </w:r>
      <w:r w:rsidRPr="00503875">
        <w:rPr>
          <w:rFonts w:asciiTheme="minorHAnsi" w:hAnsiTheme="minorHAnsi" w:cstheme="minorHAnsi"/>
          <w:spacing w:val="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District-Wide School Safety Team will</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 xml:space="preserve">assign </w:t>
      </w:r>
      <w:r w:rsidRPr="00503875">
        <w:rPr>
          <w:rFonts w:asciiTheme="minorHAnsi" w:hAnsiTheme="minorHAnsi" w:cstheme="minorHAnsi"/>
          <w:sz w:val="24"/>
          <w:szCs w:val="24"/>
        </w:rPr>
        <w:t>such</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other</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personnel</w:t>
      </w:r>
      <w:r w:rsidRPr="00503875">
        <w:rPr>
          <w:rFonts w:asciiTheme="minorHAnsi" w:hAnsiTheme="minorHAnsi" w:cstheme="minorHAnsi"/>
          <w:sz w:val="24"/>
          <w:szCs w:val="24"/>
        </w:rPr>
        <w:t xml:space="preserve"> as </w:t>
      </w:r>
      <w:r w:rsidRPr="00503875">
        <w:rPr>
          <w:rFonts w:asciiTheme="minorHAnsi" w:hAnsiTheme="minorHAnsi" w:cstheme="minorHAnsi"/>
          <w:spacing w:val="-1"/>
          <w:sz w:val="24"/>
          <w:szCs w:val="24"/>
        </w:rPr>
        <w:t>deemed</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necessary</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to</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meet</w:t>
      </w:r>
      <w:r w:rsidRPr="00503875">
        <w:rPr>
          <w:rFonts w:asciiTheme="minorHAnsi" w:hAnsiTheme="minorHAnsi" w:cstheme="minorHAnsi"/>
          <w:sz w:val="24"/>
          <w:szCs w:val="24"/>
        </w:rPr>
        <w:t xml:space="preserve"> </w:t>
      </w:r>
      <w:r w:rsidRPr="00503875">
        <w:rPr>
          <w:rFonts w:asciiTheme="minorHAnsi" w:hAnsiTheme="minorHAnsi" w:cstheme="minorHAnsi"/>
          <w:spacing w:val="-2"/>
          <w:sz w:val="24"/>
          <w:szCs w:val="24"/>
        </w:rPr>
        <w:t>the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needs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6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situation.</w:t>
      </w:r>
    </w:p>
    <w:p w14:paraId="516A1644" w14:textId="526C390A" w:rsidR="006313D2" w:rsidRP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z w:val="24"/>
          <w:szCs w:val="24"/>
        </w:rPr>
        <w:t>The</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1"/>
          <w:sz w:val="24"/>
          <w:szCs w:val="24"/>
        </w:rPr>
        <w:t>District-Wide School Safety Team</w:t>
      </w:r>
      <w:r w:rsidR="00A625F6"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members</w:t>
      </w:r>
      <w:r w:rsidRPr="00503875">
        <w:rPr>
          <w:rFonts w:asciiTheme="minorHAnsi" w:hAnsiTheme="minorHAnsi" w:cstheme="minorHAnsi"/>
          <w:spacing w:val="10"/>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remain</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3"/>
          <w:sz w:val="24"/>
          <w:szCs w:val="24"/>
        </w:rPr>
        <w:t>at</w:t>
      </w:r>
      <w:r w:rsidRPr="00503875">
        <w:rPr>
          <w:rFonts w:asciiTheme="minorHAnsi" w:hAnsiTheme="minorHAnsi" w:cstheme="minorHAnsi"/>
          <w:spacing w:val="13"/>
          <w:sz w:val="24"/>
          <w:szCs w:val="24"/>
        </w:rPr>
        <w:t xml:space="preserve"> </w:t>
      </w:r>
      <w:r w:rsidRPr="00503875">
        <w:rPr>
          <w:rFonts w:asciiTheme="minorHAnsi" w:hAnsiTheme="minorHAnsi" w:cstheme="minorHAnsi"/>
          <w:sz w:val="24"/>
          <w:szCs w:val="24"/>
        </w:rPr>
        <w:t>their</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assigned</w:t>
      </w:r>
      <w:r w:rsidRPr="00503875">
        <w:rPr>
          <w:rFonts w:asciiTheme="minorHAnsi" w:hAnsiTheme="minorHAnsi" w:cstheme="minorHAnsi"/>
          <w:spacing w:val="12"/>
          <w:sz w:val="24"/>
          <w:szCs w:val="24"/>
        </w:rPr>
        <w:t xml:space="preserve"> </w:t>
      </w:r>
      <w:r w:rsidRPr="00503875">
        <w:rPr>
          <w:rFonts w:asciiTheme="minorHAnsi" w:hAnsiTheme="minorHAnsi" w:cstheme="minorHAnsi"/>
          <w:spacing w:val="-2"/>
          <w:sz w:val="24"/>
          <w:szCs w:val="24"/>
        </w:rPr>
        <w:t>posts</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until</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63"/>
          <w:sz w:val="24"/>
          <w:szCs w:val="24"/>
        </w:rPr>
        <w:t xml:space="preserve"> </w:t>
      </w:r>
      <w:r w:rsidRPr="00503875">
        <w:rPr>
          <w:rFonts w:asciiTheme="minorHAnsi" w:hAnsiTheme="minorHAnsi" w:cstheme="minorHAnsi"/>
          <w:spacing w:val="-1"/>
          <w:sz w:val="24"/>
          <w:szCs w:val="24"/>
        </w:rPr>
        <w:t>Commander(s)</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1"/>
          <w:sz w:val="24"/>
          <w:szCs w:val="24"/>
        </w:rPr>
        <w:t>has</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2"/>
          <w:sz w:val="24"/>
          <w:szCs w:val="24"/>
        </w:rPr>
        <w:t>determined</w:t>
      </w:r>
      <w:r w:rsidRPr="00503875">
        <w:rPr>
          <w:rFonts w:asciiTheme="minorHAnsi" w:hAnsiTheme="minorHAnsi" w:cstheme="minorHAnsi"/>
          <w:spacing w:val="21"/>
          <w:sz w:val="24"/>
          <w:szCs w:val="24"/>
        </w:rPr>
        <w:t xml:space="preserve"> </w:t>
      </w:r>
      <w:r w:rsidRPr="00503875">
        <w:rPr>
          <w:rFonts w:asciiTheme="minorHAnsi" w:hAnsiTheme="minorHAnsi" w:cstheme="minorHAnsi"/>
          <w:spacing w:val="-1"/>
          <w:sz w:val="24"/>
          <w:szCs w:val="24"/>
        </w:rPr>
        <w:t>that</w:t>
      </w:r>
      <w:r w:rsidRPr="00503875">
        <w:rPr>
          <w:rFonts w:asciiTheme="minorHAnsi" w:hAnsiTheme="minorHAnsi" w:cstheme="minorHAnsi"/>
          <w:spacing w:val="22"/>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2"/>
          <w:sz w:val="24"/>
          <w:szCs w:val="24"/>
        </w:rPr>
        <w:t>emergency</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2"/>
          <w:sz w:val="24"/>
          <w:szCs w:val="24"/>
        </w:rPr>
        <w:t>is</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5"/>
          <w:sz w:val="24"/>
          <w:szCs w:val="24"/>
        </w:rPr>
        <w:t>over,</w:t>
      </w:r>
      <w:r w:rsidRPr="00503875">
        <w:rPr>
          <w:rFonts w:asciiTheme="minorHAnsi" w:hAnsiTheme="minorHAnsi" w:cstheme="minorHAnsi"/>
          <w:spacing w:val="19"/>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21"/>
          <w:sz w:val="24"/>
          <w:szCs w:val="24"/>
        </w:rPr>
        <w:t xml:space="preserve"> </w:t>
      </w:r>
      <w:r w:rsidRPr="00503875">
        <w:rPr>
          <w:rFonts w:asciiTheme="minorHAnsi" w:hAnsiTheme="minorHAnsi" w:cstheme="minorHAnsi"/>
          <w:spacing w:val="-2"/>
          <w:sz w:val="24"/>
          <w:szCs w:val="24"/>
        </w:rPr>
        <w:t>it</w:t>
      </w:r>
      <w:r w:rsidRPr="00503875">
        <w:rPr>
          <w:rFonts w:asciiTheme="minorHAnsi" w:hAnsiTheme="minorHAnsi" w:cstheme="minorHAnsi"/>
          <w:spacing w:val="22"/>
          <w:sz w:val="24"/>
          <w:szCs w:val="24"/>
        </w:rPr>
        <w:t xml:space="preserve"> </w:t>
      </w:r>
      <w:r w:rsidRPr="00503875">
        <w:rPr>
          <w:rFonts w:asciiTheme="minorHAnsi" w:hAnsiTheme="minorHAnsi" w:cstheme="minorHAnsi"/>
          <w:sz w:val="24"/>
          <w:szCs w:val="24"/>
        </w:rPr>
        <w:t>is</w:t>
      </w:r>
      <w:r w:rsidRPr="00503875">
        <w:rPr>
          <w:rFonts w:asciiTheme="minorHAnsi" w:hAnsiTheme="minorHAnsi" w:cstheme="minorHAnsi"/>
          <w:spacing w:val="21"/>
          <w:sz w:val="24"/>
          <w:szCs w:val="24"/>
        </w:rPr>
        <w:t xml:space="preserve"> </w:t>
      </w:r>
      <w:r w:rsidRPr="00503875">
        <w:rPr>
          <w:rFonts w:asciiTheme="minorHAnsi" w:hAnsiTheme="minorHAnsi" w:cstheme="minorHAnsi"/>
          <w:spacing w:val="-2"/>
          <w:sz w:val="24"/>
          <w:szCs w:val="24"/>
        </w:rPr>
        <w:t>unsafe,</w:t>
      </w:r>
      <w:r w:rsidRPr="00503875">
        <w:rPr>
          <w:rFonts w:asciiTheme="minorHAnsi" w:hAnsiTheme="minorHAnsi" w:cstheme="minorHAnsi"/>
          <w:spacing w:val="20"/>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21"/>
          <w:sz w:val="24"/>
          <w:szCs w:val="24"/>
        </w:rPr>
        <w:t xml:space="preserve"> </w:t>
      </w:r>
      <w:r w:rsidRPr="00503875">
        <w:rPr>
          <w:rFonts w:asciiTheme="minorHAnsi" w:hAnsiTheme="minorHAnsi" w:cstheme="minorHAnsi"/>
          <w:spacing w:val="-2"/>
          <w:sz w:val="24"/>
          <w:szCs w:val="24"/>
        </w:rPr>
        <w:t>no</w:t>
      </w:r>
      <w:r w:rsidRPr="00503875">
        <w:rPr>
          <w:rFonts w:asciiTheme="minorHAnsi" w:hAnsiTheme="minorHAnsi" w:cstheme="minorHAnsi"/>
          <w:spacing w:val="23"/>
          <w:sz w:val="24"/>
          <w:szCs w:val="24"/>
        </w:rPr>
        <w:t xml:space="preserve"> </w:t>
      </w:r>
      <w:r w:rsidRPr="00503875">
        <w:rPr>
          <w:rFonts w:asciiTheme="minorHAnsi" w:hAnsiTheme="minorHAnsi" w:cstheme="minorHAnsi"/>
          <w:spacing w:val="-1"/>
          <w:sz w:val="24"/>
          <w:szCs w:val="24"/>
        </w:rPr>
        <w:t>longer</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necessary</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3"/>
          <w:sz w:val="24"/>
          <w:szCs w:val="24"/>
        </w:rPr>
        <w:t>to</w:t>
      </w:r>
      <w:r w:rsidRPr="00503875">
        <w:rPr>
          <w:rFonts w:asciiTheme="minorHAnsi" w:hAnsiTheme="minorHAnsi" w:cstheme="minorHAnsi"/>
          <w:spacing w:val="73"/>
          <w:sz w:val="24"/>
          <w:szCs w:val="24"/>
        </w:rPr>
        <w:t xml:space="preserve"> </w:t>
      </w:r>
      <w:r w:rsidRPr="00503875">
        <w:rPr>
          <w:rFonts w:asciiTheme="minorHAnsi" w:hAnsiTheme="minorHAnsi" w:cstheme="minorHAnsi"/>
          <w:spacing w:val="-1"/>
          <w:sz w:val="24"/>
          <w:szCs w:val="24"/>
        </w:rPr>
        <w:t>remain,</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need</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 xml:space="preserve">to </w:t>
      </w:r>
      <w:r w:rsidRPr="00503875">
        <w:rPr>
          <w:rFonts w:asciiTheme="minorHAnsi" w:hAnsiTheme="minorHAnsi" w:cstheme="minorHAnsi"/>
          <w:spacing w:val="-2"/>
          <w:sz w:val="24"/>
          <w:szCs w:val="24"/>
        </w:rPr>
        <w:t>relocate.</w:t>
      </w:r>
    </w:p>
    <w:p w14:paraId="061E12D4" w14:textId="624DF70B" w:rsidR="006313D2" w:rsidRP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pacing w:val="-1"/>
          <w:sz w:val="24"/>
          <w:szCs w:val="24"/>
        </w:rPr>
        <w:t>Should</w:t>
      </w:r>
      <w:r w:rsidRPr="00503875">
        <w:rPr>
          <w:rFonts w:asciiTheme="minorHAnsi" w:hAnsiTheme="minorHAnsi" w:cstheme="minorHAnsi"/>
          <w:spacing w:val="3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involve</w:t>
      </w:r>
      <w:r w:rsidRPr="00503875">
        <w:rPr>
          <w:rFonts w:asciiTheme="minorHAnsi" w:hAnsiTheme="minorHAnsi" w:cstheme="minorHAnsi"/>
          <w:spacing w:val="41"/>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single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building,</w:t>
      </w:r>
      <w:r w:rsidRPr="00503875">
        <w:rPr>
          <w:rFonts w:asciiTheme="minorHAnsi" w:hAnsiTheme="minorHAnsi" w:cstheme="minorHAnsi"/>
          <w:spacing w:val="41"/>
          <w:sz w:val="24"/>
          <w:szCs w:val="24"/>
        </w:rPr>
        <w:t xml:space="preserve"> </w:t>
      </w:r>
      <w:r w:rsidRPr="00503875">
        <w:rPr>
          <w:rFonts w:asciiTheme="minorHAnsi" w:hAnsiTheme="minorHAnsi" w:cstheme="minorHAnsi"/>
          <w:sz w:val="24"/>
          <w:szCs w:val="24"/>
        </w:rPr>
        <w:t>at</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discretion</w:t>
      </w:r>
      <w:r w:rsidRPr="00503875">
        <w:rPr>
          <w:rFonts w:asciiTheme="minorHAnsi" w:hAnsiTheme="minorHAnsi" w:cstheme="minorHAnsi"/>
          <w:spacing w:val="38"/>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District-Wide School Safety Team leader</w:t>
      </w:r>
      <w:r w:rsidRPr="00503875">
        <w:rPr>
          <w:rFonts w:asciiTheme="minorHAnsi" w:hAnsiTheme="minorHAnsi" w:cstheme="minorHAnsi"/>
          <w:spacing w:val="22"/>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consultation</w:t>
      </w:r>
      <w:r w:rsidRPr="00503875">
        <w:rPr>
          <w:rFonts w:asciiTheme="minorHAnsi" w:hAnsiTheme="minorHAnsi" w:cstheme="minorHAnsi"/>
          <w:spacing w:val="22"/>
          <w:sz w:val="24"/>
          <w:szCs w:val="24"/>
        </w:rPr>
        <w:t xml:space="preserve"> </w:t>
      </w:r>
      <w:r w:rsidRPr="00503875">
        <w:rPr>
          <w:rFonts w:asciiTheme="minorHAnsi" w:hAnsiTheme="minorHAnsi" w:cstheme="minorHAnsi"/>
          <w:sz w:val="24"/>
          <w:szCs w:val="24"/>
        </w:rPr>
        <w:t>with</w:t>
      </w:r>
      <w:r w:rsidRPr="00503875">
        <w:rPr>
          <w:rFonts w:asciiTheme="minorHAnsi" w:hAnsiTheme="minorHAnsi" w:cstheme="minorHAnsi"/>
          <w:spacing w:val="22"/>
          <w:sz w:val="24"/>
          <w:szCs w:val="24"/>
        </w:rPr>
        <w:t xml:space="preserve"> </w:t>
      </w:r>
      <w:r w:rsidRPr="00503875">
        <w:rPr>
          <w:rFonts w:asciiTheme="minorHAnsi" w:hAnsiTheme="minorHAnsi" w:cstheme="minorHAnsi"/>
          <w:sz w:val="24"/>
          <w:szCs w:val="24"/>
        </w:rPr>
        <w:t>that</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building’s</w:t>
      </w:r>
      <w:r w:rsidRPr="00503875">
        <w:rPr>
          <w:rFonts w:asciiTheme="minorHAnsi" w:hAnsiTheme="minorHAnsi" w:cstheme="minorHAnsi"/>
          <w:spacing w:val="23"/>
          <w:sz w:val="24"/>
          <w:szCs w:val="24"/>
        </w:rPr>
        <w:t xml:space="preserve"> </w:t>
      </w:r>
      <w:r w:rsidRPr="00503875">
        <w:rPr>
          <w:rFonts w:asciiTheme="minorHAnsi" w:hAnsiTheme="minorHAnsi" w:cstheme="minorHAnsi"/>
          <w:spacing w:val="-1"/>
          <w:sz w:val="24"/>
          <w:szCs w:val="24"/>
        </w:rPr>
        <w:t>administrators</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21"/>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85"/>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Team</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(SERT),</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other</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buildings</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may</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called</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to</w:t>
      </w:r>
      <w:r w:rsidRPr="00503875">
        <w:rPr>
          <w:rFonts w:asciiTheme="minorHAnsi" w:hAnsiTheme="minorHAnsi" w:cstheme="minorHAnsi"/>
          <w:spacing w:val="19"/>
          <w:sz w:val="24"/>
          <w:szCs w:val="24"/>
        </w:rPr>
        <w:t xml:space="preserve"> </w:t>
      </w:r>
      <w:r w:rsidRPr="00503875">
        <w:rPr>
          <w:rFonts w:asciiTheme="minorHAnsi" w:hAnsiTheme="minorHAnsi" w:cstheme="minorHAnsi"/>
          <w:spacing w:val="-1"/>
          <w:sz w:val="24"/>
          <w:szCs w:val="24"/>
        </w:rPr>
        <w:t>support</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2"/>
          <w:sz w:val="24"/>
          <w:szCs w:val="24"/>
        </w:rPr>
        <w:t>Emergency</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 xml:space="preserve">Team </w:t>
      </w:r>
      <w:r w:rsidRPr="00503875">
        <w:rPr>
          <w:rFonts w:asciiTheme="minorHAnsi" w:hAnsiTheme="minorHAnsi" w:cstheme="minorHAnsi"/>
          <w:sz w:val="24"/>
          <w:szCs w:val="24"/>
        </w:rPr>
        <w:t>in that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building.</w:t>
      </w:r>
    </w:p>
    <w:p w14:paraId="022E76C3" w14:textId="5878C184" w:rsidR="006313D2" w:rsidRDefault="006313D2" w:rsidP="00D61DF8">
      <w:pPr>
        <w:pStyle w:val="BodyText"/>
        <w:spacing w:after="120"/>
        <w:ind w:left="0" w:right="187"/>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Should</w:t>
      </w:r>
      <w:r w:rsidRPr="00503875">
        <w:rPr>
          <w:rFonts w:asciiTheme="minorHAnsi" w:hAnsiTheme="minorHAnsi" w:cstheme="minorHAnsi"/>
          <w:spacing w:val="32"/>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2"/>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2"/>
          <w:sz w:val="24"/>
          <w:szCs w:val="24"/>
        </w:rPr>
        <w:t>involve</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multiple</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buildings,</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2"/>
          <w:sz w:val="24"/>
          <w:szCs w:val="24"/>
        </w:rPr>
        <w:t>at</w:t>
      </w:r>
      <w:r w:rsidRPr="00503875">
        <w:rPr>
          <w:rFonts w:asciiTheme="minorHAnsi" w:hAnsiTheme="minorHAnsi" w:cstheme="minorHAnsi"/>
          <w:spacing w:val="34"/>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33"/>
          <w:sz w:val="24"/>
          <w:szCs w:val="24"/>
        </w:rPr>
        <w:t xml:space="preserve"> </w:t>
      </w:r>
      <w:r w:rsidRPr="00503875">
        <w:rPr>
          <w:rFonts w:asciiTheme="minorHAnsi" w:hAnsiTheme="minorHAnsi" w:cstheme="minorHAnsi"/>
          <w:spacing w:val="-1"/>
          <w:sz w:val="24"/>
          <w:szCs w:val="24"/>
        </w:rPr>
        <w:t>discretion</w:t>
      </w:r>
      <w:r w:rsidRPr="00503875">
        <w:rPr>
          <w:rFonts w:asciiTheme="minorHAnsi" w:hAnsiTheme="minorHAnsi" w:cstheme="minorHAnsi"/>
          <w:spacing w:val="31"/>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31"/>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District-Wide School Safety Team leader,</w:t>
      </w:r>
      <w:r w:rsidRPr="00503875">
        <w:rPr>
          <w:rFonts w:asciiTheme="minorHAnsi" w:hAnsiTheme="minorHAnsi" w:cstheme="minorHAnsi"/>
          <w:spacing w:val="29"/>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27"/>
          <w:sz w:val="24"/>
          <w:szCs w:val="24"/>
        </w:rPr>
        <w:t xml:space="preserve"> </w:t>
      </w:r>
      <w:r w:rsidRPr="00503875">
        <w:rPr>
          <w:rFonts w:asciiTheme="minorHAnsi" w:hAnsiTheme="minorHAnsi" w:cstheme="minorHAnsi"/>
          <w:spacing w:val="-1"/>
          <w:sz w:val="24"/>
          <w:szCs w:val="24"/>
        </w:rPr>
        <w:t>consultation</w:t>
      </w:r>
      <w:r w:rsidRPr="00503875">
        <w:rPr>
          <w:rFonts w:asciiTheme="minorHAnsi" w:hAnsiTheme="minorHAnsi" w:cstheme="minorHAnsi"/>
          <w:spacing w:val="28"/>
          <w:sz w:val="24"/>
          <w:szCs w:val="24"/>
        </w:rPr>
        <w:t xml:space="preserve"> </w:t>
      </w:r>
      <w:r w:rsidRPr="00503875">
        <w:rPr>
          <w:rFonts w:asciiTheme="minorHAnsi" w:hAnsiTheme="minorHAnsi" w:cstheme="minorHAnsi"/>
          <w:sz w:val="24"/>
          <w:szCs w:val="24"/>
        </w:rPr>
        <w:t>with</w:t>
      </w:r>
      <w:r w:rsidRPr="00503875">
        <w:rPr>
          <w:rFonts w:asciiTheme="minorHAnsi" w:hAnsiTheme="minorHAnsi" w:cstheme="minorHAnsi"/>
          <w:spacing w:val="29"/>
          <w:sz w:val="24"/>
          <w:szCs w:val="24"/>
        </w:rPr>
        <w:t xml:space="preserve"> </w:t>
      </w:r>
      <w:r w:rsidRPr="00503875">
        <w:rPr>
          <w:rFonts w:asciiTheme="minorHAnsi" w:hAnsiTheme="minorHAnsi" w:cstheme="minorHAnsi"/>
          <w:spacing w:val="-1"/>
          <w:sz w:val="24"/>
          <w:szCs w:val="24"/>
        </w:rPr>
        <w:t>building</w:t>
      </w:r>
      <w:r w:rsidRPr="00503875">
        <w:rPr>
          <w:rFonts w:asciiTheme="minorHAnsi" w:hAnsiTheme="minorHAnsi" w:cstheme="minorHAnsi"/>
          <w:spacing w:val="31"/>
          <w:sz w:val="24"/>
          <w:szCs w:val="24"/>
        </w:rPr>
        <w:t xml:space="preserve"> </w:t>
      </w:r>
      <w:r w:rsidRPr="00503875">
        <w:rPr>
          <w:rFonts w:asciiTheme="minorHAnsi" w:hAnsiTheme="minorHAnsi" w:cstheme="minorHAnsi"/>
          <w:spacing w:val="-1"/>
          <w:sz w:val="24"/>
          <w:szCs w:val="24"/>
        </w:rPr>
        <w:t>administrators,</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additional</w:t>
      </w:r>
      <w:r w:rsidRPr="00503875">
        <w:rPr>
          <w:rFonts w:asciiTheme="minorHAnsi" w:hAnsiTheme="minorHAnsi" w:cstheme="minorHAnsi"/>
          <w:spacing w:val="26"/>
          <w:sz w:val="24"/>
          <w:szCs w:val="24"/>
        </w:rPr>
        <w:t xml:space="preserve"> </w:t>
      </w:r>
      <w:r w:rsidRPr="00503875">
        <w:rPr>
          <w:rFonts w:asciiTheme="minorHAnsi" w:hAnsiTheme="minorHAnsi" w:cstheme="minorHAnsi"/>
          <w:sz w:val="24"/>
          <w:szCs w:val="24"/>
        </w:rPr>
        <w:t>mental</w:t>
      </w:r>
      <w:r w:rsidRPr="00503875">
        <w:rPr>
          <w:rFonts w:asciiTheme="minorHAnsi" w:hAnsiTheme="minorHAnsi" w:cstheme="minorHAnsi"/>
          <w:spacing w:val="28"/>
          <w:sz w:val="24"/>
          <w:szCs w:val="24"/>
        </w:rPr>
        <w:t xml:space="preserve"> </w:t>
      </w:r>
      <w:r w:rsidRPr="00503875">
        <w:rPr>
          <w:rFonts w:asciiTheme="minorHAnsi" w:hAnsiTheme="minorHAnsi" w:cstheme="minorHAnsi"/>
          <w:spacing w:val="-1"/>
          <w:sz w:val="24"/>
          <w:szCs w:val="24"/>
        </w:rPr>
        <w:t>health</w:t>
      </w:r>
      <w:r w:rsidRPr="00503875">
        <w:rPr>
          <w:rFonts w:asciiTheme="minorHAnsi" w:hAnsiTheme="minorHAnsi" w:cstheme="minorHAnsi"/>
          <w:spacing w:val="27"/>
          <w:sz w:val="24"/>
          <w:szCs w:val="24"/>
        </w:rPr>
        <w:t xml:space="preserve"> </w:t>
      </w:r>
      <w:r w:rsidRPr="00503875">
        <w:rPr>
          <w:rFonts w:asciiTheme="minorHAnsi" w:hAnsiTheme="minorHAnsi" w:cstheme="minorHAnsi"/>
          <w:spacing w:val="-1"/>
          <w:sz w:val="24"/>
          <w:szCs w:val="24"/>
        </w:rPr>
        <w:t>support</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local</w:t>
      </w:r>
      <w:r w:rsidRPr="00503875">
        <w:rPr>
          <w:rFonts w:asciiTheme="minorHAnsi" w:hAnsiTheme="minorHAnsi" w:cstheme="minorHAnsi"/>
          <w:spacing w:val="48"/>
          <w:sz w:val="24"/>
          <w:szCs w:val="24"/>
        </w:rPr>
        <w:t xml:space="preserve"> </w:t>
      </w:r>
      <w:r w:rsidRPr="00503875">
        <w:rPr>
          <w:rFonts w:asciiTheme="minorHAnsi" w:hAnsiTheme="minorHAnsi" w:cstheme="minorHAnsi"/>
          <w:sz w:val="24"/>
          <w:szCs w:val="24"/>
        </w:rPr>
        <w:t>area</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hospitals</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may</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solicited</w:t>
      </w:r>
      <w:r w:rsidRPr="00503875">
        <w:rPr>
          <w:rFonts w:asciiTheme="minorHAnsi" w:hAnsiTheme="minorHAnsi" w:cstheme="minorHAnsi"/>
          <w:spacing w:val="48"/>
          <w:sz w:val="24"/>
          <w:szCs w:val="24"/>
        </w:rPr>
        <w:t xml:space="preserve"> </w:t>
      </w:r>
      <w:r w:rsidRPr="00503875">
        <w:rPr>
          <w:rFonts w:asciiTheme="minorHAnsi" w:hAnsiTheme="minorHAnsi" w:cstheme="minorHAnsi"/>
          <w:sz w:val="24"/>
          <w:szCs w:val="24"/>
        </w:rPr>
        <w:t>to</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support</w:t>
      </w:r>
      <w:r w:rsidRPr="00503875">
        <w:rPr>
          <w:rFonts w:asciiTheme="minorHAnsi" w:hAnsiTheme="minorHAnsi" w:cstheme="minorHAnsi"/>
          <w:spacing w:val="48"/>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Emergency</w:t>
      </w:r>
      <w:r w:rsidRPr="00503875">
        <w:rPr>
          <w:rFonts w:asciiTheme="minorHAnsi" w:hAnsiTheme="minorHAnsi" w:cstheme="minorHAnsi"/>
          <w:spacing w:val="45"/>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Teams</w:t>
      </w:r>
      <w:r w:rsidRPr="00503875">
        <w:rPr>
          <w:rFonts w:asciiTheme="minorHAnsi" w:hAnsiTheme="minorHAnsi" w:cstheme="minorHAnsi"/>
          <w:sz w:val="24"/>
          <w:szCs w:val="24"/>
        </w:rPr>
        <w:t xml:space="preserve"> in the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affected building(s).</w:t>
      </w:r>
    </w:p>
    <w:p w14:paraId="2BA4DA5E" w14:textId="77777777" w:rsidR="00127219" w:rsidRPr="00503875" w:rsidRDefault="00127219" w:rsidP="00D61DF8">
      <w:pPr>
        <w:pStyle w:val="BodyText"/>
        <w:spacing w:after="120"/>
        <w:ind w:left="0" w:right="187"/>
        <w:jc w:val="both"/>
        <w:rPr>
          <w:rFonts w:asciiTheme="minorHAnsi" w:hAnsiTheme="minorHAnsi" w:cstheme="minorHAnsi"/>
          <w:sz w:val="24"/>
          <w:szCs w:val="24"/>
        </w:rPr>
      </w:pPr>
    </w:p>
    <w:p w14:paraId="0F0A967D" w14:textId="3A3C26CB" w:rsid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z w:val="24"/>
          <w:szCs w:val="24"/>
        </w:rPr>
        <w:t xml:space="preserve">In </w:t>
      </w:r>
      <w:r w:rsidRPr="00503875">
        <w:rPr>
          <w:rFonts w:asciiTheme="minorHAnsi" w:hAnsiTheme="minorHAnsi" w:cstheme="minorHAnsi"/>
          <w:spacing w:val="-1"/>
          <w:sz w:val="24"/>
          <w:szCs w:val="24"/>
        </w:rPr>
        <w:t>any</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case,</w:t>
      </w:r>
      <w:r w:rsidRPr="00503875">
        <w:rPr>
          <w:rFonts w:asciiTheme="minorHAnsi" w:hAnsiTheme="minorHAnsi" w:cstheme="minorHAnsi"/>
          <w:spacing w:val="1"/>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46"/>
          <w:sz w:val="24"/>
          <w:szCs w:val="24"/>
        </w:rPr>
        <w:t xml:space="preserve"> </w:t>
      </w:r>
      <w:r w:rsidRPr="00503875">
        <w:rPr>
          <w:rFonts w:asciiTheme="minorHAnsi" w:hAnsiTheme="minorHAnsi" w:cstheme="minorHAnsi"/>
          <w:spacing w:val="-1"/>
          <w:sz w:val="24"/>
          <w:szCs w:val="24"/>
        </w:rPr>
        <w:t>“debriefing”,</w:t>
      </w:r>
      <w:r w:rsidRPr="00503875">
        <w:rPr>
          <w:rFonts w:asciiTheme="minorHAnsi" w:hAnsiTheme="minorHAnsi" w:cstheme="minorHAnsi"/>
          <w:spacing w:val="48"/>
          <w:sz w:val="24"/>
          <w:szCs w:val="24"/>
        </w:rPr>
        <w:t xml:space="preserve"> </w:t>
      </w:r>
      <w:r w:rsidRPr="00503875">
        <w:rPr>
          <w:rFonts w:asciiTheme="minorHAnsi" w:hAnsiTheme="minorHAnsi" w:cstheme="minorHAnsi"/>
          <w:sz w:val="24"/>
          <w:szCs w:val="24"/>
        </w:rPr>
        <w:t>or</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post-incident</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analysis,</w:t>
      </w:r>
      <w:r w:rsidRPr="00503875">
        <w:rPr>
          <w:rFonts w:asciiTheme="minorHAnsi" w:hAnsiTheme="minorHAnsi" w:cstheme="minorHAnsi"/>
          <w:spacing w:val="1"/>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48"/>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facilitated</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by</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District-Wide School Safety Team.</w:t>
      </w:r>
      <w:r w:rsidRPr="00503875">
        <w:rPr>
          <w:rFonts w:asciiTheme="minorHAnsi" w:hAnsiTheme="minorHAnsi" w:cstheme="minorHAnsi"/>
          <w:spacing w:val="30"/>
          <w:sz w:val="24"/>
          <w:szCs w:val="24"/>
        </w:rPr>
        <w:t xml:space="preserve"> </w:t>
      </w:r>
      <w:r w:rsidRPr="00503875">
        <w:rPr>
          <w:rFonts w:asciiTheme="minorHAnsi" w:hAnsiTheme="minorHAnsi" w:cstheme="minorHAnsi"/>
          <w:sz w:val="24"/>
          <w:szCs w:val="24"/>
        </w:rPr>
        <w:t>This</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process</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include</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review</w:t>
      </w:r>
      <w:r w:rsidRPr="00503875">
        <w:rPr>
          <w:rFonts w:asciiTheme="minorHAnsi" w:hAnsiTheme="minorHAnsi" w:cstheme="minorHAnsi"/>
          <w:spacing w:val="15"/>
          <w:sz w:val="24"/>
          <w:szCs w:val="24"/>
        </w:rPr>
        <w:t xml:space="preserve"> </w:t>
      </w:r>
      <w:r w:rsidRPr="00503875">
        <w:rPr>
          <w:rFonts w:asciiTheme="minorHAnsi" w:hAnsiTheme="minorHAnsi" w:cstheme="minorHAnsi"/>
          <w:spacing w:val="-1"/>
          <w:sz w:val="24"/>
          <w:szCs w:val="24"/>
        </w:rPr>
        <w:t>of</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4"/>
          <w:sz w:val="24"/>
          <w:szCs w:val="24"/>
        </w:rPr>
        <w:t xml:space="preserve"> </w:t>
      </w:r>
      <w:r w:rsidRPr="00503875">
        <w:rPr>
          <w:rFonts w:asciiTheme="minorHAnsi" w:hAnsiTheme="minorHAnsi" w:cstheme="minorHAnsi"/>
          <w:sz w:val="24"/>
          <w:szCs w:val="24"/>
        </w:rPr>
        <w:t>actual</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incident,</w:t>
      </w:r>
      <w:r w:rsidRPr="00503875">
        <w:rPr>
          <w:rFonts w:asciiTheme="minorHAnsi" w:hAnsiTheme="minorHAnsi" w:cstheme="minorHAnsi"/>
          <w:spacing w:val="14"/>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Team’s</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15"/>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 xml:space="preserve">incident, </w:t>
      </w:r>
      <w:r w:rsidRPr="00503875">
        <w:rPr>
          <w:rFonts w:asciiTheme="minorHAnsi" w:hAnsiTheme="minorHAnsi" w:cstheme="minorHAnsi"/>
          <w:sz w:val="24"/>
          <w:szCs w:val="24"/>
        </w:rPr>
        <w:t>and</w:t>
      </w:r>
      <w:r w:rsidRPr="00503875">
        <w:rPr>
          <w:rFonts w:asciiTheme="minorHAnsi" w:hAnsiTheme="minorHAnsi" w:cstheme="minorHAnsi"/>
          <w:spacing w:val="-1"/>
          <w:sz w:val="24"/>
          <w:szCs w:val="24"/>
        </w:rPr>
        <w:t xml:space="preserve"> post-traumatic</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incident debriefing.</w:t>
      </w:r>
    </w:p>
    <w:p w14:paraId="3233E14B" w14:textId="43071949" w:rsid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pacing w:val="-1"/>
          <w:sz w:val="24"/>
          <w:szCs w:val="24"/>
        </w:rPr>
        <w:t>District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clinicians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(or,</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mental</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health</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professionals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2"/>
          <w:sz w:val="24"/>
          <w:szCs w:val="24"/>
        </w:rPr>
        <w:t>from</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outside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agencies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if</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they</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have</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been</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involved) will</w:t>
      </w:r>
      <w:r w:rsidRPr="00503875">
        <w:rPr>
          <w:rFonts w:asciiTheme="minorHAnsi" w:hAnsiTheme="minorHAnsi" w:cstheme="minorHAnsi"/>
          <w:spacing w:val="95"/>
          <w:sz w:val="24"/>
          <w:szCs w:val="24"/>
        </w:rPr>
        <w:t xml:space="preserve"> </w:t>
      </w:r>
      <w:r w:rsidRPr="00503875">
        <w:rPr>
          <w:rFonts w:asciiTheme="minorHAnsi" w:hAnsiTheme="minorHAnsi" w:cstheme="minorHAnsi"/>
          <w:spacing w:val="-1"/>
          <w:sz w:val="24"/>
          <w:szCs w:val="24"/>
        </w:rPr>
        <w:t>provide</w:t>
      </w:r>
      <w:r w:rsidRPr="00503875">
        <w:rPr>
          <w:rFonts w:asciiTheme="minorHAnsi" w:hAnsiTheme="minorHAnsi" w:cstheme="minorHAnsi"/>
          <w:spacing w:val="36"/>
          <w:sz w:val="24"/>
          <w:szCs w:val="24"/>
        </w:rPr>
        <w:t xml:space="preserve"> </w:t>
      </w:r>
      <w:r w:rsidR="00E34EC9">
        <w:rPr>
          <w:rFonts w:asciiTheme="minorHAnsi" w:hAnsiTheme="minorHAnsi" w:cstheme="minorHAnsi"/>
          <w:spacing w:val="-1"/>
          <w:sz w:val="24"/>
          <w:szCs w:val="24"/>
        </w:rPr>
        <w:t>ongoing</w:t>
      </w:r>
      <w:r w:rsidRPr="00503875">
        <w:rPr>
          <w:rFonts w:asciiTheme="minorHAnsi" w:hAnsiTheme="minorHAnsi" w:cstheme="minorHAnsi"/>
          <w:spacing w:val="40"/>
          <w:sz w:val="24"/>
          <w:szCs w:val="24"/>
        </w:rPr>
        <w:t xml:space="preserve"> </w:t>
      </w:r>
      <w:r w:rsidRPr="00503875">
        <w:rPr>
          <w:rFonts w:asciiTheme="minorHAnsi" w:hAnsiTheme="minorHAnsi" w:cstheme="minorHAnsi"/>
          <w:spacing w:val="-1"/>
          <w:sz w:val="24"/>
          <w:szCs w:val="24"/>
        </w:rPr>
        <w:t>as-needed</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support</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40"/>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39"/>
          <w:sz w:val="24"/>
          <w:szCs w:val="24"/>
        </w:rPr>
        <w:t xml:space="preserve"> </w:t>
      </w:r>
      <w:r w:rsidRPr="00503875">
        <w:rPr>
          <w:rFonts w:asciiTheme="minorHAnsi" w:hAnsiTheme="minorHAnsi" w:cstheme="minorHAnsi"/>
          <w:spacing w:val="-1"/>
          <w:sz w:val="24"/>
          <w:szCs w:val="24"/>
        </w:rPr>
        <w:t>Team</w:t>
      </w:r>
      <w:r w:rsidRPr="00503875">
        <w:rPr>
          <w:rFonts w:asciiTheme="minorHAnsi" w:hAnsiTheme="minorHAnsi" w:cstheme="minorHAnsi"/>
          <w:spacing w:val="37"/>
          <w:sz w:val="24"/>
          <w:szCs w:val="24"/>
        </w:rPr>
        <w:t xml:space="preserve"> </w:t>
      </w:r>
      <w:r w:rsidRPr="00503875">
        <w:rPr>
          <w:rFonts w:asciiTheme="minorHAnsi" w:hAnsiTheme="minorHAnsi" w:cstheme="minorHAnsi"/>
          <w:spacing w:val="-1"/>
          <w:sz w:val="24"/>
          <w:szCs w:val="24"/>
        </w:rPr>
        <w:t>members</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38"/>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38"/>
          <w:sz w:val="24"/>
          <w:szCs w:val="24"/>
        </w:rPr>
        <w:t xml:space="preserve"> </w:t>
      </w:r>
      <w:r w:rsidRPr="00503875">
        <w:rPr>
          <w:rFonts w:asciiTheme="minorHAnsi" w:hAnsiTheme="minorHAnsi" w:cstheme="minorHAnsi"/>
          <w:spacing w:val="-1"/>
          <w:sz w:val="24"/>
          <w:szCs w:val="24"/>
        </w:rPr>
        <w:t>monitor</w:t>
      </w:r>
      <w:r w:rsidRPr="00503875">
        <w:rPr>
          <w:rFonts w:asciiTheme="minorHAnsi" w:hAnsiTheme="minorHAnsi" w:cstheme="minorHAnsi"/>
          <w:spacing w:val="40"/>
          <w:sz w:val="24"/>
          <w:szCs w:val="24"/>
        </w:rPr>
        <w:t xml:space="preserve"> </w:t>
      </w:r>
      <w:r w:rsidRPr="00503875">
        <w:rPr>
          <w:rFonts w:asciiTheme="minorHAnsi" w:hAnsiTheme="minorHAnsi" w:cstheme="minorHAnsi"/>
          <w:spacing w:val="-1"/>
          <w:sz w:val="24"/>
          <w:szCs w:val="24"/>
        </w:rPr>
        <w:t>post-traumatic</w:t>
      </w:r>
      <w:r w:rsidRPr="00503875">
        <w:rPr>
          <w:rFonts w:asciiTheme="minorHAnsi" w:hAnsiTheme="minorHAnsi" w:cstheme="minorHAnsi"/>
          <w:spacing w:val="41"/>
          <w:sz w:val="24"/>
          <w:szCs w:val="24"/>
        </w:rPr>
        <w:t xml:space="preserve"> </w:t>
      </w:r>
      <w:r w:rsidRPr="00503875">
        <w:rPr>
          <w:rFonts w:asciiTheme="minorHAnsi" w:hAnsiTheme="minorHAnsi" w:cstheme="minorHAnsi"/>
          <w:spacing w:val="-1"/>
          <w:sz w:val="24"/>
          <w:szCs w:val="24"/>
        </w:rPr>
        <w:t>stress</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symptoms</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13"/>
          <w:sz w:val="24"/>
          <w:szCs w:val="24"/>
        </w:rPr>
        <w:t xml:space="preserve"> </w:t>
      </w:r>
      <w:r w:rsidRPr="00503875">
        <w:rPr>
          <w:rFonts w:asciiTheme="minorHAnsi" w:hAnsiTheme="minorHAnsi" w:cstheme="minorHAnsi"/>
          <w:spacing w:val="-1"/>
          <w:sz w:val="24"/>
          <w:szCs w:val="24"/>
        </w:rPr>
        <w:t>team</w:t>
      </w:r>
      <w:r w:rsidRPr="00503875">
        <w:rPr>
          <w:rFonts w:asciiTheme="minorHAnsi" w:hAnsiTheme="minorHAnsi" w:cstheme="minorHAnsi"/>
          <w:spacing w:val="15"/>
          <w:sz w:val="24"/>
          <w:szCs w:val="24"/>
        </w:rPr>
        <w:t xml:space="preserve"> </w:t>
      </w:r>
      <w:r w:rsidRPr="00503875">
        <w:rPr>
          <w:rFonts w:asciiTheme="minorHAnsi" w:hAnsiTheme="minorHAnsi" w:cstheme="minorHAnsi"/>
          <w:spacing w:val="-1"/>
          <w:sz w:val="24"/>
          <w:szCs w:val="24"/>
        </w:rPr>
        <w:t>members.</w:t>
      </w:r>
      <w:r w:rsidRPr="00503875">
        <w:rPr>
          <w:rFonts w:asciiTheme="minorHAnsi" w:hAnsiTheme="minorHAnsi" w:cstheme="minorHAnsi"/>
          <w:spacing w:val="32"/>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16"/>
          <w:sz w:val="24"/>
          <w:szCs w:val="24"/>
        </w:rPr>
        <w:t xml:space="preserve"> </w:t>
      </w:r>
      <w:r w:rsidRPr="00503875">
        <w:rPr>
          <w:rFonts w:asciiTheme="minorHAnsi" w:hAnsiTheme="minorHAnsi" w:cstheme="minorHAnsi"/>
          <w:spacing w:val="-1"/>
          <w:sz w:val="24"/>
          <w:szCs w:val="24"/>
        </w:rPr>
        <w:t>appropriate,</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team</w:t>
      </w:r>
      <w:r w:rsidRPr="00503875">
        <w:rPr>
          <w:rFonts w:asciiTheme="minorHAnsi" w:hAnsiTheme="minorHAnsi" w:cstheme="minorHAnsi"/>
          <w:spacing w:val="15"/>
          <w:sz w:val="24"/>
          <w:szCs w:val="24"/>
        </w:rPr>
        <w:t xml:space="preserve"> </w:t>
      </w:r>
      <w:r w:rsidRPr="00503875">
        <w:rPr>
          <w:rFonts w:asciiTheme="minorHAnsi" w:hAnsiTheme="minorHAnsi" w:cstheme="minorHAnsi"/>
          <w:sz w:val="24"/>
          <w:szCs w:val="24"/>
        </w:rPr>
        <w:t>members</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may</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be</w:t>
      </w:r>
      <w:r w:rsidRPr="00503875">
        <w:rPr>
          <w:rFonts w:asciiTheme="minorHAnsi" w:hAnsiTheme="minorHAnsi" w:cstheme="minorHAnsi"/>
          <w:spacing w:val="15"/>
          <w:sz w:val="24"/>
          <w:szCs w:val="24"/>
        </w:rPr>
        <w:t xml:space="preserve"> </w:t>
      </w:r>
      <w:r w:rsidRPr="00503875">
        <w:rPr>
          <w:rFonts w:asciiTheme="minorHAnsi" w:hAnsiTheme="minorHAnsi" w:cstheme="minorHAnsi"/>
          <w:spacing w:val="-1"/>
          <w:sz w:val="24"/>
          <w:szCs w:val="24"/>
        </w:rPr>
        <w:t>provided</w:t>
      </w:r>
      <w:r w:rsidRPr="00503875">
        <w:rPr>
          <w:rFonts w:asciiTheme="minorHAnsi" w:hAnsiTheme="minorHAnsi" w:cstheme="minorHAnsi"/>
          <w:spacing w:val="14"/>
          <w:sz w:val="24"/>
          <w:szCs w:val="24"/>
        </w:rPr>
        <w:t xml:space="preserve"> </w:t>
      </w:r>
      <w:r w:rsidRPr="00503875">
        <w:rPr>
          <w:rFonts w:asciiTheme="minorHAnsi" w:hAnsiTheme="minorHAnsi" w:cstheme="minorHAnsi"/>
          <w:sz w:val="24"/>
          <w:szCs w:val="24"/>
        </w:rPr>
        <w:t>with</w:t>
      </w:r>
      <w:r w:rsidRPr="00503875">
        <w:rPr>
          <w:rFonts w:asciiTheme="minorHAnsi" w:hAnsiTheme="minorHAnsi" w:cstheme="minorHAnsi"/>
          <w:spacing w:val="17"/>
          <w:sz w:val="24"/>
          <w:szCs w:val="24"/>
        </w:rPr>
        <w:t xml:space="preserve"> </w:t>
      </w:r>
      <w:r w:rsidRPr="00503875">
        <w:rPr>
          <w:rFonts w:asciiTheme="minorHAnsi" w:hAnsiTheme="minorHAnsi" w:cstheme="minorHAnsi"/>
          <w:sz w:val="24"/>
          <w:szCs w:val="24"/>
        </w:rPr>
        <w:t>a</w:t>
      </w:r>
      <w:r w:rsidRPr="00503875">
        <w:rPr>
          <w:rFonts w:asciiTheme="minorHAnsi" w:hAnsiTheme="minorHAnsi" w:cstheme="minorHAnsi"/>
          <w:spacing w:val="17"/>
          <w:sz w:val="24"/>
          <w:szCs w:val="24"/>
        </w:rPr>
        <w:t xml:space="preserve"> </w:t>
      </w:r>
      <w:r w:rsidRPr="00503875">
        <w:rPr>
          <w:rFonts w:asciiTheme="minorHAnsi" w:hAnsiTheme="minorHAnsi" w:cstheme="minorHAnsi"/>
          <w:spacing w:val="-1"/>
          <w:sz w:val="24"/>
          <w:szCs w:val="24"/>
        </w:rPr>
        <w:t>referral</w:t>
      </w:r>
      <w:r w:rsidRPr="00503875">
        <w:rPr>
          <w:rFonts w:asciiTheme="minorHAnsi" w:hAnsiTheme="minorHAnsi" w:cstheme="minorHAnsi"/>
          <w:spacing w:val="14"/>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18"/>
          <w:sz w:val="24"/>
          <w:szCs w:val="24"/>
        </w:rPr>
        <w:t xml:space="preserve"> </w:t>
      </w:r>
      <w:r w:rsidRPr="00503875">
        <w:rPr>
          <w:rFonts w:asciiTheme="minorHAnsi" w:hAnsiTheme="minorHAnsi" w:cstheme="minorHAnsi"/>
          <w:spacing w:val="-2"/>
          <w:sz w:val="24"/>
          <w:szCs w:val="24"/>
        </w:rPr>
        <w:t>EAP</w:t>
      </w:r>
      <w:r w:rsidRPr="00503875">
        <w:rPr>
          <w:rFonts w:asciiTheme="minorHAnsi" w:hAnsiTheme="minorHAnsi" w:cstheme="minorHAnsi"/>
          <w:spacing w:val="51"/>
          <w:sz w:val="24"/>
          <w:szCs w:val="24"/>
        </w:rPr>
        <w:t xml:space="preserve"> </w:t>
      </w:r>
      <w:r w:rsidRPr="00503875">
        <w:rPr>
          <w:rFonts w:asciiTheme="minorHAnsi" w:hAnsiTheme="minorHAnsi" w:cstheme="minorHAnsi"/>
          <w:spacing w:val="-1"/>
          <w:sz w:val="24"/>
          <w:szCs w:val="24"/>
        </w:rPr>
        <w:t>and/or</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 xml:space="preserve">with </w:t>
      </w:r>
      <w:r w:rsidRPr="00503875">
        <w:rPr>
          <w:rFonts w:asciiTheme="minorHAnsi" w:hAnsiTheme="minorHAnsi" w:cstheme="minorHAnsi"/>
          <w:spacing w:val="-1"/>
          <w:sz w:val="24"/>
          <w:szCs w:val="24"/>
        </w:rPr>
        <w:t>information</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regarding private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mental</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health providers</w:t>
      </w:r>
      <w:r w:rsidRPr="00503875">
        <w:rPr>
          <w:rFonts w:asciiTheme="minorHAnsi" w:hAnsiTheme="minorHAnsi" w:cstheme="minorHAnsi"/>
          <w:sz w:val="24"/>
          <w:szCs w:val="24"/>
        </w:rPr>
        <w:t xml:space="preserve"> in</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the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area.</w:t>
      </w:r>
    </w:p>
    <w:p w14:paraId="5F2797F0" w14:textId="14D10830" w:rsidR="006313D2" w:rsidRPr="00503875" w:rsidRDefault="006313D2" w:rsidP="00D61DF8">
      <w:pPr>
        <w:pStyle w:val="BodyText"/>
        <w:spacing w:after="120"/>
        <w:ind w:left="0" w:right="187"/>
        <w:jc w:val="both"/>
        <w:rPr>
          <w:rFonts w:asciiTheme="minorHAnsi" w:hAnsiTheme="minorHAnsi" w:cstheme="minorHAnsi"/>
          <w:sz w:val="24"/>
          <w:szCs w:val="24"/>
        </w:rPr>
      </w:pPr>
      <w:r w:rsidRPr="00503875">
        <w:rPr>
          <w:rFonts w:asciiTheme="minorHAnsi" w:hAnsiTheme="minorHAnsi" w:cstheme="minorHAnsi"/>
          <w:spacing w:val="-1"/>
          <w:sz w:val="24"/>
          <w:szCs w:val="24"/>
        </w:rPr>
        <w:t>Principal(s)</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2"/>
          <w:sz w:val="24"/>
          <w:szCs w:val="24"/>
        </w:rPr>
        <w:t>are</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expected</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3"/>
          <w:sz w:val="24"/>
          <w:szCs w:val="24"/>
        </w:rPr>
        <w:t>to</w:t>
      </w:r>
      <w:r w:rsidRPr="00503875">
        <w:rPr>
          <w:rFonts w:asciiTheme="minorHAnsi" w:hAnsiTheme="minorHAnsi" w:cstheme="minorHAnsi"/>
          <w:spacing w:val="12"/>
          <w:sz w:val="24"/>
          <w:szCs w:val="24"/>
        </w:rPr>
        <w:t xml:space="preserve"> </w:t>
      </w:r>
      <w:r w:rsidRPr="00503875">
        <w:rPr>
          <w:rFonts w:asciiTheme="minorHAnsi" w:hAnsiTheme="minorHAnsi" w:cstheme="minorHAnsi"/>
          <w:spacing w:val="-1"/>
          <w:sz w:val="24"/>
          <w:szCs w:val="24"/>
        </w:rPr>
        <w:t>consult</w:t>
      </w:r>
      <w:r w:rsidRPr="00503875">
        <w:rPr>
          <w:rFonts w:asciiTheme="minorHAnsi" w:hAnsiTheme="minorHAnsi" w:cstheme="minorHAnsi"/>
          <w:spacing w:val="12"/>
          <w:sz w:val="24"/>
          <w:szCs w:val="24"/>
        </w:rPr>
        <w:t xml:space="preserve"> </w:t>
      </w:r>
      <w:r w:rsidRPr="00503875">
        <w:rPr>
          <w:rFonts w:asciiTheme="minorHAnsi" w:hAnsiTheme="minorHAnsi" w:cstheme="minorHAnsi"/>
          <w:spacing w:val="-1"/>
          <w:sz w:val="24"/>
          <w:szCs w:val="24"/>
        </w:rPr>
        <w:t>with</w:t>
      </w:r>
      <w:r w:rsidRPr="00503875">
        <w:rPr>
          <w:rFonts w:asciiTheme="minorHAnsi" w:hAnsiTheme="minorHAnsi" w:cstheme="minorHAnsi"/>
          <w:spacing w:val="12"/>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Superintendent or designee</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2"/>
          <w:sz w:val="24"/>
          <w:szCs w:val="24"/>
        </w:rPr>
        <w:t>when</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composing</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2"/>
          <w:sz w:val="24"/>
          <w:szCs w:val="24"/>
        </w:rPr>
        <w:t>l</w:t>
      </w:r>
      <w:r w:rsidRPr="00503875">
        <w:rPr>
          <w:rFonts w:asciiTheme="minorHAnsi" w:hAnsiTheme="minorHAnsi" w:cstheme="minorHAnsi"/>
          <w:spacing w:val="-3"/>
          <w:sz w:val="24"/>
          <w:szCs w:val="24"/>
        </w:rPr>
        <w:t>ett</w:t>
      </w:r>
      <w:r w:rsidRPr="00503875">
        <w:rPr>
          <w:rFonts w:asciiTheme="minorHAnsi" w:hAnsiTheme="minorHAnsi" w:cstheme="minorHAnsi"/>
          <w:spacing w:val="-2"/>
          <w:sz w:val="24"/>
          <w:szCs w:val="24"/>
        </w:rPr>
        <w:t>ers</w:t>
      </w:r>
      <w:r w:rsidRPr="00503875">
        <w:rPr>
          <w:rFonts w:asciiTheme="minorHAnsi" w:hAnsiTheme="minorHAnsi" w:cstheme="minorHAnsi"/>
          <w:spacing w:val="11"/>
          <w:sz w:val="24"/>
          <w:szCs w:val="24"/>
        </w:rPr>
        <w:t xml:space="preserve"> </w:t>
      </w:r>
      <w:r w:rsidRPr="00503875">
        <w:rPr>
          <w:rFonts w:asciiTheme="minorHAnsi" w:hAnsiTheme="minorHAnsi" w:cstheme="minorHAnsi"/>
          <w:spacing w:val="-4"/>
          <w:sz w:val="24"/>
          <w:szCs w:val="24"/>
        </w:rPr>
        <w:t>to</w:t>
      </w:r>
      <w:r w:rsidRPr="00503875">
        <w:rPr>
          <w:rFonts w:asciiTheme="minorHAnsi" w:hAnsiTheme="minorHAnsi" w:cstheme="minorHAnsi"/>
          <w:spacing w:val="85"/>
          <w:sz w:val="24"/>
          <w:szCs w:val="24"/>
        </w:rPr>
        <w:t xml:space="preserve"> </w:t>
      </w:r>
      <w:r w:rsidRPr="00503875">
        <w:rPr>
          <w:rFonts w:asciiTheme="minorHAnsi" w:hAnsiTheme="minorHAnsi" w:cstheme="minorHAnsi"/>
          <w:spacing w:val="-1"/>
          <w:sz w:val="24"/>
          <w:szCs w:val="24"/>
        </w:rPr>
        <w:t>parents</w:t>
      </w:r>
      <w:r w:rsidRPr="00503875">
        <w:rPr>
          <w:rFonts w:asciiTheme="minorHAnsi" w:hAnsiTheme="minorHAnsi" w:cstheme="minorHAnsi"/>
          <w:spacing w:val="24"/>
          <w:sz w:val="24"/>
          <w:szCs w:val="24"/>
        </w:rPr>
        <w:t xml:space="preserve"> </w:t>
      </w:r>
      <w:r w:rsidRPr="00503875">
        <w:rPr>
          <w:rFonts w:asciiTheme="minorHAnsi" w:hAnsiTheme="minorHAnsi" w:cstheme="minorHAnsi"/>
          <w:spacing w:val="-2"/>
          <w:sz w:val="24"/>
          <w:szCs w:val="24"/>
        </w:rPr>
        <w:t>following</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2"/>
          <w:sz w:val="24"/>
          <w:szCs w:val="24"/>
        </w:rPr>
        <w:t>any</w:t>
      </w:r>
      <w:r w:rsidRPr="00503875">
        <w:rPr>
          <w:rFonts w:asciiTheme="minorHAnsi" w:hAnsiTheme="minorHAnsi" w:cstheme="minorHAnsi"/>
          <w:spacing w:val="22"/>
          <w:sz w:val="24"/>
          <w:szCs w:val="24"/>
        </w:rPr>
        <w:t xml:space="preserve"> </w:t>
      </w:r>
      <w:r w:rsidRPr="00503875">
        <w:rPr>
          <w:rFonts w:asciiTheme="minorHAnsi" w:hAnsiTheme="minorHAnsi" w:cstheme="minorHAnsi"/>
          <w:spacing w:val="-3"/>
          <w:sz w:val="24"/>
          <w:szCs w:val="24"/>
        </w:rPr>
        <w:t>emergency.</w:t>
      </w:r>
      <w:r w:rsidRPr="00503875">
        <w:rPr>
          <w:rFonts w:asciiTheme="minorHAnsi" w:hAnsiTheme="minorHAnsi" w:cstheme="minorHAnsi"/>
          <w:spacing w:val="24"/>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pacing w:val="24"/>
          <w:sz w:val="24"/>
          <w:szCs w:val="24"/>
        </w:rPr>
        <w:t xml:space="preserve"> </w:t>
      </w:r>
      <w:r w:rsidRPr="00503875">
        <w:rPr>
          <w:rFonts w:asciiTheme="minorHAnsi" w:hAnsiTheme="minorHAnsi" w:cstheme="minorHAnsi"/>
          <w:spacing w:val="-2"/>
          <w:sz w:val="24"/>
          <w:szCs w:val="24"/>
        </w:rPr>
        <w:t>Director of Communications</w:t>
      </w:r>
      <w:r w:rsidRPr="00503875">
        <w:rPr>
          <w:rFonts w:asciiTheme="minorHAnsi" w:hAnsiTheme="minorHAnsi" w:cstheme="minorHAnsi"/>
          <w:spacing w:val="21"/>
          <w:sz w:val="24"/>
          <w:szCs w:val="24"/>
        </w:rPr>
        <w:t xml:space="preserve"> </w:t>
      </w:r>
      <w:r w:rsidRPr="00503875">
        <w:rPr>
          <w:rFonts w:asciiTheme="minorHAnsi" w:hAnsiTheme="minorHAnsi" w:cstheme="minorHAnsi"/>
          <w:sz w:val="24"/>
          <w:szCs w:val="24"/>
        </w:rPr>
        <w:t>will</w:t>
      </w:r>
      <w:r w:rsidRPr="00503875">
        <w:rPr>
          <w:rFonts w:asciiTheme="minorHAnsi" w:hAnsiTheme="minorHAnsi" w:cstheme="minorHAnsi"/>
          <w:spacing w:val="20"/>
          <w:sz w:val="24"/>
          <w:szCs w:val="24"/>
        </w:rPr>
        <w:t xml:space="preserve"> </w:t>
      </w:r>
      <w:r w:rsidRPr="00503875">
        <w:rPr>
          <w:rFonts w:asciiTheme="minorHAnsi" w:hAnsiTheme="minorHAnsi" w:cstheme="minorHAnsi"/>
          <w:spacing w:val="-1"/>
          <w:sz w:val="24"/>
          <w:szCs w:val="24"/>
        </w:rPr>
        <w:t>assist</w:t>
      </w:r>
      <w:r w:rsidRPr="00503875">
        <w:rPr>
          <w:rFonts w:asciiTheme="minorHAnsi" w:hAnsiTheme="minorHAnsi" w:cstheme="minorHAnsi"/>
          <w:spacing w:val="24"/>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23"/>
          <w:sz w:val="24"/>
          <w:szCs w:val="24"/>
        </w:rPr>
        <w:t xml:space="preserve"> </w:t>
      </w:r>
      <w:r w:rsidRPr="00503875">
        <w:rPr>
          <w:rFonts w:asciiTheme="minorHAnsi" w:hAnsiTheme="minorHAnsi" w:cstheme="minorHAnsi"/>
          <w:spacing w:val="-1"/>
          <w:sz w:val="24"/>
          <w:szCs w:val="24"/>
        </w:rPr>
        <w:t>sending</w:t>
      </w:r>
      <w:r w:rsidRPr="00503875">
        <w:rPr>
          <w:rFonts w:asciiTheme="minorHAnsi" w:hAnsiTheme="minorHAnsi" w:cstheme="minorHAnsi"/>
          <w:spacing w:val="22"/>
          <w:sz w:val="24"/>
          <w:szCs w:val="24"/>
        </w:rPr>
        <w:t xml:space="preserve"> </w:t>
      </w:r>
      <w:r w:rsidRPr="00503875">
        <w:rPr>
          <w:rFonts w:asciiTheme="minorHAnsi" w:hAnsiTheme="minorHAnsi" w:cstheme="minorHAnsi"/>
          <w:sz w:val="24"/>
          <w:szCs w:val="24"/>
        </w:rPr>
        <w:t>mass</w:t>
      </w:r>
      <w:r w:rsidRPr="00503875">
        <w:rPr>
          <w:rFonts w:asciiTheme="minorHAnsi" w:hAnsiTheme="minorHAnsi" w:cstheme="minorHAnsi"/>
          <w:spacing w:val="73"/>
          <w:sz w:val="24"/>
          <w:szCs w:val="24"/>
        </w:rPr>
        <w:t xml:space="preserve"> </w:t>
      </w:r>
      <w:r w:rsidRPr="00503875">
        <w:rPr>
          <w:rFonts w:asciiTheme="minorHAnsi" w:hAnsiTheme="minorHAnsi" w:cstheme="minorHAnsi"/>
          <w:spacing w:val="-1"/>
          <w:sz w:val="24"/>
          <w:szCs w:val="24"/>
        </w:rPr>
        <w:t>communication</w:t>
      </w:r>
      <w:r w:rsidRPr="00503875">
        <w:rPr>
          <w:rFonts w:asciiTheme="minorHAnsi" w:hAnsiTheme="minorHAnsi" w:cstheme="minorHAnsi"/>
          <w:spacing w:val="49"/>
          <w:sz w:val="24"/>
          <w:szCs w:val="24"/>
        </w:rPr>
        <w:t xml:space="preserve"> </w:t>
      </w:r>
      <w:r w:rsidRPr="00503875">
        <w:rPr>
          <w:rFonts w:asciiTheme="minorHAnsi" w:hAnsiTheme="minorHAnsi" w:cstheme="minorHAnsi"/>
          <w:spacing w:val="-1"/>
          <w:sz w:val="24"/>
          <w:szCs w:val="24"/>
        </w:rPr>
        <w:t>messages</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to</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2"/>
          <w:sz w:val="24"/>
          <w:szCs w:val="24"/>
        </w:rPr>
        <w:t>a</w:t>
      </w:r>
      <w:r w:rsidRPr="00503875">
        <w:rPr>
          <w:rFonts w:asciiTheme="minorHAnsi" w:hAnsiTheme="minorHAnsi" w:cstheme="minorHAnsi"/>
          <w:spacing w:val="-3"/>
          <w:sz w:val="24"/>
          <w:szCs w:val="24"/>
        </w:rPr>
        <w:t>ff</w:t>
      </w:r>
      <w:r w:rsidRPr="00503875">
        <w:rPr>
          <w:rFonts w:asciiTheme="minorHAnsi" w:hAnsiTheme="minorHAnsi" w:cstheme="minorHAnsi"/>
          <w:spacing w:val="-2"/>
          <w:sz w:val="24"/>
          <w:szCs w:val="24"/>
        </w:rPr>
        <w:t>ected</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2"/>
          <w:sz w:val="24"/>
          <w:szCs w:val="24"/>
        </w:rPr>
        <w:t>groups.</w:t>
      </w:r>
      <w:r w:rsidRPr="00503875">
        <w:rPr>
          <w:rFonts w:asciiTheme="minorHAnsi" w:hAnsiTheme="minorHAnsi" w:cstheme="minorHAnsi"/>
          <w:spacing w:val="4"/>
          <w:sz w:val="24"/>
          <w:szCs w:val="24"/>
        </w:rPr>
        <w:t xml:space="preserve"> </w:t>
      </w:r>
    </w:p>
    <w:p w14:paraId="0CFCAF67" w14:textId="77777777" w:rsidR="006313D2" w:rsidRPr="008E151F" w:rsidRDefault="006313D2" w:rsidP="008E151F">
      <w:pPr>
        <w:ind w:right="180"/>
        <w:contextualSpacing/>
        <w:jc w:val="both"/>
        <w:rPr>
          <w:rFonts w:eastAsia="Calibri" w:cstheme="minorHAnsi"/>
          <w:sz w:val="24"/>
          <w:szCs w:val="24"/>
        </w:rPr>
      </w:pPr>
    </w:p>
    <w:p w14:paraId="056E5BB7" w14:textId="2C288925" w:rsidR="00503875" w:rsidRPr="006C0EBE" w:rsidRDefault="00CE24B6" w:rsidP="00D61DF8">
      <w:pPr>
        <w:pStyle w:val="Heading2"/>
        <w:spacing w:after="120"/>
        <w:ind w:left="0" w:right="180"/>
        <w:contextualSpacing/>
        <w:jc w:val="both"/>
        <w:rPr>
          <w:rFonts w:asciiTheme="minorHAnsi" w:hAnsiTheme="minorHAnsi" w:cstheme="minorHAnsi"/>
          <w:b/>
          <w:sz w:val="28"/>
        </w:rPr>
      </w:pPr>
      <w:bookmarkStart w:id="71" w:name="_Toc110256084"/>
      <w:r w:rsidRPr="006C0EBE">
        <w:rPr>
          <w:rFonts w:asciiTheme="minorHAnsi" w:hAnsiTheme="minorHAnsi" w:cstheme="minorHAnsi"/>
          <w:b/>
          <w:sz w:val="28"/>
        </w:rPr>
        <w:t>DISTRICT RESOURCES AVAILABLE IN AN EMERGENCY</w:t>
      </w:r>
      <w:bookmarkEnd w:id="71"/>
    </w:p>
    <w:p w14:paraId="7323162D" w14:textId="341D77EA" w:rsidR="00CE24B6" w:rsidRPr="00503875" w:rsidRDefault="00CE24B6" w:rsidP="00D61DF8">
      <w:pPr>
        <w:pStyle w:val="Heading2"/>
        <w:spacing w:after="120"/>
        <w:ind w:left="0" w:right="180"/>
        <w:contextualSpacing/>
        <w:jc w:val="both"/>
        <w:rPr>
          <w:rFonts w:asciiTheme="minorHAnsi" w:hAnsiTheme="minorHAnsi" w:cstheme="minorHAnsi"/>
          <w:b/>
        </w:rPr>
      </w:pPr>
      <w:bookmarkStart w:id="72" w:name="_Toc110255822"/>
      <w:bookmarkStart w:id="73" w:name="_Toc110256085"/>
      <w:r w:rsidRPr="00503875">
        <w:rPr>
          <w:rFonts w:asciiTheme="minorHAnsi" w:hAnsiTheme="minorHAnsi" w:cstheme="minorHAnsi"/>
        </w:rPr>
        <w:t>The District-Wide School Safety Team is responsible for maintaining a list of resources to be made available to Emergency Response Teams and Post-Incident Response Teams in the event of an emergency.</w:t>
      </w:r>
      <w:bookmarkEnd w:id="72"/>
      <w:bookmarkEnd w:id="73"/>
      <w:r w:rsidRPr="00503875">
        <w:rPr>
          <w:rFonts w:asciiTheme="minorHAnsi" w:hAnsiTheme="minorHAnsi" w:cstheme="minorHAnsi"/>
        </w:rPr>
        <w:t xml:space="preserve">  </w:t>
      </w:r>
    </w:p>
    <w:p w14:paraId="54E1B465" w14:textId="77777777" w:rsidR="006313D2" w:rsidRPr="008E151F" w:rsidRDefault="006313D2" w:rsidP="008E151F">
      <w:pPr>
        <w:ind w:right="180"/>
        <w:contextualSpacing/>
        <w:jc w:val="both"/>
        <w:rPr>
          <w:rFonts w:eastAsia="Calibri" w:cstheme="minorHAnsi"/>
          <w:sz w:val="24"/>
          <w:szCs w:val="24"/>
        </w:rPr>
      </w:pPr>
    </w:p>
    <w:p w14:paraId="71D26672" w14:textId="5F1383AB" w:rsidR="006313D2" w:rsidRPr="006C0EBE" w:rsidRDefault="006313D2" w:rsidP="006C0EBE">
      <w:pPr>
        <w:pStyle w:val="Heading2"/>
        <w:spacing w:after="120"/>
        <w:ind w:left="0" w:right="187"/>
        <w:jc w:val="both"/>
        <w:rPr>
          <w:rFonts w:asciiTheme="minorHAnsi" w:hAnsiTheme="minorHAnsi" w:cstheme="minorHAnsi"/>
          <w:b/>
          <w:spacing w:val="-1"/>
          <w:sz w:val="28"/>
        </w:rPr>
      </w:pPr>
      <w:bookmarkStart w:id="74" w:name="_TOC_250000"/>
      <w:bookmarkStart w:id="75" w:name="_Toc110256086"/>
      <w:r w:rsidRPr="006C0EBE">
        <w:rPr>
          <w:rFonts w:asciiTheme="minorHAnsi" w:hAnsiTheme="minorHAnsi" w:cstheme="minorHAnsi"/>
          <w:b/>
          <w:spacing w:val="-1"/>
          <w:sz w:val="28"/>
        </w:rPr>
        <w:t>DISASTER MENTAL HEALTH SERVICES</w:t>
      </w:r>
      <w:bookmarkEnd w:id="74"/>
      <w:bookmarkEnd w:id="75"/>
    </w:p>
    <w:p w14:paraId="2FB128DD" w14:textId="02496100" w:rsidR="006313D2" w:rsidRPr="00503875" w:rsidRDefault="006313D2" w:rsidP="006C0EBE">
      <w:pPr>
        <w:pStyle w:val="BodyText"/>
        <w:spacing w:after="120"/>
        <w:ind w:left="0" w:right="187"/>
        <w:jc w:val="both"/>
        <w:rPr>
          <w:rFonts w:asciiTheme="minorHAnsi" w:hAnsiTheme="minorHAnsi" w:cstheme="minorHAnsi"/>
          <w:spacing w:val="-1"/>
          <w:sz w:val="24"/>
          <w:szCs w:val="24"/>
        </w:rPr>
      </w:pPr>
      <w:r w:rsidRPr="00503875">
        <w:rPr>
          <w:rFonts w:asciiTheme="minorHAnsi" w:hAnsiTheme="minorHAnsi" w:cstheme="minorHAnsi"/>
          <w:sz w:val="24"/>
          <w:szCs w:val="24"/>
        </w:rPr>
        <w:t>The</w:t>
      </w:r>
      <w:r w:rsidRPr="00503875">
        <w:rPr>
          <w:rFonts w:asciiTheme="minorHAnsi" w:hAnsiTheme="minorHAnsi" w:cstheme="minorHAnsi"/>
          <w:spacing w:val="-1"/>
          <w:sz w:val="24"/>
          <w:szCs w:val="24"/>
        </w:rPr>
        <w:t xml:space="preserve"> Principals or designees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 xml:space="preserve">will </w:t>
      </w:r>
      <w:r w:rsidRPr="00503875">
        <w:rPr>
          <w:rFonts w:asciiTheme="minorHAnsi" w:hAnsiTheme="minorHAnsi" w:cstheme="minorHAnsi"/>
          <w:spacing w:val="-2"/>
          <w:sz w:val="24"/>
          <w:szCs w:val="24"/>
        </w:rPr>
        <w:t xml:space="preserve">communicate </w:t>
      </w:r>
      <w:r w:rsidRPr="00503875">
        <w:rPr>
          <w:rFonts w:asciiTheme="minorHAnsi" w:hAnsiTheme="minorHAnsi" w:cstheme="minorHAnsi"/>
          <w:sz w:val="24"/>
          <w:szCs w:val="24"/>
        </w:rPr>
        <w:t>with</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outside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agencies,</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such</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as</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1"/>
          <w:sz w:val="24"/>
          <w:szCs w:val="24"/>
        </w:rPr>
        <w:t xml:space="preserve"> County</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1"/>
          <w:sz w:val="24"/>
          <w:szCs w:val="24"/>
        </w:rPr>
        <w:t>Health</w:t>
      </w:r>
      <w:r w:rsidRPr="00503875">
        <w:rPr>
          <w:rFonts w:asciiTheme="minorHAnsi" w:hAnsiTheme="minorHAnsi" w:cstheme="minorHAnsi"/>
          <w:spacing w:val="53"/>
          <w:sz w:val="24"/>
          <w:szCs w:val="24"/>
        </w:rPr>
        <w:t xml:space="preserve"> </w:t>
      </w:r>
      <w:r w:rsidRPr="00503875">
        <w:rPr>
          <w:rFonts w:asciiTheme="minorHAnsi" w:hAnsiTheme="minorHAnsi" w:cstheme="minorHAnsi"/>
          <w:spacing w:val="-1"/>
          <w:sz w:val="24"/>
          <w:szCs w:val="24"/>
        </w:rPr>
        <w:t>Department,</w:t>
      </w:r>
      <w:r w:rsidRPr="00503875">
        <w:rPr>
          <w:rFonts w:asciiTheme="minorHAnsi" w:hAnsiTheme="minorHAnsi" w:cstheme="minorHAnsi"/>
          <w:sz w:val="24"/>
          <w:szCs w:val="24"/>
        </w:rPr>
        <w:t xml:space="preserve"> </w:t>
      </w:r>
      <w:r w:rsidR="00E34EC9">
        <w:rPr>
          <w:rFonts w:asciiTheme="minorHAnsi" w:hAnsiTheme="minorHAnsi" w:cstheme="minorHAnsi"/>
          <w:sz w:val="24"/>
          <w:szCs w:val="24"/>
        </w:rPr>
        <w:t>to</w:t>
      </w:r>
      <w:r w:rsidRPr="00503875">
        <w:rPr>
          <w:rFonts w:asciiTheme="minorHAnsi" w:hAnsiTheme="minorHAnsi" w:cstheme="minorHAnsi"/>
          <w:spacing w:val="1"/>
          <w:sz w:val="24"/>
          <w:szCs w:val="24"/>
        </w:rPr>
        <w:t xml:space="preserve"> </w:t>
      </w:r>
      <w:r w:rsidRPr="00503875">
        <w:rPr>
          <w:rFonts w:asciiTheme="minorHAnsi" w:hAnsiTheme="minorHAnsi" w:cstheme="minorHAnsi"/>
          <w:spacing w:val="-2"/>
          <w:sz w:val="24"/>
          <w:szCs w:val="24"/>
        </w:rPr>
        <w:t>provide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necessary</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mental</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 xml:space="preserve">health </w:t>
      </w:r>
      <w:r w:rsidRPr="00503875">
        <w:rPr>
          <w:rFonts w:asciiTheme="minorHAnsi" w:hAnsiTheme="minorHAnsi" w:cstheme="minorHAnsi"/>
          <w:sz w:val="24"/>
          <w:szCs w:val="24"/>
        </w:rPr>
        <w:t>services</w:t>
      </w:r>
      <w:r w:rsidRPr="00503875">
        <w:rPr>
          <w:rFonts w:asciiTheme="minorHAnsi" w:hAnsiTheme="minorHAnsi" w:cstheme="minorHAnsi"/>
          <w:spacing w:val="-2"/>
          <w:sz w:val="24"/>
          <w:szCs w:val="24"/>
        </w:rPr>
        <w:t xml:space="preserve"> following any emergency.</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47"/>
          <w:sz w:val="24"/>
          <w:szCs w:val="24"/>
        </w:rPr>
        <w:t xml:space="preserve"> </w:t>
      </w:r>
      <w:r w:rsidRPr="00503875">
        <w:rPr>
          <w:rFonts w:asciiTheme="minorHAnsi" w:hAnsiTheme="minorHAnsi" w:cstheme="minorHAnsi"/>
          <w:spacing w:val="-1"/>
          <w:sz w:val="24"/>
          <w:szCs w:val="24"/>
        </w:rPr>
        <w:t>mental</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 xml:space="preserve">health </w:t>
      </w:r>
      <w:r w:rsidRPr="00503875">
        <w:rPr>
          <w:rFonts w:asciiTheme="minorHAnsi" w:hAnsiTheme="minorHAnsi" w:cstheme="minorHAnsi"/>
          <w:spacing w:val="-2"/>
          <w:sz w:val="24"/>
          <w:szCs w:val="24"/>
        </w:rPr>
        <w:t xml:space="preserve">providers </w:t>
      </w:r>
      <w:r w:rsidRPr="00503875">
        <w:rPr>
          <w:rFonts w:asciiTheme="minorHAnsi" w:hAnsiTheme="minorHAnsi" w:cstheme="minorHAnsi"/>
          <w:spacing w:val="-3"/>
          <w:sz w:val="24"/>
          <w:szCs w:val="24"/>
        </w:rPr>
        <w:t>may</w:t>
      </w:r>
      <w:r w:rsidRPr="00503875">
        <w:rPr>
          <w:rFonts w:asciiTheme="minorHAnsi" w:hAnsiTheme="minorHAnsi" w:cstheme="minorHAnsi"/>
          <w:sz w:val="24"/>
          <w:szCs w:val="24"/>
        </w:rPr>
        <w:t xml:space="preserve"> be </w:t>
      </w:r>
      <w:r w:rsidRPr="00503875">
        <w:rPr>
          <w:rFonts w:asciiTheme="minorHAnsi" w:hAnsiTheme="minorHAnsi" w:cstheme="minorHAnsi"/>
          <w:spacing w:val="-2"/>
          <w:sz w:val="24"/>
          <w:szCs w:val="24"/>
        </w:rPr>
        <w:t xml:space="preserve">temporarily </w:t>
      </w:r>
      <w:r w:rsidRPr="00503875">
        <w:rPr>
          <w:rFonts w:asciiTheme="minorHAnsi" w:hAnsiTheme="minorHAnsi" w:cstheme="minorHAnsi"/>
          <w:spacing w:val="-1"/>
          <w:sz w:val="24"/>
          <w:szCs w:val="24"/>
        </w:rPr>
        <w:t>re-assigned</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to assist</w:t>
      </w:r>
      <w:r w:rsidRPr="00503875">
        <w:rPr>
          <w:rFonts w:asciiTheme="minorHAnsi" w:hAnsiTheme="minorHAnsi" w:cstheme="minorHAnsi"/>
          <w:spacing w:val="-2"/>
          <w:sz w:val="24"/>
          <w:szCs w:val="24"/>
        </w:rPr>
        <w:t xml:space="preserve"> </w:t>
      </w:r>
      <w:r w:rsidRPr="00503875">
        <w:rPr>
          <w:rFonts w:asciiTheme="minorHAnsi" w:hAnsiTheme="minorHAnsi" w:cstheme="minorHAnsi"/>
          <w:sz w:val="24"/>
          <w:szCs w:val="24"/>
        </w:rPr>
        <w:t>in the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2"/>
          <w:sz w:val="24"/>
          <w:szCs w:val="24"/>
        </w:rPr>
        <w:t>recovery</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process.</w:t>
      </w:r>
    </w:p>
    <w:p w14:paraId="78BB4000" w14:textId="045878C6" w:rsidR="00F261A9" w:rsidRPr="008E151F" w:rsidRDefault="00F261A9" w:rsidP="006C0EBE">
      <w:pPr>
        <w:pStyle w:val="BodyText"/>
        <w:spacing w:after="120"/>
        <w:ind w:left="0" w:right="187"/>
        <w:jc w:val="both"/>
        <w:rPr>
          <w:rFonts w:asciiTheme="minorHAnsi" w:hAnsiTheme="minorHAnsi" w:cstheme="minorHAnsi"/>
          <w:spacing w:val="-1"/>
          <w:szCs w:val="24"/>
        </w:rPr>
      </w:pPr>
    </w:p>
    <w:p w14:paraId="40D4B5C5" w14:textId="6338784B" w:rsidR="006313D2" w:rsidRPr="006C0EBE" w:rsidRDefault="006313D2" w:rsidP="006C0EBE">
      <w:pPr>
        <w:pStyle w:val="Heading2"/>
        <w:spacing w:after="120"/>
        <w:ind w:left="0" w:right="187"/>
        <w:jc w:val="both"/>
        <w:rPr>
          <w:rFonts w:asciiTheme="minorHAnsi" w:hAnsiTheme="minorHAnsi" w:cstheme="minorHAnsi"/>
          <w:b/>
        </w:rPr>
      </w:pPr>
      <w:bookmarkStart w:id="76" w:name="_Toc110256087"/>
      <w:r w:rsidRPr="00503875">
        <w:rPr>
          <w:rFonts w:asciiTheme="minorHAnsi" w:hAnsiTheme="minorHAnsi" w:cstheme="minorHAnsi"/>
          <w:b/>
        </w:rPr>
        <w:t>ADDITIONAL EMERGENCY</w:t>
      </w:r>
      <w:r w:rsidRPr="00503875">
        <w:rPr>
          <w:rFonts w:asciiTheme="minorHAnsi" w:hAnsiTheme="minorHAnsi" w:cstheme="minorHAnsi"/>
          <w:b/>
          <w:spacing w:val="-2"/>
        </w:rPr>
        <w:t xml:space="preserve"> </w:t>
      </w:r>
      <w:r w:rsidRPr="00503875">
        <w:rPr>
          <w:rFonts w:asciiTheme="minorHAnsi" w:hAnsiTheme="minorHAnsi" w:cstheme="minorHAnsi"/>
          <w:b/>
        </w:rPr>
        <w:t>NUMBERS:</w:t>
      </w:r>
      <w:bookmarkEnd w:id="76"/>
    </w:p>
    <w:p w14:paraId="3B4E28B9" w14:textId="77777777" w:rsidR="006313D2" w:rsidRPr="003F0835" w:rsidRDefault="006313D2" w:rsidP="006C0EBE">
      <w:pPr>
        <w:pStyle w:val="BodyText"/>
        <w:spacing w:after="120"/>
        <w:ind w:left="0" w:right="187"/>
        <w:jc w:val="both"/>
        <w:rPr>
          <w:rFonts w:asciiTheme="minorHAnsi" w:hAnsiTheme="minorHAnsi" w:cstheme="minorHAnsi"/>
          <w:spacing w:val="-1"/>
          <w:sz w:val="24"/>
          <w:szCs w:val="24"/>
        </w:rPr>
      </w:pPr>
      <w:r w:rsidRPr="003F0835">
        <w:rPr>
          <w:rFonts w:asciiTheme="minorHAnsi" w:hAnsiTheme="minorHAnsi" w:cstheme="minorHAnsi"/>
          <w:spacing w:val="-1"/>
          <w:sz w:val="24"/>
          <w:szCs w:val="24"/>
        </w:rPr>
        <w:lastRenderedPageBreak/>
        <w:t>Sullivan County Sheriff’s Dept.</w:t>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t>845-794-3872</w:t>
      </w:r>
    </w:p>
    <w:p w14:paraId="407D1919" w14:textId="2ECA92F3" w:rsidR="006313D2" w:rsidRPr="003F0835" w:rsidRDefault="006313D2" w:rsidP="006C0EBE">
      <w:pPr>
        <w:pStyle w:val="BodyText"/>
        <w:spacing w:after="120"/>
        <w:ind w:left="0" w:right="187"/>
        <w:jc w:val="both"/>
        <w:rPr>
          <w:rFonts w:asciiTheme="minorHAnsi" w:hAnsiTheme="minorHAnsi" w:cstheme="minorHAnsi"/>
          <w:spacing w:val="-1"/>
          <w:sz w:val="24"/>
          <w:szCs w:val="24"/>
        </w:rPr>
      </w:pPr>
      <w:r w:rsidRPr="003F0835">
        <w:rPr>
          <w:rFonts w:asciiTheme="minorHAnsi" w:hAnsiTheme="minorHAnsi" w:cstheme="minorHAnsi"/>
          <w:spacing w:val="-1"/>
          <w:sz w:val="24"/>
          <w:szCs w:val="24"/>
        </w:rPr>
        <w:t>New York State Police</w:t>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ab/>
      </w:r>
      <w:r w:rsidR="00503875" w:rsidRPr="003F0835">
        <w:rPr>
          <w:rFonts w:asciiTheme="minorHAnsi" w:hAnsiTheme="minorHAnsi" w:cstheme="minorHAnsi"/>
          <w:spacing w:val="-1"/>
          <w:sz w:val="24"/>
          <w:szCs w:val="24"/>
        </w:rPr>
        <w:tab/>
      </w:r>
      <w:r w:rsidRPr="003F0835">
        <w:rPr>
          <w:rFonts w:asciiTheme="minorHAnsi" w:hAnsiTheme="minorHAnsi" w:cstheme="minorHAnsi"/>
          <w:spacing w:val="-1"/>
          <w:sz w:val="24"/>
          <w:szCs w:val="24"/>
        </w:rPr>
        <w:t>845-292-6600</w:t>
      </w:r>
    </w:p>
    <w:p w14:paraId="1A38B065" w14:textId="77777777" w:rsidR="006313D2" w:rsidRPr="003F0835" w:rsidRDefault="006313D2" w:rsidP="006C0EBE">
      <w:pPr>
        <w:pStyle w:val="BodyText"/>
        <w:spacing w:after="120"/>
        <w:ind w:left="0" w:right="187"/>
        <w:jc w:val="both"/>
        <w:rPr>
          <w:rFonts w:asciiTheme="minorHAnsi" w:hAnsiTheme="minorHAnsi" w:cstheme="minorHAnsi"/>
          <w:sz w:val="24"/>
          <w:szCs w:val="24"/>
        </w:rPr>
      </w:pPr>
      <w:r w:rsidRPr="003F0835">
        <w:rPr>
          <w:rFonts w:asciiTheme="minorHAnsi" w:hAnsiTheme="minorHAnsi" w:cstheme="minorHAnsi"/>
          <w:spacing w:val="-1"/>
          <w:sz w:val="24"/>
          <w:szCs w:val="24"/>
        </w:rPr>
        <w:t xml:space="preserve">Poison </w:t>
      </w:r>
      <w:r w:rsidRPr="003F0835">
        <w:rPr>
          <w:rFonts w:asciiTheme="minorHAnsi" w:hAnsiTheme="minorHAnsi" w:cstheme="minorHAnsi"/>
          <w:spacing w:val="-2"/>
          <w:sz w:val="24"/>
          <w:szCs w:val="24"/>
        </w:rPr>
        <w:t>Control</w:t>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1"/>
          <w:sz w:val="24"/>
          <w:szCs w:val="24"/>
        </w:rPr>
        <w:t>800-336-6997</w:t>
      </w:r>
    </w:p>
    <w:p w14:paraId="1294FFCD" w14:textId="77777777" w:rsidR="00503875" w:rsidRPr="003F0835" w:rsidRDefault="006313D2" w:rsidP="006C0EBE">
      <w:pPr>
        <w:pStyle w:val="BodyText"/>
        <w:spacing w:after="120"/>
        <w:ind w:left="0" w:right="187"/>
        <w:jc w:val="both"/>
        <w:rPr>
          <w:rFonts w:asciiTheme="minorHAnsi" w:hAnsiTheme="minorHAnsi" w:cstheme="minorHAnsi"/>
          <w:spacing w:val="-1"/>
          <w:sz w:val="24"/>
          <w:szCs w:val="24"/>
        </w:rPr>
      </w:pPr>
      <w:r w:rsidRPr="003F0835">
        <w:rPr>
          <w:rFonts w:asciiTheme="minorHAnsi" w:hAnsiTheme="minorHAnsi" w:cstheme="minorHAnsi"/>
          <w:spacing w:val="-2"/>
          <w:sz w:val="24"/>
          <w:szCs w:val="24"/>
        </w:rPr>
        <w:t>Federal Bureau</w:t>
      </w:r>
      <w:r w:rsidRPr="003F0835">
        <w:rPr>
          <w:rFonts w:asciiTheme="minorHAnsi" w:hAnsiTheme="minorHAnsi" w:cstheme="minorHAnsi"/>
          <w:spacing w:val="-5"/>
          <w:sz w:val="24"/>
          <w:szCs w:val="24"/>
        </w:rPr>
        <w:t xml:space="preserve"> </w:t>
      </w:r>
      <w:r w:rsidRPr="003F0835">
        <w:rPr>
          <w:rFonts w:asciiTheme="minorHAnsi" w:hAnsiTheme="minorHAnsi" w:cstheme="minorHAnsi"/>
          <w:sz w:val="24"/>
          <w:szCs w:val="24"/>
        </w:rPr>
        <w:t>of</w:t>
      </w:r>
      <w:r w:rsidRPr="003F0835">
        <w:rPr>
          <w:rFonts w:asciiTheme="minorHAnsi" w:hAnsiTheme="minorHAnsi" w:cstheme="minorHAnsi"/>
          <w:spacing w:val="-2"/>
          <w:sz w:val="24"/>
          <w:szCs w:val="24"/>
        </w:rPr>
        <w:t xml:space="preserve"> Investigation</w:t>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1"/>
          <w:sz w:val="24"/>
          <w:szCs w:val="24"/>
        </w:rPr>
        <w:t>914-989-6000</w:t>
      </w:r>
    </w:p>
    <w:p w14:paraId="61A62926" w14:textId="77777777" w:rsidR="00503875" w:rsidRPr="003F0835" w:rsidRDefault="006313D2" w:rsidP="006C0EBE">
      <w:pPr>
        <w:pStyle w:val="BodyText"/>
        <w:spacing w:after="120"/>
        <w:ind w:left="0" w:right="187"/>
        <w:jc w:val="both"/>
        <w:rPr>
          <w:rFonts w:asciiTheme="minorHAnsi" w:hAnsiTheme="minorHAnsi" w:cstheme="minorHAnsi"/>
          <w:spacing w:val="-1"/>
          <w:sz w:val="24"/>
          <w:szCs w:val="24"/>
        </w:rPr>
      </w:pPr>
      <w:r w:rsidRPr="003F0835">
        <w:rPr>
          <w:rFonts w:asciiTheme="minorHAnsi" w:hAnsiTheme="minorHAnsi" w:cstheme="minorHAnsi"/>
          <w:sz w:val="24"/>
          <w:szCs w:val="24"/>
        </w:rPr>
        <w:t>US</w:t>
      </w:r>
      <w:r w:rsidRPr="003F0835">
        <w:rPr>
          <w:rFonts w:asciiTheme="minorHAnsi" w:hAnsiTheme="minorHAnsi" w:cstheme="minorHAnsi"/>
          <w:spacing w:val="-3"/>
          <w:sz w:val="24"/>
          <w:szCs w:val="24"/>
        </w:rPr>
        <w:t xml:space="preserve"> </w:t>
      </w:r>
      <w:r w:rsidRPr="003F0835">
        <w:rPr>
          <w:rFonts w:asciiTheme="minorHAnsi" w:hAnsiTheme="minorHAnsi" w:cstheme="minorHAnsi"/>
          <w:spacing w:val="-2"/>
          <w:sz w:val="24"/>
          <w:szCs w:val="24"/>
        </w:rPr>
        <w:t>Environmental</w:t>
      </w:r>
      <w:r w:rsidRPr="003F0835">
        <w:rPr>
          <w:rFonts w:asciiTheme="minorHAnsi" w:hAnsiTheme="minorHAnsi" w:cstheme="minorHAnsi"/>
          <w:spacing w:val="-5"/>
          <w:sz w:val="24"/>
          <w:szCs w:val="24"/>
        </w:rPr>
        <w:t xml:space="preserve"> </w:t>
      </w:r>
      <w:r w:rsidRPr="003F0835">
        <w:rPr>
          <w:rFonts w:asciiTheme="minorHAnsi" w:hAnsiTheme="minorHAnsi" w:cstheme="minorHAnsi"/>
          <w:spacing w:val="-2"/>
          <w:sz w:val="24"/>
          <w:szCs w:val="24"/>
        </w:rPr>
        <w:t>Protection</w:t>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2"/>
          <w:sz w:val="24"/>
          <w:szCs w:val="24"/>
        </w:rPr>
        <w:tab/>
      </w:r>
      <w:r w:rsidRPr="003F0835">
        <w:rPr>
          <w:rFonts w:asciiTheme="minorHAnsi" w:hAnsiTheme="minorHAnsi" w:cstheme="minorHAnsi"/>
          <w:spacing w:val="-1"/>
          <w:sz w:val="24"/>
          <w:szCs w:val="24"/>
        </w:rPr>
        <w:t>212-264-5175</w:t>
      </w:r>
    </w:p>
    <w:p w14:paraId="52BD6DFF" w14:textId="355F299D" w:rsidR="00CB322B" w:rsidRPr="003F0835" w:rsidRDefault="00CB322B" w:rsidP="006C0EBE">
      <w:pPr>
        <w:pStyle w:val="BodyText"/>
        <w:spacing w:after="120"/>
        <w:ind w:left="0" w:right="187"/>
        <w:jc w:val="both"/>
        <w:rPr>
          <w:rFonts w:asciiTheme="minorHAnsi" w:hAnsiTheme="minorHAnsi" w:cstheme="minorHAnsi"/>
          <w:spacing w:val="-1"/>
          <w:sz w:val="24"/>
          <w:szCs w:val="24"/>
        </w:rPr>
      </w:pPr>
      <w:r w:rsidRPr="003F0835">
        <w:rPr>
          <w:rFonts w:asciiTheme="minorHAnsi" w:hAnsiTheme="minorHAnsi" w:cstheme="minorHAnsi"/>
          <w:spacing w:val="-1"/>
          <w:sz w:val="24"/>
          <w:szCs w:val="24"/>
        </w:rPr>
        <w:t xml:space="preserve">Sullivan Co. Health Dept.                                                      </w:t>
      </w:r>
      <w:r w:rsidR="00503875" w:rsidRPr="003F0835">
        <w:rPr>
          <w:rFonts w:cstheme="minorHAnsi"/>
          <w:spacing w:val="-1"/>
          <w:sz w:val="24"/>
          <w:szCs w:val="24"/>
        </w:rPr>
        <w:tab/>
      </w:r>
      <w:r w:rsidR="00865CBF" w:rsidRPr="003F0835">
        <w:rPr>
          <w:rFonts w:asciiTheme="minorHAnsi" w:hAnsiTheme="minorHAnsi" w:cstheme="minorHAnsi"/>
          <w:spacing w:val="-1"/>
          <w:sz w:val="24"/>
          <w:szCs w:val="24"/>
        </w:rPr>
        <w:t>845-794-2045</w:t>
      </w:r>
    </w:p>
    <w:p w14:paraId="7F97A088" w14:textId="4D805AB0" w:rsidR="007401BD" w:rsidRPr="003F0835" w:rsidRDefault="007401BD" w:rsidP="006C0EBE">
      <w:pPr>
        <w:pStyle w:val="BodyText"/>
        <w:spacing w:after="120"/>
        <w:ind w:left="0" w:right="187"/>
        <w:jc w:val="both"/>
        <w:rPr>
          <w:rFonts w:asciiTheme="minorHAnsi" w:hAnsiTheme="minorHAnsi" w:cstheme="minorHAnsi"/>
          <w:sz w:val="24"/>
          <w:szCs w:val="24"/>
        </w:rPr>
        <w:sectPr w:rsidR="007401BD" w:rsidRPr="003F0835" w:rsidSect="00E419C2">
          <w:footerReference w:type="default" r:id="rId9"/>
          <w:footerReference w:type="first" r:id="rId10"/>
          <w:pgSz w:w="12240" w:h="15840"/>
          <w:pgMar w:top="994" w:right="720" w:bottom="720" w:left="720" w:header="720" w:footer="720" w:gutter="0"/>
          <w:pgNumType w:start="0"/>
          <w:cols w:space="720"/>
          <w:titlePg/>
          <w:docGrid w:linePitch="299"/>
        </w:sectPr>
      </w:pPr>
      <w:r w:rsidRPr="003F0835">
        <w:rPr>
          <w:rFonts w:asciiTheme="minorHAnsi" w:hAnsiTheme="minorHAnsi" w:cstheme="minorHAnsi"/>
          <w:sz w:val="24"/>
          <w:szCs w:val="24"/>
        </w:rPr>
        <w:t xml:space="preserve">NYSDEC Region 3                                                                           845-256-3000 </w:t>
      </w:r>
    </w:p>
    <w:p w14:paraId="3B24E867" w14:textId="2EABB59A" w:rsidR="006313D2" w:rsidRPr="006C0EBE" w:rsidRDefault="006313D2" w:rsidP="00D61DF8">
      <w:pPr>
        <w:pStyle w:val="Heading2"/>
        <w:spacing w:after="120"/>
        <w:ind w:left="0" w:right="180"/>
        <w:contextualSpacing/>
        <w:jc w:val="both"/>
        <w:rPr>
          <w:rFonts w:asciiTheme="minorHAnsi" w:hAnsiTheme="minorHAnsi" w:cstheme="minorHAnsi"/>
          <w:b/>
          <w:spacing w:val="-1"/>
          <w:sz w:val="28"/>
        </w:rPr>
      </w:pPr>
      <w:bookmarkStart w:id="77" w:name="_Toc110256088"/>
      <w:r w:rsidRPr="008E151F">
        <w:rPr>
          <w:rFonts w:asciiTheme="minorHAnsi" w:hAnsiTheme="minorHAnsi" w:cstheme="minorHAnsi"/>
          <w:b/>
          <w:spacing w:val="-1"/>
          <w:sz w:val="28"/>
        </w:rPr>
        <w:lastRenderedPageBreak/>
        <w:t xml:space="preserve">APPENDIX 1- </w:t>
      </w:r>
      <w:r w:rsidR="006F5E04" w:rsidRPr="008E151F">
        <w:rPr>
          <w:rFonts w:asciiTheme="minorHAnsi" w:hAnsiTheme="minorHAnsi" w:cstheme="minorHAnsi"/>
          <w:b/>
          <w:spacing w:val="-1"/>
          <w:sz w:val="28"/>
        </w:rPr>
        <w:t>BUILDING-LEVEL EMERGENCY RESPONSE PLANS</w:t>
      </w:r>
      <w:bookmarkEnd w:id="77"/>
    </w:p>
    <w:p w14:paraId="2F9D3CDB" w14:textId="3157F634" w:rsidR="002832EA" w:rsidRDefault="006313D2" w:rsidP="00D61DF8">
      <w:pPr>
        <w:pStyle w:val="BodyText"/>
        <w:spacing w:after="120"/>
        <w:ind w:left="0" w:right="180"/>
        <w:contextualSpacing/>
        <w:jc w:val="both"/>
        <w:rPr>
          <w:rFonts w:asciiTheme="minorHAnsi" w:hAnsiTheme="minorHAnsi" w:cstheme="minorHAnsi"/>
          <w:spacing w:val="-1"/>
          <w:sz w:val="24"/>
          <w:szCs w:val="24"/>
        </w:rPr>
      </w:pPr>
      <w:r w:rsidRPr="00503875">
        <w:rPr>
          <w:rFonts w:asciiTheme="minorHAnsi" w:hAnsiTheme="minorHAnsi" w:cstheme="minorHAnsi"/>
          <w:spacing w:val="-1"/>
          <w:sz w:val="24"/>
          <w:szCs w:val="24"/>
        </w:rPr>
        <w:t>Due</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3"/>
          <w:sz w:val="24"/>
          <w:szCs w:val="24"/>
        </w:rPr>
        <w:t>to</w:t>
      </w:r>
      <w:r w:rsidRPr="00503875">
        <w:rPr>
          <w:rFonts w:asciiTheme="minorHAnsi" w:hAnsiTheme="minorHAnsi" w:cstheme="minorHAnsi"/>
          <w:spacing w:val="9"/>
          <w:sz w:val="24"/>
          <w:szCs w:val="24"/>
        </w:rPr>
        <w:t xml:space="preserve"> </w:t>
      </w:r>
      <w:r w:rsidRPr="00503875">
        <w:rPr>
          <w:rFonts w:asciiTheme="minorHAnsi" w:hAnsiTheme="minorHAnsi" w:cstheme="minorHAnsi"/>
          <w:sz w:val="24"/>
          <w:szCs w:val="24"/>
        </w:rPr>
        <w:t>the</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sensitive</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2"/>
          <w:sz w:val="24"/>
          <w:szCs w:val="24"/>
        </w:rPr>
        <w:t>safety</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security</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2"/>
          <w:sz w:val="24"/>
          <w:szCs w:val="24"/>
        </w:rPr>
        <w:t>information</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2"/>
          <w:sz w:val="24"/>
          <w:szCs w:val="24"/>
        </w:rPr>
        <w:t>contained</w:t>
      </w:r>
      <w:r w:rsidRPr="00503875">
        <w:rPr>
          <w:rFonts w:asciiTheme="minorHAnsi" w:hAnsiTheme="minorHAnsi" w:cstheme="minorHAnsi"/>
          <w:spacing w:val="8"/>
          <w:sz w:val="24"/>
          <w:szCs w:val="24"/>
        </w:rPr>
        <w:t xml:space="preserve"> </w:t>
      </w:r>
      <w:r w:rsidRPr="00503875">
        <w:rPr>
          <w:rFonts w:asciiTheme="minorHAnsi" w:hAnsiTheme="minorHAnsi" w:cstheme="minorHAnsi"/>
          <w:sz w:val="24"/>
          <w:szCs w:val="24"/>
        </w:rPr>
        <w:t>in</w:t>
      </w:r>
      <w:r w:rsidRPr="00503875">
        <w:rPr>
          <w:rFonts w:asciiTheme="minorHAnsi" w:hAnsiTheme="minorHAnsi" w:cstheme="minorHAnsi"/>
          <w:spacing w:val="7"/>
          <w:sz w:val="24"/>
          <w:szCs w:val="24"/>
        </w:rPr>
        <w:t xml:space="preserve"> </w:t>
      </w:r>
      <w:r w:rsidRPr="00503875">
        <w:rPr>
          <w:rFonts w:asciiTheme="minorHAnsi" w:hAnsiTheme="minorHAnsi" w:cstheme="minorHAnsi"/>
          <w:spacing w:val="-1"/>
          <w:sz w:val="24"/>
          <w:szCs w:val="24"/>
        </w:rPr>
        <w:t>each</w:t>
      </w:r>
      <w:r w:rsidRPr="00503875">
        <w:rPr>
          <w:rFonts w:asciiTheme="minorHAnsi" w:hAnsiTheme="minorHAnsi" w:cstheme="minorHAnsi"/>
          <w:spacing w:val="8"/>
          <w:sz w:val="24"/>
          <w:szCs w:val="24"/>
        </w:rPr>
        <w:t xml:space="preserve"> </w:t>
      </w:r>
      <w:r w:rsidRPr="00503875">
        <w:rPr>
          <w:rFonts w:asciiTheme="minorHAnsi" w:hAnsiTheme="minorHAnsi" w:cstheme="minorHAnsi"/>
          <w:spacing w:val="-1"/>
          <w:sz w:val="24"/>
          <w:szCs w:val="24"/>
        </w:rPr>
        <w:t>Building-level</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2"/>
          <w:sz w:val="24"/>
          <w:szCs w:val="24"/>
        </w:rPr>
        <w:t>Emergency</w:t>
      </w:r>
      <w:r w:rsidRPr="00503875">
        <w:rPr>
          <w:rFonts w:asciiTheme="minorHAnsi" w:hAnsiTheme="minorHAnsi" w:cstheme="minorHAnsi"/>
          <w:spacing w:val="69"/>
          <w:sz w:val="24"/>
          <w:szCs w:val="24"/>
        </w:rPr>
        <w:t xml:space="preserve"> </w:t>
      </w:r>
      <w:r w:rsidRPr="00503875">
        <w:rPr>
          <w:rFonts w:asciiTheme="minorHAnsi" w:hAnsiTheme="minorHAnsi" w:cstheme="minorHAnsi"/>
          <w:spacing w:val="-1"/>
          <w:sz w:val="24"/>
          <w:szCs w:val="24"/>
        </w:rPr>
        <w:t>Response</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Plan,</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these</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plans</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are</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confidential</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and</w:t>
      </w:r>
      <w:r w:rsidRPr="00503875">
        <w:rPr>
          <w:rFonts w:asciiTheme="minorHAnsi" w:hAnsiTheme="minorHAnsi" w:cstheme="minorHAnsi"/>
          <w:spacing w:val="3"/>
          <w:sz w:val="24"/>
          <w:szCs w:val="24"/>
        </w:rPr>
        <w:t xml:space="preserve"> </w:t>
      </w:r>
      <w:r w:rsidRPr="00503875">
        <w:rPr>
          <w:rFonts w:asciiTheme="minorHAnsi" w:hAnsiTheme="minorHAnsi" w:cstheme="minorHAnsi"/>
          <w:sz w:val="24"/>
          <w:szCs w:val="24"/>
        </w:rPr>
        <w:t>not</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available</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3"/>
          <w:sz w:val="24"/>
          <w:szCs w:val="24"/>
        </w:rPr>
        <w:t>for</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public</w:t>
      </w:r>
      <w:r w:rsidRPr="00503875">
        <w:rPr>
          <w:rFonts w:asciiTheme="minorHAnsi" w:hAnsiTheme="minorHAnsi" w:cstheme="minorHAnsi"/>
          <w:spacing w:val="5"/>
          <w:sz w:val="24"/>
          <w:szCs w:val="24"/>
        </w:rPr>
        <w:t xml:space="preserve"> </w:t>
      </w:r>
      <w:r w:rsidRPr="00503875">
        <w:rPr>
          <w:rFonts w:asciiTheme="minorHAnsi" w:hAnsiTheme="minorHAnsi" w:cstheme="minorHAnsi"/>
          <w:spacing w:val="-1"/>
          <w:sz w:val="24"/>
          <w:szCs w:val="24"/>
        </w:rPr>
        <w:t>dissemination.</w:t>
      </w:r>
      <w:r w:rsidRPr="00503875">
        <w:rPr>
          <w:rFonts w:asciiTheme="minorHAnsi" w:hAnsiTheme="minorHAnsi" w:cstheme="minorHAnsi"/>
          <w:spacing w:val="9"/>
          <w:sz w:val="24"/>
          <w:szCs w:val="24"/>
        </w:rPr>
        <w:t xml:space="preserve"> </w:t>
      </w:r>
      <w:r w:rsidRPr="00503875">
        <w:rPr>
          <w:rFonts w:asciiTheme="minorHAnsi" w:hAnsiTheme="minorHAnsi" w:cstheme="minorHAnsi"/>
          <w:spacing w:val="-1"/>
          <w:sz w:val="24"/>
          <w:szCs w:val="24"/>
        </w:rPr>
        <w:t>Copies</w:t>
      </w:r>
      <w:r w:rsidRPr="00503875">
        <w:rPr>
          <w:rFonts w:asciiTheme="minorHAnsi" w:hAnsiTheme="minorHAnsi" w:cstheme="minorHAnsi"/>
          <w:spacing w:val="4"/>
          <w:sz w:val="24"/>
          <w:szCs w:val="24"/>
        </w:rPr>
        <w:t xml:space="preserve"> </w:t>
      </w:r>
      <w:r w:rsidRPr="00503875">
        <w:rPr>
          <w:rFonts w:asciiTheme="minorHAnsi" w:hAnsiTheme="minorHAnsi" w:cstheme="minorHAnsi"/>
          <w:sz w:val="24"/>
          <w:szCs w:val="24"/>
        </w:rPr>
        <w:t>of</w:t>
      </w:r>
      <w:r w:rsidRPr="00503875">
        <w:rPr>
          <w:rFonts w:asciiTheme="minorHAnsi" w:hAnsiTheme="minorHAnsi" w:cstheme="minorHAnsi"/>
          <w:spacing w:val="10"/>
          <w:sz w:val="24"/>
          <w:szCs w:val="24"/>
        </w:rPr>
        <w:t xml:space="preserve"> </w:t>
      </w:r>
      <w:r w:rsidRPr="00503875">
        <w:rPr>
          <w:rFonts w:asciiTheme="minorHAnsi" w:hAnsiTheme="minorHAnsi" w:cstheme="minorHAnsi"/>
          <w:spacing w:val="-1"/>
          <w:sz w:val="24"/>
          <w:szCs w:val="24"/>
        </w:rPr>
        <w:t>plans</w:t>
      </w:r>
      <w:r w:rsidRPr="00503875">
        <w:rPr>
          <w:rFonts w:asciiTheme="minorHAnsi" w:hAnsiTheme="minorHAnsi" w:cstheme="minorHAnsi"/>
          <w:spacing w:val="61"/>
          <w:sz w:val="24"/>
          <w:szCs w:val="24"/>
        </w:rPr>
        <w:t xml:space="preserve"> </w:t>
      </w:r>
      <w:r w:rsidRPr="00503875">
        <w:rPr>
          <w:rFonts w:asciiTheme="minorHAnsi" w:hAnsiTheme="minorHAnsi" w:cstheme="minorHAnsi"/>
          <w:spacing w:val="-1"/>
          <w:sz w:val="24"/>
          <w:szCs w:val="24"/>
        </w:rPr>
        <w:t>are</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maintained</w:t>
      </w:r>
      <w:r w:rsidRPr="00503875">
        <w:rPr>
          <w:rFonts w:asciiTheme="minorHAnsi" w:hAnsiTheme="minorHAnsi" w:cstheme="minorHAnsi"/>
          <w:sz w:val="24"/>
          <w:szCs w:val="24"/>
        </w:rPr>
        <w:t xml:space="preserve"> </w:t>
      </w:r>
      <w:r w:rsidRPr="00503875">
        <w:rPr>
          <w:rFonts w:asciiTheme="minorHAnsi" w:hAnsiTheme="minorHAnsi" w:cstheme="minorHAnsi"/>
          <w:spacing w:val="-3"/>
          <w:sz w:val="24"/>
          <w:szCs w:val="24"/>
        </w:rPr>
        <w:t>at</w:t>
      </w:r>
      <w:r w:rsidRPr="00503875">
        <w:rPr>
          <w:rFonts w:asciiTheme="minorHAnsi" w:hAnsiTheme="minorHAnsi" w:cstheme="minorHAnsi"/>
          <w:spacing w:val="-1"/>
          <w:sz w:val="24"/>
          <w:szCs w:val="24"/>
        </w:rPr>
        <w:t xml:space="preserve"> each</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school</w:t>
      </w:r>
      <w:r w:rsidRPr="00503875">
        <w:rPr>
          <w:rFonts w:asciiTheme="minorHAnsi" w:hAnsiTheme="minorHAnsi" w:cstheme="minorHAnsi"/>
          <w:spacing w:val="-4"/>
          <w:sz w:val="24"/>
          <w:szCs w:val="24"/>
        </w:rPr>
        <w:t xml:space="preserve"> </w:t>
      </w:r>
      <w:r w:rsidRPr="00503875">
        <w:rPr>
          <w:rFonts w:asciiTheme="minorHAnsi" w:hAnsiTheme="minorHAnsi" w:cstheme="minorHAnsi"/>
          <w:spacing w:val="-1"/>
          <w:sz w:val="24"/>
          <w:szCs w:val="24"/>
        </w:rPr>
        <w:t xml:space="preserve">building </w:t>
      </w:r>
      <w:r w:rsidRPr="00503875">
        <w:rPr>
          <w:rFonts w:asciiTheme="minorHAnsi" w:hAnsiTheme="minorHAnsi" w:cstheme="minorHAnsi"/>
          <w:sz w:val="24"/>
          <w:szCs w:val="24"/>
        </w:rPr>
        <w:t>and</w:t>
      </w:r>
      <w:r w:rsidRPr="00503875">
        <w:rPr>
          <w:rFonts w:asciiTheme="minorHAnsi" w:hAnsiTheme="minorHAnsi" w:cstheme="minorHAnsi"/>
          <w:spacing w:val="-2"/>
          <w:sz w:val="24"/>
          <w:szCs w:val="24"/>
        </w:rPr>
        <w:t xml:space="preserve"> </w:t>
      </w:r>
      <w:r w:rsidRPr="00503875">
        <w:rPr>
          <w:rFonts w:asciiTheme="minorHAnsi" w:hAnsiTheme="minorHAnsi" w:cstheme="minorHAnsi"/>
          <w:spacing w:val="-1"/>
          <w:sz w:val="24"/>
          <w:szCs w:val="24"/>
        </w:rPr>
        <w:t>the</w:t>
      </w:r>
      <w:r w:rsidRPr="00503875">
        <w:rPr>
          <w:rFonts w:asciiTheme="minorHAnsi" w:hAnsiTheme="minorHAnsi" w:cstheme="minorHAnsi"/>
          <w:sz w:val="24"/>
          <w:szCs w:val="24"/>
        </w:rPr>
        <w:t xml:space="preserve"> </w:t>
      </w:r>
      <w:r w:rsidRPr="00503875">
        <w:rPr>
          <w:rFonts w:asciiTheme="minorHAnsi" w:hAnsiTheme="minorHAnsi" w:cstheme="minorHAnsi"/>
          <w:spacing w:val="-1"/>
          <w:sz w:val="24"/>
          <w:szCs w:val="24"/>
        </w:rPr>
        <w:t>district</w:t>
      </w:r>
      <w:r w:rsidRPr="00503875">
        <w:rPr>
          <w:rFonts w:asciiTheme="minorHAnsi" w:hAnsiTheme="minorHAnsi" w:cstheme="minorHAnsi"/>
          <w:spacing w:val="-3"/>
          <w:sz w:val="24"/>
          <w:szCs w:val="24"/>
        </w:rPr>
        <w:t xml:space="preserve"> </w:t>
      </w:r>
      <w:r w:rsidRPr="00503875">
        <w:rPr>
          <w:rFonts w:asciiTheme="minorHAnsi" w:hAnsiTheme="minorHAnsi" w:cstheme="minorHAnsi"/>
          <w:spacing w:val="-1"/>
          <w:sz w:val="24"/>
          <w:szCs w:val="24"/>
        </w:rPr>
        <w:t>o</w:t>
      </w:r>
      <w:r w:rsidRPr="00503875">
        <w:rPr>
          <w:rFonts w:asciiTheme="minorHAnsi" w:hAnsiTheme="minorHAnsi" w:cstheme="minorHAnsi"/>
          <w:spacing w:val="-2"/>
          <w:sz w:val="24"/>
          <w:szCs w:val="24"/>
        </w:rPr>
        <w:t>ffi</w:t>
      </w:r>
      <w:r w:rsidR="006F5E04" w:rsidRPr="00503875">
        <w:rPr>
          <w:rFonts w:asciiTheme="minorHAnsi" w:hAnsiTheme="minorHAnsi" w:cstheme="minorHAnsi"/>
          <w:spacing w:val="-1"/>
          <w:sz w:val="24"/>
          <w:szCs w:val="24"/>
        </w:rPr>
        <w:t>ce.</w:t>
      </w:r>
    </w:p>
    <w:p w14:paraId="168CFB77" w14:textId="1E2692F8" w:rsidR="006C43E8" w:rsidRDefault="006C43E8" w:rsidP="00D61DF8">
      <w:pPr>
        <w:pStyle w:val="BodyText"/>
        <w:spacing w:after="120"/>
        <w:ind w:left="0" w:right="180"/>
        <w:contextualSpacing/>
        <w:jc w:val="both"/>
        <w:rPr>
          <w:rFonts w:asciiTheme="minorHAnsi" w:hAnsiTheme="minorHAnsi" w:cstheme="minorHAnsi"/>
          <w:spacing w:val="-1"/>
          <w:sz w:val="24"/>
          <w:szCs w:val="24"/>
        </w:rPr>
      </w:pPr>
    </w:p>
    <w:p w14:paraId="07C01C2A" w14:textId="47311990" w:rsidR="00A304BE" w:rsidRPr="00B46D7A" w:rsidRDefault="006C43E8" w:rsidP="00A304BE">
      <w:pPr>
        <w:widowControl/>
        <w:spacing w:after="160"/>
        <w:rPr>
          <w:rFonts w:ascii="Times New Roman" w:eastAsia="Times New Roman" w:hAnsi="Times New Roman" w:cs="Times New Roman"/>
          <w:sz w:val="24"/>
          <w:szCs w:val="24"/>
        </w:rPr>
      </w:pPr>
      <w:r w:rsidRPr="00B46D7A">
        <w:rPr>
          <w:rFonts w:ascii="Calibri" w:eastAsia="Times New Roman" w:hAnsi="Calibri" w:cs="Calibri"/>
          <w:b/>
          <w:bCs/>
          <w:sz w:val="28"/>
          <w:szCs w:val="28"/>
        </w:rPr>
        <w:t xml:space="preserve">Annex – PUBLIC HEALTH EMERGENCY CONTINUITY OF OPERATIONS </w:t>
      </w:r>
    </w:p>
    <w:p w14:paraId="3718DB5D" w14:textId="77777777" w:rsidR="00A304BE" w:rsidRPr="00A304BE" w:rsidRDefault="00A304BE" w:rsidP="00A304BE">
      <w:pPr>
        <w:widowControl/>
        <w:spacing w:before="195"/>
        <w:ind w:left="24"/>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t>Purpose </w:t>
      </w:r>
    </w:p>
    <w:p w14:paraId="4FA444D8" w14:textId="79B23017" w:rsidR="00A304BE" w:rsidRPr="00A304BE" w:rsidRDefault="00A304BE" w:rsidP="00A304BE">
      <w:pPr>
        <w:widowControl/>
        <w:spacing w:before="18"/>
        <w:ind w:left="6" w:right="215" w:hanging="9"/>
        <w:rPr>
          <w:rFonts w:eastAsia="Times New Roman" w:cstheme="minorHAnsi"/>
          <w:sz w:val="24"/>
          <w:szCs w:val="24"/>
        </w:rPr>
      </w:pPr>
      <w:r w:rsidRPr="00A304BE">
        <w:rPr>
          <w:rFonts w:eastAsia="Times New Roman" w:cstheme="minorHAnsi"/>
          <w:color w:val="000000"/>
          <w:sz w:val="24"/>
          <w:szCs w:val="24"/>
        </w:rPr>
        <w:t xml:space="preserve">This Public Health Emergency Annex exists as a continuation of </w:t>
      </w:r>
      <w:r w:rsidR="002F7244">
        <w:rPr>
          <w:rFonts w:eastAsia="Times New Roman" w:cstheme="minorHAnsi"/>
          <w:color w:val="000000"/>
          <w:sz w:val="24"/>
          <w:szCs w:val="24"/>
        </w:rPr>
        <w:t xml:space="preserve">the </w:t>
      </w:r>
      <w:r w:rsidRPr="00A304BE">
        <w:rPr>
          <w:rFonts w:eastAsia="Times New Roman" w:cstheme="minorHAnsi"/>
          <w:color w:val="000000"/>
          <w:sz w:val="24"/>
          <w:szCs w:val="24"/>
        </w:rPr>
        <w:t>operat</w:t>
      </w:r>
      <w:r w:rsidR="009F12AD">
        <w:rPr>
          <w:rFonts w:eastAsia="Times New Roman" w:cstheme="minorHAnsi"/>
          <w:color w:val="000000"/>
          <w:sz w:val="24"/>
          <w:szCs w:val="24"/>
        </w:rPr>
        <w:t>ions plan in the event that the</w:t>
      </w:r>
      <w:r w:rsidRPr="00A304BE">
        <w:rPr>
          <w:rFonts w:eastAsia="Times New Roman" w:cstheme="minorHAnsi"/>
          <w:color w:val="000000"/>
          <w:sz w:val="24"/>
          <w:szCs w:val="24"/>
        </w:rPr>
        <w:t xml:space="preserve"> Governor of the State of NY declares a public health emergency invol</w:t>
      </w:r>
      <w:r w:rsidR="009F12AD">
        <w:rPr>
          <w:rFonts w:eastAsia="Times New Roman" w:cstheme="minorHAnsi"/>
          <w:color w:val="000000"/>
          <w:sz w:val="24"/>
          <w:szCs w:val="24"/>
        </w:rPr>
        <w:t>ving communicable disease. This</w:t>
      </w:r>
      <w:r w:rsidRPr="00A304BE">
        <w:rPr>
          <w:rFonts w:eastAsia="Times New Roman" w:cstheme="minorHAnsi"/>
          <w:color w:val="000000"/>
          <w:sz w:val="24"/>
          <w:szCs w:val="24"/>
        </w:rPr>
        <w:t xml:space="preserve"> document: </w:t>
      </w:r>
    </w:p>
    <w:p w14:paraId="14D0D02B" w14:textId="77777777" w:rsidR="008E151F"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Identifies the job titles and employees that are considered essential to BOCES operations </w:t>
      </w:r>
    </w:p>
    <w:p w14:paraId="6BB0D06C" w14:textId="6F3D0620" w:rsidR="008E151F"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Outlines the protocols the BOCES will follow to enable</w:t>
      </w:r>
      <w:r w:rsidR="008E151F">
        <w:rPr>
          <w:rFonts w:eastAsia="Times New Roman" w:cstheme="minorHAnsi"/>
          <w:color w:val="000000"/>
          <w:sz w:val="24"/>
          <w:szCs w:val="24"/>
        </w:rPr>
        <w:t xml:space="preserve"> all non-essential employees to </w:t>
      </w:r>
      <w:r w:rsidRPr="008E151F">
        <w:rPr>
          <w:rFonts w:eastAsia="Times New Roman" w:cstheme="minorHAnsi"/>
          <w:color w:val="000000"/>
          <w:sz w:val="24"/>
          <w:szCs w:val="24"/>
        </w:rPr>
        <w:t>work  remotely </w:t>
      </w:r>
    </w:p>
    <w:p w14:paraId="3CC51A77" w14:textId="550AE214" w:rsidR="008E151F"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Dictates how work shifts will be staggered to reduce the in-person workforce</w:t>
      </w:r>
      <w:r w:rsidR="008E151F">
        <w:rPr>
          <w:rFonts w:eastAsia="Times New Roman" w:cstheme="minorHAnsi"/>
          <w:color w:val="000000"/>
          <w:sz w:val="24"/>
          <w:szCs w:val="24"/>
        </w:rPr>
        <w:t xml:space="preserve"> </w:t>
      </w:r>
    </w:p>
    <w:p w14:paraId="5388CB81" w14:textId="77777777" w:rsidR="008E151F"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Describes how PPE will be procured and distributed </w:t>
      </w:r>
    </w:p>
    <w:p w14:paraId="07149D82" w14:textId="43EBED59" w:rsidR="008E151F"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 xml:space="preserve">Dictates the protocols to follow if </w:t>
      </w:r>
      <w:r w:rsidR="002F7244">
        <w:rPr>
          <w:rFonts w:eastAsia="Times New Roman" w:cstheme="minorHAnsi"/>
          <w:color w:val="000000"/>
          <w:sz w:val="24"/>
          <w:szCs w:val="24"/>
        </w:rPr>
        <w:t xml:space="preserve">the </w:t>
      </w:r>
      <w:r w:rsidRPr="008E151F">
        <w:rPr>
          <w:rFonts w:eastAsia="Times New Roman" w:cstheme="minorHAnsi"/>
          <w:color w:val="000000"/>
          <w:sz w:val="24"/>
          <w:szCs w:val="24"/>
        </w:rPr>
        <w:t>disease is identified in the workplace </w:t>
      </w:r>
    </w:p>
    <w:p w14:paraId="4F20957F" w14:textId="77777777" w:rsidR="008E151F"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Describes how work shifts and locations of essential emp</w:t>
      </w:r>
      <w:r w:rsidR="009F12AD" w:rsidRPr="008E151F">
        <w:rPr>
          <w:rFonts w:eastAsia="Times New Roman" w:cstheme="minorHAnsi"/>
          <w:color w:val="000000"/>
          <w:sz w:val="24"/>
          <w:szCs w:val="24"/>
        </w:rPr>
        <w:t>loyees and contractors will be </w:t>
      </w:r>
      <w:r w:rsidR="008E151F">
        <w:rPr>
          <w:rFonts w:eastAsia="Times New Roman" w:cstheme="minorHAnsi"/>
          <w:color w:val="000000"/>
          <w:sz w:val="24"/>
          <w:szCs w:val="24"/>
        </w:rPr>
        <w:t>documented</w:t>
      </w:r>
    </w:p>
    <w:p w14:paraId="1BE7D74D" w14:textId="13BCDABF" w:rsidR="00A304BE" w:rsidRPr="008E151F" w:rsidRDefault="00A304BE" w:rsidP="008E151F">
      <w:pPr>
        <w:pStyle w:val="ListParagraph"/>
        <w:widowControl/>
        <w:numPr>
          <w:ilvl w:val="0"/>
          <w:numId w:val="21"/>
        </w:numPr>
        <w:spacing w:before="9"/>
        <w:ind w:left="1260" w:hanging="450"/>
        <w:rPr>
          <w:rFonts w:eastAsia="Times New Roman" w:cstheme="minorHAnsi"/>
          <w:sz w:val="24"/>
          <w:szCs w:val="24"/>
        </w:rPr>
      </w:pPr>
      <w:r w:rsidRPr="008E151F">
        <w:rPr>
          <w:rFonts w:eastAsia="Times New Roman" w:cstheme="minorHAnsi"/>
          <w:color w:val="000000"/>
          <w:sz w:val="24"/>
          <w:szCs w:val="24"/>
        </w:rPr>
        <w:t>Discusses the concept of local emergency housing for essential employees </w:t>
      </w:r>
    </w:p>
    <w:p w14:paraId="283B565A" w14:textId="7497B4A2" w:rsidR="00A304BE" w:rsidRPr="00A304BE" w:rsidRDefault="00A304BE" w:rsidP="00A304BE">
      <w:pPr>
        <w:widowControl/>
        <w:spacing w:before="303"/>
        <w:ind w:left="14"/>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t>Scope </w:t>
      </w:r>
    </w:p>
    <w:p w14:paraId="07A1A9CC" w14:textId="224DB15C" w:rsidR="00E419C2" w:rsidRPr="00E419C2" w:rsidRDefault="00A304BE" w:rsidP="00E419C2">
      <w:pPr>
        <w:widowControl/>
        <w:spacing w:before="16"/>
        <w:ind w:left="6" w:right="300"/>
        <w:rPr>
          <w:rFonts w:ascii="Times New Roman" w:eastAsia="Times New Roman" w:hAnsi="Times New Roman" w:cs="Times New Roman"/>
          <w:sz w:val="24"/>
          <w:szCs w:val="24"/>
        </w:rPr>
      </w:pPr>
      <w:r w:rsidRPr="00A304BE">
        <w:rPr>
          <w:rFonts w:ascii="Calibri" w:eastAsia="Times New Roman" w:hAnsi="Calibri" w:cs="Calibri"/>
          <w:color w:val="000000"/>
          <w:sz w:val="24"/>
          <w:szCs w:val="24"/>
        </w:rPr>
        <w:t>This Annex encompasses the activities necessary to continue the operatio</w:t>
      </w:r>
      <w:r w:rsidR="009F12AD">
        <w:rPr>
          <w:rFonts w:ascii="Calibri" w:eastAsia="Times New Roman" w:hAnsi="Calibri" w:cs="Calibri"/>
          <w:color w:val="000000"/>
          <w:sz w:val="24"/>
          <w:szCs w:val="24"/>
        </w:rPr>
        <w:t>ns of a school facility in the </w:t>
      </w:r>
      <w:r w:rsidRPr="00A304BE">
        <w:rPr>
          <w:rFonts w:ascii="Calibri" w:eastAsia="Times New Roman" w:hAnsi="Calibri" w:cs="Calibri"/>
          <w:color w:val="000000"/>
          <w:sz w:val="24"/>
          <w:szCs w:val="24"/>
        </w:rPr>
        <w:t>event that a public health emergency involving communicable disease is d</w:t>
      </w:r>
      <w:r w:rsidR="009F12AD">
        <w:rPr>
          <w:rFonts w:ascii="Calibri" w:eastAsia="Times New Roman" w:hAnsi="Calibri" w:cs="Calibri"/>
          <w:color w:val="000000"/>
          <w:sz w:val="24"/>
          <w:szCs w:val="24"/>
        </w:rPr>
        <w:t>eclared. In that event, the</w:t>
      </w:r>
      <w:r w:rsidRPr="00A304BE">
        <w:rPr>
          <w:rFonts w:ascii="Calibri" w:eastAsia="Times New Roman" w:hAnsi="Calibri" w:cs="Calibri"/>
          <w:color w:val="000000"/>
          <w:sz w:val="24"/>
          <w:szCs w:val="24"/>
        </w:rPr>
        <w:t xml:space="preserve"> following steps and procedures will be enacted to protect students, staff</w:t>
      </w:r>
      <w:r w:rsidR="002F7244">
        <w:rPr>
          <w:rFonts w:ascii="Calibri" w:eastAsia="Times New Roman" w:hAnsi="Calibri" w:cs="Calibri"/>
          <w:color w:val="000000"/>
          <w:sz w:val="24"/>
          <w:szCs w:val="24"/>
        </w:rPr>
        <w:t>,</w:t>
      </w:r>
      <w:r w:rsidRPr="00A304BE">
        <w:rPr>
          <w:rFonts w:ascii="Calibri" w:eastAsia="Times New Roman" w:hAnsi="Calibri" w:cs="Calibri"/>
          <w:color w:val="000000"/>
          <w:sz w:val="24"/>
          <w:szCs w:val="24"/>
        </w:rPr>
        <w:t xml:space="preserve"> and the larger community. </w:t>
      </w:r>
      <w:r w:rsidRPr="00A304BE">
        <w:rPr>
          <w:rFonts w:ascii="Calibri" w:eastAsia="Times New Roman" w:hAnsi="Calibri" w:cs="Calibri"/>
          <w:color w:val="000000"/>
          <w:sz w:val="24"/>
          <w:szCs w:val="24"/>
          <w:shd w:val="clear" w:color="auto" w:fill="FFFFFF"/>
        </w:rPr>
        <w:t>The BOCES recognizes that all plans are subject to change as conditions warr</w:t>
      </w:r>
      <w:r w:rsidR="009F12AD">
        <w:rPr>
          <w:rFonts w:ascii="Calibri" w:eastAsia="Times New Roman" w:hAnsi="Calibri" w:cs="Calibri"/>
          <w:color w:val="000000"/>
          <w:sz w:val="24"/>
          <w:szCs w:val="24"/>
          <w:shd w:val="clear" w:color="auto" w:fill="FFFFFF"/>
        </w:rPr>
        <w:t>ant. This Annex may be altered,</w:t>
      </w:r>
      <w:r w:rsidRPr="00A304BE">
        <w:rPr>
          <w:rFonts w:ascii="Calibri" w:eastAsia="Times New Roman" w:hAnsi="Calibri" w:cs="Calibri"/>
          <w:color w:val="000000"/>
          <w:sz w:val="24"/>
          <w:szCs w:val="24"/>
        </w:rPr>
        <w:t> </w:t>
      </w:r>
      <w:r w:rsidRPr="00A304BE">
        <w:rPr>
          <w:rFonts w:ascii="Calibri" w:eastAsia="Times New Roman" w:hAnsi="Calibri" w:cs="Calibri"/>
          <w:color w:val="000000"/>
          <w:sz w:val="24"/>
          <w:szCs w:val="24"/>
          <w:shd w:val="clear" w:color="auto" w:fill="FFFFFF"/>
        </w:rPr>
        <w:t>changed</w:t>
      </w:r>
      <w:r w:rsidR="00340576">
        <w:rPr>
          <w:rFonts w:ascii="Calibri" w:eastAsia="Times New Roman" w:hAnsi="Calibri" w:cs="Calibri"/>
          <w:color w:val="000000"/>
          <w:sz w:val="24"/>
          <w:szCs w:val="24"/>
          <w:shd w:val="clear" w:color="auto" w:fill="FFFFFF"/>
        </w:rPr>
        <w:t>,</w:t>
      </w:r>
      <w:r w:rsidRPr="00A304BE">
        <w:rPr>
          <w:rFonts w:ascii="Calibri" w:eastAsia="Times New Roman" w:hAnsi="Calibri" w:cs="Calibri"/>
          <w:color w:val="000000"/>
          <w:sz w:val="24"/>
          <w:szCs w:val="24"/>
          <w:shd w:val="clear" w:color="auto" w:fill="FFFFFF"/>
        </w:rPr>
        <w:t xml:space="preserve"> or amended as the need arises.</w:t>
      </w:r>
      <w:r w:rsidRPr="00A304BE">
        <w:rPr>
          <w:rFonts w:ascii="Calibri" w:eastAsia="Times New Roman" w:hAnsi="Calibri" w:cs="Calibri"/>
          <w:color w:val="000000"/>
          <w:sz w:val="24"/>
          <w:szCs w:val="24"/>
        </w:rPr>
        <w:t> </w:t>
      </w:r>
    </w:p>
    <w:p w14:paraId="56E18C3C" w14:textId="1E824BC6" w:rsidR="009F12AD" w:rsidRPr="009F12AD" w:rsidRDefault="00A304BE" w:rsidP="009F12AD">
      <w:pPr>
        <w:widowControl/>
        <w:spacing w:before="295"/>
        <w:ind w:left="24"/>
        <w:rPr>
          <w:rFonts w:ascii="Calibri" w:eastAsia="Times New Roman" w:hAnsi="Calibri" w:cs="Calibri"/>
          <w:b/>
          <w:bCs/>
          <w:color w:val="000000"/>
          <w:sz w:val="28"/>
          <w:szCs w:val="28"/>
        </w:rPr>
      </w:pPr>
      <w:r w:rsidRPr="00A304BE">
        <w:rPr>
          <w:rFonts w:ascii="Calibri" w:eastAsia="Times New Roman" w:hAnsi="Calibri" w:cs="Calibri"/>
          <w:b/>
          <w:bCs/>
          <w:color w:val="000000"/>
          <w:sz w:val="28"/>
          <w:szCs w:val="28"/>
        </w:rPr>
        <w:t>Identify Essential Employees </w:t>
      </w:r>
    </w:p>
    <w:p w14:paraId="6AE0082B" w14:textId="1999E938" w:rsidR="00A304BE" w:rsidRPr="00A304BE" w:rsidRDefault="00A304BE" w:rsidP="00A304BE">
      <w:pPr>
        <w:widowControl/>
        <w:spacing w:before="18"/>
        <w:ind w:left="6" w:right="343" w:hanging="17"/>
        <w:rPr>
          <w:rFonts w:eastAsia="Times New Roman" w:cstheme="minorHAnsi"/>
          <w:sz w:val="24"/>
          <w:szCs w:val="24"/>
        </w:rPr>
      </w:pPr>
      <w:r w:rsidRPr="00A304BE">
        <w:rPr>
          <w:rFonts w:eastAsia="Times New Roman" w:cstheme="minorHAnsi"/>
          <w:b/>
          <w:bCs/>
          <w:color w:val="000000"/>
          <w:sz w:val="24"/>
          <w:szCs w:val="24"/>
        </w:rPr>
        <w:t xml:space="preserve">Title- </w:t>
      </w:r>
      <w:r w:rsidRPr="00A304BE">
        <w:rPr>
          <w:rFonts w:eastAsia="Times New Roman" w:cstheme="minorHAnsi"/>
          <w:color w:val="000000"/>
          <w:sz w:val="24"/>
          <w:szCs w:val="24"/>
        </w:rPr>
        <w:t>positions</w:t>
      </w:r>
      <w:r w:rsidR="00340576">
        <w:rPr>
          <w:rFonts w:eastAsia="Times New Roman" w:cstheme="minorHAnsi"/>
          <w:color w:val="000000"/>
          <w:sz w:val="24"/>
          <w:szCs w:val="24"/>
        </w:rPr>
        <w:t>,</w:t>
      </w:r>
      <w:r w:rsidRPr="00A304BE">
        <w:rPr>
          <w:rFonts w:eastAsia="Times New Roman" w:cstheme="minorHAnsi"/>
          <w:color w:val="000000"/>
          <w:sz w:val="24"/>
          <w:szCs w:val="24"/>
        </w:rPr>
        <w:t xml:space="preserve"> and titles considered essential to perform on-site activit</w:t>
      </w:r>
      <w:r w:rsidR="009F12AD">
        <w:rPr>
          <w:rFonts w:eastAsia="Times New Roman" w:cstheme="minorHAnsi"/>
          <w:color w:val="000000"/>
          <w:sz w:val="24"/>
          <w:szCs w:val="24"/>
        </w:rPr>
        <w:t>ies in the event of a declared </w:t>
      </w:r>
      <w:r w:rsidRPr="00A304BE">
        <w:rPr>
          <w:rFonts w:eastAsia="Times New Roman" w:cstheme="minorHAnsi"/>
          <w:color w:val="000000"/>
          <w:sz w:val="24"/>
          <w:szCs w:val="24"/>
        </w:rPr>
        <w:t>public health emergency </w:t>
      </w:r>
    </w:p>
    <w:p w14:paraId="2FA63B41" w14:textId="77777777" w:rsidR="00A304BE" w:rsidRPr="00A304BE" w:rsidRDefault="00A304BE" w:rsidP="00A304BE">
      <w:pPr>
        <w:widowControl/>
        <w:spacing w:before="167"/>
        <w:ind w:left="21"/>
        <w:rPr>
          <w:rFonts w:eastAsia="Times New Roman" w:cstheme="minorHAnsi"/>
          <w:sz w:val="24"/>
          <w:szCs w:val="24"/>
        </w:rPr>
      </w:pPr>
      <w:r w:rsidRPr="00A304BE">
        <w:rPr>
          <w:rFonts w:eastAsia="Times New Roman" w:cstheme="minorHAnsi"/>
          <w:b/>
          <w:bCs/>
          <w:color w:val="000000"/>
          <w:sz w:val="24"/>
          <w:szCs w:val="24"/>
        </w:rPr>
        <w:t xml:space="preserve">Description- </w:t>
      </w:r>
      <w:r w:rsidRPr="00A304BE">
        <w:rPr>
          <w:rFonts w:eastAsia="Times New Roman" w:cstheme="minorHAnsi"/>
          <w:color w:val="000000"/>
          <w:sz w:val="24"/>
          <w:szCs w:val="24"/>
        </w:rPr>
        <w:t>brief description of job functions </w:t>
      </w:r>
    </w:p>
    <w:p w14:paraId="037668F7" w14:textId="77777777" w:rsidR="009F12AD" w:rsidRDefault="00A304BE" w:rsidP="00A304BE">
      <w:pPr>
        <w:widowControl/>
        <w:spacing w:before="174"/>
        <w:ind w:left="5" w:right="1167" w:hanging="5"/>
        <w:rPr>
          <w:rFonts w:eastAsia="Times New Roman" w:cstheme="minorHAnsi"/>
          <w:color w:val="000000"/>
          <w:sz w:val="24"/>
          <w:szCs w:val="24"/>
        </w:rPr>
      </w:pPr>
      <w:r w:rsidRPr="00A304BE">
        <w:rPr>
          <w:rFonts w:eastAsia="Times New Roman" w:cstheme="minorHAnsi"/>
          <w:b/>
          <w:bCs/>
          <w:color w:val="000000"/>
          <w:sz w:val="24"/>
          <w:szCs w:val="24"/>
        </w:rPr>
        <w:t xml:space="preserve">Justification- </w:t>
      </w:r>
      <w:r w:rsidRPr="00A304BE">
        <w:rPr>
          <w:rFonts w:eastAsia="Times New Roman" w:cstheme="minorHAnsi"/>
          <w:color w:val="000000"/>
          <w:sz w:val="24"/>
          <w:szCs w:val="24"/>
        </w:rPr>
        <w:t xml:space="preserve">brief description of critical responsibilities that could not be provided remotely </w:t>
      </w:r>
    </w:p>
    <w:p w14:paraId="075D6474" w14:textId="029889E9" w:rsidR="009F12AD" w:rsidRDefault="00A304BE" w:rsidP="009F12AD">
      <w:pPr>
        <w:widowControl/>
        <w:spacing w:before="174"/>
        <w:ind w:left="5" w:right="1167" w:hanging="5"/>
        <w:rPr>
          <w:rFonts w:eastAsia="Times New Roman" w:cstheme="minorHAnsi"/>
          <w:color w:val="000000"/>
          <w:sz w:val="24"/>
          <w:szCs w:val="24"/>
        </w:rPr>
      </w:pPr>
      <w:r w:rsidRPr="00A304BE">
        <w:rPr>
          <w:rFonts w:eastAsia="Times New Roman" w:cstheme="minorHAnsi"/>
          <w:b/>
          <w:bCs/>
          <w:color w:val="000000"/>
          <w:sz w:val="24"/>
          <w:szCs w:val="24"/>
        </w:rPr>
        <w:t xml:space="preserve">Work shift- </w:t>
      </w:r>
      <w:r w:rsidRPr="00A304BE">
        <w:rPr>
          <w:rFonts w:eastAsia="Times New Roman" w:cstheme="minorHAnsi"/>
          <w:color w:val="000000"/>
          <w:sz w:val="24"/>
          <w:szCs w:val="24"/>
        </w:rPr>
        <w:t>brief description of how shifts will be staggered to reduce density </w:t>
      </w:r>
    </w:p>
    <w:p w14:paraId="30EF734E" w14:textId="199CB9BD" w:rsidR="009F12AD" w:rsidRDefault="009F12AD" w:rsidP="009F12AD">
      <w:pPr>
        <w:widowControl/>
        <w:spacing w:before="174"/>
        <w:ind w:left="5" w:right="1167" w:hanging="5"/>
        <w:rPr>
          <w:rFonts w:eastAsia="Times New Roman" w:cstheme="minorHAnsi"/>
          <w:color w:val="000000"/>
          <w:sz w:val="24"/>
          <w:szCs w:val="24"/>
        </w:rPr>
      </w:pPr>
    </w:p>
    <w:p w14:paraId="2C8E3D9C" w14:textId="03E1EB9E" w:rsidR="009F12AD" w:rsidRDefault="009F12AD" w:rsidP="009F12AD">
      <w:pPr>
        <w:widowControl/>
        <w:spacing w:before="174"/>
        <w:ind w:left="5" w:right="1167" w:hanging="5"/>
        <w:rPr>
          <w:rFonts w:eastAsia="Times New Roman" w:cstheme="minorHAnsi"/>
          <w:color w:val="000000"/>
          <w:sz w:val="24"/>
          <w:szCs w:val="24"/>
        </w:rPr>
      </w:pPr>
    </w:p>
    <w:p w14:paraId="0D18C5F2" w14:textId="77777777" w:rsidR="00E419C2" w:rsidRDefault="00E419C2" w:rsidP="009F12AD">
      <w:pPr>
        <w:widowControl/>
        <w:spacing w:before="174"/>
        <w:ind w:left="5" w:right="1167" w:hanging="5"/>
        <w:rPr>
          <w:rFonts w:eastAsia="Times New Roman" w:cstheme="minorHAnsi"/>
          <w:color w:val="000000"/>
          <w:sz w:val="24"/>
          <w:szCs w:val="24"/>
        </w:rPr>
      </w:pPr>
    </w:p>
    <w:p w14:paraId="6162D817" w14:textId="77777777" w:rsidR="008E151F" w:rsidRDefault="008E151F" w:rsidP="009F12AD">
      <w:pPr>
        <w:widowControl/>
        <w:spacing w:before="174"/>
        <w:ind w:left="5" w:right="1167" w:hanging="5"/>
        <w:rPr>
          <w:rFonts w:eastAsia="Times New Roman" w:cstheme="minorHAnsi"/>
          <w:color w:val="000000"/>
          <w:sz w:val="24"/>
          <w:szCs w:val="24"/>
        </w:rPr>
      </w:pPr>
    </w:p>
    <w:p w14:paraId="4A95A43E" w14:textId="1F61DCF9" w:rsidR="009F12AD" w:rsidRDefault="009F12AD" w:rsidP="009F12AD">
      <w:pPr>
        <w:widowControl/>
        <w:spacing w:before="174"/>
        <w:ind w:left="5" w:right="1167" w:hanging="5"/>
        <w:rPr>
          <w:rFonts w:eastAsia="Times New Roman" w:cstheme="minorHAnsi"/>
          <w:color w:val="000000"/>
          <w:sz w:val="24"/>
          <w:szCs w:val="24"/>
        </w:rPr>
      </w:pPr>
    </w:p>
    <w:p w14:paraId="08670BE2" w14:textId="77777777" w:rsidR="009F12AD" w:rsidRPr="009F12AD" w:rsidRDefault="009F12AD" w:rsidP="009F12AD">
      <w:pPr>
        <w:widowControl/>
        <w:spacing w:before="174"/>
        <w:ind w:left="5" w:right="1167" w:hanging="5"/>
        <w:rPr>
          <w:rFonts w:eastAsia="Times New Roman" w:cstheme="minorHAnsi"/>
          <w:color w:val="000000"/>
          <w:sz w:val="24"/>
          <w:szCs w:val="24"/>
        </w:rPr>
      </w:pPr>
    </w:p>
    <w:tbl>
      <w:tblPr>
        <w:tblW w:w="11250" w:type="dxa"/>
        <w:tblInd w:w="-280" w:type="dxa"/>
        <w:tblCellMar>
          <w:top w:w="15" w:type="dxa"/>
          <w:left w:w="15" w:type="dxa"/>
          <w:bottom w:w="15" w:type="dxa"/>
          <w:right w:w="15" w:type="dxa"/>
        </w:tblCellMar>
        <w:tblLook w:val="04A0" w:firstRow="1" w:lastRow="0" w:firstColumn="1" w:lastColumn="0" w:noHBand="0" w:noVBand="1"/>
      </w:tblPr>
      <w:tblGrid>
        <w:gridCol w:w="2700"/>
        <w:gridCol w:w="3600"/>
        <w:gridCol w:w="3600"/>
        <w:gridCol w:w="1350"/>
      </w:tblGrid>
      <w:tr w:rsidR="00A304BE" w:rsidRPr="00A304BE" w14:paraId="54296BE2" w14:textId="77777777" w:rsidTr="003F0835">
        <w:trPr>
          <w:trHeight w:val="302"/>
        </w:trPr>
        <w:tc>
          <w:tcPr>
            <w:tcW w:w="112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8F705" w14:textId="07144FEB" w:rsidR="00A304BE" w:rsidRPr="00A304BE" w:rsidRDefault="003F0835" w:rsidP="00A304BE">
            <w:pPr>
              <w:widowControl/>
              <w:jc w:val="center"/>
              <w:rPr>
                <w:rFonts w:eastAsia="Times New Roman" w:cstheme="minorHAnsi"/>
                <w:sz w:val="24"/>
                <w:szCs w:val="24"/>
              </w:rPr>
            </w:pPr>
            <w:r>
              <w:rPr>
                <w:rFonts w:eastAsia="Times New Roman" w:cstheme="minorHAnsi"/>
                <w:b/>
                <w:bCs/>
                <w:color w:val="000000"/>
                <w:sz w:val="28"/>
                <w:szCs w:val="24"/>
              </w:rPr>
              <w:lastRenderedPageBreak/>
              <w:t>Essential Employee D</w:t>
            </w:r>
            <w:r w:rsidR="00A304BE" w:rsidRPr="003F0835">
              <w:rPr>
                <w:rFonts w:eastAsia="Times New Roman" w:cstheme="minorHAnsi"/>
                <w:b/>
                <w:bCs/>
                <w:color w:val="000000"/>
                <w:sz w:val="28"/>
                <w:szCs w:val="24"/>
              </w:rPr>
              <w:t>etermination</w:t>
            </w:r>
          </w:p>
        </w:tc>
      </w:tr>
      <w:tr w:rsidR="00A304BE" w:rsidRPr="00A304BE" w14:paraId="067090E8" w14:textId="77777777" w:rsidTr="003F0835">
        <w:trPr>
          <w:trHeight w:val="305"/>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9AB0" w14:textId="77777777" w:rsidR="00A304BE" w:rsidRPr="00A304BE" w:rsidRDefault="00A304BE" w:rsidP="00A304BE">
            <w:pPr>
              <w:widowControl/>
              <w:jc w:val="center"/>
              <w:rPr>
                <w:rFonts w:eastAsia="Times New Roman" w:cstheme="minorHAnsi"/>
                <w:sz w:val="24"/>
                <w:szCs w:val="24"/>
              </w:rPr>
            </w:pPr>
            <w:r w:rsidRPr="00A304BE">
              <w:rPr>
                <w:rFonts w:eastAsia="Times New Roman" w:cstheme="minorHAnsi"/>
                <w:b/>
                <w:bCs/>
                <w:color w:val="000000"/>
                <w:sz w:val="24"/>
                <w:szCs w:val="24"/>
              </w:rPr>
              <w:t>Title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726C1" w14:textId="77777777" w:rsidR="00A304BE" w:rsidRPr="00A304BE" w:rsidRDefault="00A304BE" w:rsidP="00A304BE">
            <w:pPr>
              <w:widowControl/>
              <w:jc w:val="center"/>
              <w:rPr>
                <w:rFonts w:eastAsia="Times New Roman" w:cstheme="minorHAnsi"/>
                <w:sz w:val="24"/>
                <w:szCs w:val="24"/>
              </w:rPr>
            </w:pPr>
            <w:r w:rsidRPr="00A304BE">
              <w:rPr>
                <w:rFonts w:eastAsia="Times New Roman" w:cstheme="minorHAnsi"/>
                <w:b/>
                <w:bCs/>
                <w:color w:val="000000"/>
                <w:sz w:val="24"/>
                <w:szCs w:val="24"/>
              </w:rPr>
              <w:t>Description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6ABA1" w14:textId="77777777" w:rsidR="00A304BE" w:rsidRPr="00A304BE" w:rsidRDefault="00A304BE" w:rsidP="00A304BE">
            <w:pPr>
              <w:widowControl/>
              <w:jc w:val="center"/>
              <w:rPr>
                <w:rFonts w:eastAsia="Times New Roman" w:cstheme="minorHAnsi"/>
                <w:sz w:val="24"/>
                <w:szCs w:val="24"/>
              </w:rPr>
            </w:pPr>
            <w:r w:rsidRPr="00A304BE">
              <w:rPr>
                <w:rFonts w:eastAsia="Times New Roman" w:cstheme="minorHAnsi"/>
                <w:b/>
                <w:bCs/>
                <w:color w:val="000000"/>
                <w:sz w:val="24"/>
                <w:szCs w:val="24"/>
              </w:rPr>
              <w:t>Justification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32072" w14:textId="77777777" w:rsidR="00A304BE" w:rsidRPr="00A304BE" w:rsidRDefault="00A304BE" w:rsidP="00A304BE">
            <w:pPr>
              <w:widowControl/>
              <w:jc w:val="center"/>
              <w:rPr>
                <w:rFonts w:eastAsia="Times New Roman" w:cstheme="minorHAnsi"/>
                <w:sz w:val="24"/>
                <w:szCs w:val="24"/>
              </w:rPr>
            </w:pPr>
            <w:r w:rsidRPr="00A304BE">
              <w:rPr>
                <w:rFonts w:eastAsia="Times New Roman" w:cstheme="minorHAnsi"/>
                <w:b/>
                <w:bCs/>
                <w:color w:val="000000"/>
                <w:sz w:val="24"/>
                <w:szCs w:val="24"/>
              </w:rPr>
              <w:t>Work Shift</w:t>
            </w:r>
          </w:p>
        </w:tc>
      </w:tr>
      <w:tr w:rsidR="00A304BE" w:rsidRPr="00A304BE" w14:paraId="14BC1020" w14:textId="77777777" w:rsidTr="003F0835">
        <w:trPr>
          <w:trHeight w:val="545"/>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73BF71"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Director of Facilities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841D82" w14:textId="0F7DB113" w:rsidR="00A304BE" w:rsidRPr="00A304BE" w:rsidRDefault="003F0835" w:rsidP="003F0835">
            <w:pPr>
              <w:widowControl/>
              <w:ind w:left="122" w:right="400" w:firstLine="10"/>
              <w:rPr>
                <w:rFonts w:eastAsia="Times New Roman" w:cstheme="minorHAnsi"/>
                <w:sz w:val="24"/>
                <w:szCs w:val="24"/>
              </w:rPr>
            </w:pPr>
            <w:r>
              <w:rPr>
                <w:rFonts w:eastAsia="Times New Roman" w:cstheme="minorHAnsi"/>
                <w:color w:val="000000"/>
                <w:sz w:val="24"/>
                <w:szCs w:val="24"/>
              </w:rPr>
              <w:t>Manage facilities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6CB454"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Direct on-site activities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4EEBE1"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3BA9C7BA" w14:textId="77777777" w:rsidTr="003F0835">
        <w:trPr>
          <w:trHeight w:val="547"/>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C358FF"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Maintenance  </w:t>
            </w:r>
          </w:p>
          <w:p w14:paraId="1A39D90C" w14:textId="77777777" w:rsidR="00A304BE" w:rsidRPr="00A304BE" w:rsidRDefault="00A304BE" w:rsidP="00E419C2">
            <w:pPr>
              <w:widowControl/>
              <w:spacing w:before="9"/>
              <w:ind w:left="122"/>
              <w:rPr>
                <w:rFonts w:eastAsia="Times New Roman" w:cstheme="minorHAnsi"/>
                <w:sz w:val="24"/>
                <w:szCs w:val="24"/>
              </w:rPr>
            </w:pPr>
            <w:r w:rsidRPr="00A304BE">
              <w:rPr>
                <w:rFonts w:eastAsia="Times New Roman" w:cstheme="minorHAnsi"/>
                <w:color w:val="000000"/>
                <w:sz w:val="24"/>
                <w:szCs w:val="24"/>
              </w:rPr>
              <w:t>supervisor day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4873DB" w14:textId="77777777" w:rsidR="00A304BE" w:rsidRPr="00A304BE" w:rsidRDefault="00A304BE" w:rsidP="00E419C2">
            <w:pPr>
              <w:widowControl/>
              <w:ind w:left="121" w:right="653" w:hanging="2"/>
              <w:rPr>
                <w:rFonts w:eastAsia="Times New Roman" w:cstheme="minorHAnsi"/>
                <w:sz w:val="24"/>
                <w:szCs w:val="24"/>
              </w:rPr>
            </w:pPr>
            <w:r w:rsidRPr="00A304BE">
              <w:rPr>
                <w:rFonts w:eastAsia="Times New Roman" w:cstheme="minorHAnsi"/>
                <w:color w:val="000000"/>
                <w:sz w:val="24"/>
                <w:szCs w:val="24"/>
              </w:rPr>
              <w:t>Supervise maintenance and  custodial personnel</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9171DF" w14:textId="77777777" w:rsidR="00A304BE" w:rsidRPr="00A304BE" w:rsidRDefault="00A304BE" w:rsidP="00E419C2">
            <w:pPr>
              <w:widowControl/>
              <w:ind w:left="121" w:right="254" w:hanging="2"/>
              <w:rPr>
                <w:rFonts w:eastAsia="Times New Roman" w:cstheme="minorHAnsi"/>
                <w:sz w:val="24"/>
                <w:szCs w:val="24"/>
              </w:rPr>
            </w:pPr>
            <w:r w:rsidRPr="00A304BE">
              <w:rPr>
                <w:rFonts w:eastAsia="Times New Roman" w:cstheme="minorHAnsi"/>
                <w:color w:val="000000"/>
                <w:sz w:val="24"/>
                <w:szCs w:val="24"/>
              </w:rPr>
              <w:t>Supervise facilities maintenance  activities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CA65A2"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04F57DFE" w14:textId="77777777" w:rsidTr="003F0835">
        <w:trPr>
          <w:trHeight w:val="55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5FF62B"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Maintenance  </w:t>
            </w:r>
          </w:p>
          <w:p w14:paraId="2B73DA64" w14:textId="77777777" w:rsidR="00A304BE" w:rsidRPr="00A304BE" w:rsidRDefault="00A304BE" w:rsidP="00E419C2">
            <w:pPr>
              <w:widowControl/>
              <w:spacing w:before="11"/>
              <w:ind w:left="122"/>
              <w:rPr>
                <w:rFonts w:eastAsia="Times New Roman" w:cstheme="minorHAnsi"/>
                <w:sz w:val="24"/>
                <w:szCs w:val="24"/>
              </w:rPr>
            </w:pPr>
            <w:r w:rsidRPr="00A304BE">
              <w:rPr>
                <w:rFonts w:eastAsia="Times New Roman" w:cstheme="minorHAnsi"/>
                <w:color w:val="000000"/>
                <w:sz w:val="24"/>
                <w:szCs w:val="24"/>
              </w:rPr>
              <w:t>supervisor night</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DF118" w14:textId="77777777" w:rsidR="00A304BE" w:rsidRPr="00A304BE" w:rsidRDefault="00A304BE" w:rsidP="00E419C2">
            <w:pPr>
              <w:widowControl/>
              <w:ind w:left="121" w:right="653" w:hanging="2"/>
              <w:rPr>
                <w:rFonts w:eastAsia="Times New Roman" w:cstheme="minorHAnsi"/>
                <w:sz w:val="24"/>
                <w:szCs w:val="24"/>
              </w:rPr>
            </w:pPr>
            <w:r w:rsidRPr="00A304BE">
              <w:rPr>
                <w:rFonts w:eastAsia="Times New Roman" w:cstheme="minorHAnsi"/>
                <w:color w:val="000000"/>
                <w:sz w:val="24"/>
                <w:szCs w:val="24"/>
              </w:rPr>
              <w:t>Supervise maintenance and  custodial personnel</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66D320" w14:textId="77777777" w:rsidR="00A304BE" w:rsidRPr="00A304BE" w:rsidRDefault="00A304BE" w:rsidP="00E419C2">
            <w:pPr>
              <w:widowControl/>
              <w:ind w:left="121" w:right="254" w:hanging="2"/>
              <w:rPr>
                <w:rFonts w:eastAsia="Times New Roman" w:cstheme="minorHAnsi"/>
                <w:sz w:val="24"/>
                <w:szCs w:val="24"/>
              </w:rPr>
            </w:pPr>
            <w:r w:rsidRPr="00A304BE">
              <w:rPr>
                <w:rFonts w:eastAsia="Times New Roman" w:cstheme="minorHAnsi"/>
                <w:color w:val="000000"/>
                <w:sz w:val="24"/>
                <w:szCs w:val="24"/>
              </w:rPr>
              <w:t>Supervise facilities maintenance  activities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E4F50"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night</w:t>
            </w:r>
          </w:p>
        </w:tc>
      </w:tr>
      <w:tr w:rsidR="00A304BE" w:rsidRPr="00A304BE" w14:paraId="0EC94180" w14:textId="77777777" w:rsidTr="003F0835">
        <w:trPr>
          <w:trHeight w:val="442"/>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F8D73E"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Maintenance worker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665F95"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Facilities maintenance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6DACED" w14:textId="77777777" w:rsidR="00A304BE" w:rsidRPr="00A304BE" w:rsidRDefault="00A304BE" w:rsidP="00E419C2">
            <w:pPr>
              <w:widowControl/>
              <w:ind w:left="123"/>
              <w:rPr>
                <w:rFonts w:eastAsia="Times New Roman" w:cstheme="minorHAnsi"/>
                <w:sz w:val="24"/>
                <w:szCs w:val="24"/>
              </w:rPr>
            </w:pPr>
            <w:r w:rsidRPr="00A304BE">
              <w:rPr>
                <w:rFonts w:eastAsia="Times New Roman" w:cstheme="minorHAnsi"/>
                <w:color w:val="000000"/>
                <w:sz w:val="24"/>
                <w:szCs w:val="24"/>
              </w:rPr>
              <w:t>On-site maintenance activities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8FB2BF"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265E775C" w14:textId="77777777" w:rsidTr="003F0835">
        <w:trPr>
          <w:trHeight w:val="442"/>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E290F5"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Maintenance helper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DFEF74"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Facilities maintenance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F216ED" w14:textId="77777777" w:rsidR="00A304BE" w:rsidRPr="00A304BE" w:rsidRDefault="00A304BE" w:rsidP="00E419C2">
            <w:pPr>
              <w:widowControl/>
              <w:ind w:left="123"/>
              <w:rPr>
                <w:rFonts w:eastAsia="Times New Roman" w:cstheme="minorHAnsi"/>
                <w:sz w:val="24"/>
                <w:szCs w:val="24"/>
              </w:rPr>
            </w:pPr>
            <w:r w:rsidRPr="00A304BE">
              <w:rPr>
                <w:rFonts w:eastAsia="Times New Roman" w:cstheme="minorHAnsi"/>
                <w:color w:val="000000"/>
                <w:sz w:val="24"/>
                <w:szCs w:val="24"/>
              </w:rPr>
              <w:t>On-site maintenance activities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63727"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day/night</w:t>
            </w:r>
          </w:p>
        </w:tc>
      </w:tr>
      <w:tr w:rsidR="00A304BE" w:rsidRPr="00A304BE" w14:paraId="79ECA517" w14:textId="77777777" w:rsidTr="003F0835">
        <w:trPr>
          <w:trHeight w:val="547"/>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15D400" w14:textId="77777777" w:rsidR="00A304BE" w:rsidRPr="00A304BE" w:rsidRDefault="00A304BE" w:rsidP="00E419C2">
            <w:pPr>
              <w:widowControl/>
              <w:ind w:left="124"/>
              <w:rPr>
                <w:rFonts w:eastAsia="Times New Roman" w:cstheme="minorHAnsi"/>
                <w:sz w:val="24"/>
                <w:szCs w:val="24"/>
              </w:rPr>
            </w:pPr>
            <w:r w:rsidRPr="00A304BE">
              <w:rPr>
                <w:rFonts w:eastAsia="Times New Roman" w:cstheme="minorHAnsi"/>
                <w:color w:val="000000"/>
                <w:sz w:val="24"/>
                <w:szCs w:val="24"/>
              </w:rPr>
              <w:t>Cleaner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72CABC" w14:textId="77777777" w:rsidR="00A304BE" w:rsidRPr="00A304BE" w:rsidRDefault="00A304BE" w:rsidP="00E419C2">
            <w:pPr>
              <w:widowControl/>
              <w:ind w:left="123"/>
              <w:rPr>
                <w:rFonts w:eastAsia="Times New Roman" w:cstheme="minorHAnsi"/>
                <w:sz w:val="24"/>
                <w:szCs w:val="24"/>
              </w:rPr>
            </w:pPr>
            <w:r w:rsidRPr="00A304BE">
              <w:rPr>
                <w:rFonts w:eastAsia="Times New Roman" w:cstheme="minorHAnsi"/>
                <w:color w:val="000000"/>
                <w:sz w:val="24"/>
                <w:szCs w:val="24"/>
              </w:rPr>
              <w:t>Custodial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D853C2" w14:textId="77777777" w:rsidR="00A304BE" w:rsidRPr="00A304BE" w:rsidRDefault="00A304BE" w:rsidP="00E419C2">
            <w:pPr>
              <w:widowControl/>
              <w:ind w:left="123" w:right="352" w:firstLine="1"/>
              <w:rPr>
                <w:rFonts w:eastAsia="Times New Roman" w:cstheme="minorHAnsi"/>
                <w:sz w:val="24"/>
                <w:szCs w:val="24"/>
              </w:rPr>
            </w:pPr>
            <w:r w:rsidRPr="00A304BE">
              <w:rPr>
                <w:rFonts w:eastAsia="Times New Roman" w:cstheme="minorHAnsi"/>
                <w:color w:val="000000"/>
                <w:sz w:val="24"/>
                <w:szCs w:val="24"/>
              </w:rPr>
              <w:t>On-site cleaning and sanitation  activities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11FB91"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day/night</w:t>
            </w:r>
          </w:p>
        </w:tc>
      </w:tr>
      <w:tr w:rsidR="00A304BE" w:rsidRPr="00A304BE" w14:paraId="6005755B" w14:textId="77777777" w:rsidTr="003F0835">
        <w:trPr>
          <w:trHeight w:val="547"/>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866523" w14:textId="6726A893" w:rsidR="00A304BE" w:rsidRPr="00A304BE" w:rsidRDefault="00A304BE" w:rsidP="00E419C2">
            <w:pPr>
              <w:widowControl/>
              <w:ind w:left="117" w:right="442" w:hanging="4"/>
              <w:rPr>
                <w:rFonts w:eastAsia="Times New Roman" w:cstheme="minorHAnsi"/>
                <w:sz w:val="24"/>
                <w:szCs w:val="24"/>
              </w:rPr>
            </w:pPr>
            <w:r w:rsidRPr="00A304BE">
              <w:rPr>
                <w:rFonts w:eastAsia="Times New Roman" w:cstheme="minorHAnsi"/>
                <w:color w:val="000000"/>
                <w:sz w:val="24"/>
                <w:szCs w:val="24"/>
              </w:rPr>
              <w:t>Health &amp;  Safety Coordinator</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E293E7" w14:textId="77777777" w:rsidR="00A304BE" w:rsidRPr="00A304BE" w:rsidRDefault="00A304BE" w:rsidP="00E419C2">
            <w:pPr>
              <w:widowControl/>
              <w:ind w:left="121"/>
              <w:rPr>
                <w:rFonts w:eastAsia="Times New Roman" w:cstheme="minorHAnsi"/>
                <w:sz w:val="24"/>
                <w:szCs w:val="24"/>
              </w:rPr>
            </w:pPr>
            <w:r w:rsidRPr="00A304BE">
              <w:rPr>
                <w:rFonts w:eastAsia="Times New Roman" w:cstheme="minorHAnsi"/>
                <w:color w:val="000000"/>
                <w:sz w:val="24"/>
                <w:szCs w:val="24"/>
              </w:rPr>
              <w:t>Safety, health, and risk  </w:t>
            </w:r>
          </w:p>
          <w:p w14:paraId="4B50FADB" w14:textId="77777777" w:rsidR="00A304BE" w:rsidRPr="00A304BE" w:rsidRDefault="00A304BE" w:rsidP="00E419C2">
            <w:pPr>
              <w:widowControl/>
              <w:spacing w:before="11"/>
              <w:ind w:left="129"/>
              <w:rPr>
                <w:rFonts w:eastAsia="Times New Roman" w:cstheme="minorHAnsi"/>
                <w:sz w:val="24"/>
                <w:szCs w:val="24"/>
              </w:rPr>
            </w:pPr>
            <w:r w:rsidRPr="00A304BE">
              <w:rPr>
                <w:rFonts w:eastAsia="Times New Roman" w:cstheme="minorHAnsi"/>
                <w:color w:val="000000"/>
                <w:sz w:val="24"/>
                <w:szCs w:val="24"/>
              </w:rPr>
              <w:t>management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479CC"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Inspections and audits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B189EF"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4E4D0A5A" w14:textId="77777777" w:rsidTr="003F0835">
        <w:trPr>
          <w:trHeight w:val="442"/>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74149A" w14:textId="77777777" w:rsidR="00A304BE" w:rsidRPr="00A304BE" w:rsidRDefault="00A304BE" w:rsidP="00E419C2">
            <w:pPr>
              <w:widowControl/>
              <w:ind w:left="124"/>
              <w:rPr>
                <w:rFonts w:eastAsia="Times New Roman" w:cstheme="minorHAnsi"/>
                <w:sz w:val="24"/>
                <w:szCs w:val="24"/>
              </w:rPr>
            </w:pPr>
            <w:r w:rsidRPr="00A304BE">
              <w:rPr>
                <w:rFonts w:eastAsia="Times New Roman" w:cstheme="minorHAnsi"/>
                <w:color w:val="000000"/>
                <w:sz w:val="24"/>
                <w:szCs w:val="24"/>
              </w:rPr>
              <w:t>Courier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472B0B"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Package and mail transportation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B0954" w14:textId="4094D82B"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 xml:space="preserve">Pick-up and delivery </w:t>
            </w:r>
            <w:r w:rsidR="00340576">
              <w:rPr>
                <w:rFonts w:eastAsia="Times New Roman" w:cstheme="minorHAnsi"/>
                <w:color w:val="000000"/>
                <w:sz w:val="24"/>
                <w:szCs w:val="24"/>
              </w:rPr>
              <w:t xml:space="preserve">of </w:t>
            </w:r>
            <w:r w:rsidRPr="00A304BE">
              <w:rPr>
                <w:rFonts w:eastAsia="Times New Roman" w:cstheme="minorHAnsi"/>
                <w:color w:val="000000"/>
                <w:sz w:val="24"/>
                <w:szCs w:val="24"/>
              </w:rPr>
              <w:t>district mail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B1CE87"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14B78ED4" w14:textId="77777777" w:rsidTr="003F0835">
        <w:trPr>
          <w:trHeight w:val="547"/>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92FB74"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Food services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58C66" w14:textId="77777777" w:rsidR="00A304BE" w:rsidRPr="00A304BE" w:rsidRDefault="00A304BE" w:rsidP="00E419C2">
            <w:pPr>
              <w:widowControl/>
              <w:ind w:left="123"/>
              <w:rPr>
                <w:rFonts w:eastAsia="Times New Roman" w:cstheme="minorHAnsi"/>
                <w:sz w:val="24"/>
                <w:szCs w:val="24"/>
              </w:rPr>
            </w:pPr>
            <w:r w:rsidRPr="00A304BE">
              <w:rPr>
                <w:rFonts w:eastAsia="Times New Roman" w:cstheme="minorHAnsi"/>
                <w:color w:val="000000"/>
                <w:sz w:val="24"/>
                <w:szCs w:val="24"/>
              </w:rPr>
              <w:t>Conduct food service operations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A7F741" w14:textId="77777777" w:rsidR="00A304BE" w:rsidRPr="00A304BE" w:rsidRDefault="00A304BE" w:rsidP="00E419C2">
            <w:pPr>
              <w:widowControl/>
              <w:ind w:left="129" w:right="628" w:firstLine="2"/>
              <w:rPr>
                <w:rFonts w:eastAsia="Times New Roman" w:cstheme="minorHAnsi"/>
                <w:sz w:val="24"/>
                <w:szCs w:val="24"/>
              </w:rPr>
            </w:pPr>
            <w:r w:rsidRPr="00A304BE">
              <w:rPr>
                <w:rFonts w:eastAsia="Times New Roman" w:cstheme="minorHAnsi"/>
                <w:color w:val="000000"/>
                <w:sz w:val="24"/>
                <w:szCs w:val="24"/>
              </w:rPr>
              <w:t>Prepare and deliver student  meals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C5360E"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1F8D92EB" w14:textId="77777777" w:rsidTr="003F0835">
        <w:trPr>
          <w:trHeight w:val="548"/>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EF2964"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Information  </w:t>
            </w:r>
          </w:p>
          <w:p w14:paraId="5213BB04" w14:textId="77777777" w:rsidR="00A304BE" w:rsidRPr="00A304BE" w:rsidRDefault="00A304BE" w:rsidP="00E419C2">
            <w:pPr>
              <w:widowControl/>
              <w:spacing w:before="11"/>
              <w:ind w:left="115"/>
              <w:rPr>
                <w:rFonts w:eastAsia="Times New Roman" w:cstheme="minorHAnsi"/>
                <w:sz w:val="24"/>
                <w:szCs w:val="24"/>
              </w:rPr>
            </w:pPr>
            <w:r w:rsidRPr="00A304BE">
              <w:rPr>
                <w:rFonts w:eastAsia="Times New Roman" w:cstheme="minorHAnsi"/>
                <w:color w:val="000000"/>
                <w:sz w:val="24"/>
                <w:szCs w:val="24"/>
              </w:rPr>
              <w:t>Technology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FA728D"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Manage all IT systems and  </w:t>
            </w:r>
          </w:p>
          <w:p w14:paraId="78096CDA" w14:textId="77777777" w:rsidR="00A304BE" w:rsidRPr="00A304BE" w:rsidRDefault="00A304BE" w:rsidP="00E419C2">
            <w:pPr>
              <w:widowControl/>
              <w:spacing w:before="11"/>
              <w:ind w:left="123"/>
              <w:rPr>
                <w:rFonts w:eastAsia="Times New Roman" w:cstheme="minorHAnsi"/>
                <w:sz w:val="24"/>
                <w:szCs w:val="24"/>
              </w:rPr>
            </w:pPr>
            <w:r w:rsidRPr="00A304BE">
              <w:rPr>
                <w:rFonts w:eastAsia="Times New Roman" w:cstheme="minorHAnsi"/>
                <w:color w:val="000000"/>
                <w:sz w:val="24"/>
                <w:szCs w:val="24"/>
              </w:rPr>
              <w:t>operations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A1DB09"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Repair and maintenance of  </w:t>
            </w:r>
          </w:p>
          <w:p w14:paraId="085CBB38" w14:textId="77777777" w:rsidR="00A304BE" w:rsidRPr="00A304BE" w:rsidRDefault="00A304BE" w:rsidP="00E419C2">
            <w:pPr>
              <w:widowControl/>
              <w:spacing w:before="11"/>
              <w:ind w:left="122"/>
              <w:rPr>
                <w:rFonts w:eastAsia="Times New Roman" w:cstheme="minorHAnsi"/>
                <w:sz w:val="24"/>
                <w:szCs w:val="24"/>
              </w:rPr>
            </w:pPr>
            <w:r w:rsidRPr="00A304BE">
              <w:rPr>
                <w:rFonts w:eastAsia="Times New Roman" w:cstheme="minorHAnsi"/>
                <w:color w:val="000000"/>
                <w:sz w:val="24"/>
                <w:szCs w:val="24"/>
              </w:rPr>
              <w:t>systems</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8709BD"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39D098C7" w14:textId="77777777" w:rsidTr="003F0835">
        <w:trPr>
          <w:trHeight w:val="442"/>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4A137F"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Nurses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DAA59C" w14:textId="77777777" w:rsidR="00A304BE" w:rsidRPr="00A304BE" w:rsidRDefault="00A304BE" w:rsidP="00E419C2">
            <w:pPr>
              <w:widowControl/>
              <w:ind w:left="121"/>
              <w:rPr>
                <w:rFonts w:eastAsia="Times New Roman" w:cstheme="minorHAnsi"/>
                <w:sz w:val="24"/>
                <w:szCs w:val="24"/>
              </w:rPr>
            </w:pPr>
            <w:r w:rsidRPr="00A304BE">
              <w:rPr>
                <w:rFonts w:eastAsia="Times New Roman" w:cstheme="minorHAnsi"/>
                <w:color w:val="000000"/>
                <w:sz w:val="24"/>
                <w:szCs w:val="24"/>
              </w:rPr>
              <w:t>Student care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102D89" w14:textId="77777777" w:rsidR="00A304BE" w:rsidRPr="00A304BE" w:rsidRDefault="00A304BE" w:rsidP="00E419C2">
            <w:pPr>
              <w:widowControl/>
              <w:ind w:left="123"/>
              <w:rPr>
                <w:rFonts w:eastAsia="Times New Roman" w:cstheme="minorHAnsi"/>
                <w:sz w:val="24"/>
                <w:szCs w:val="24"/>
              </w:rPr>
            </w:pPr>
            <w:r w:rsidRPr="00A304BE">
              <w:rPr>
                <w:rFonts w:eastAsia="Times New Roman" w:cstheme="minorHAnsi"/>
                <w:color w:val="000000"/>
                <w:sz w:val="24"/>
                <w:szCs w:val="24"/>
              </w:rPr>
              <w:t>On-site student care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AFAEC5"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r w:rsidR="00A304BE" w:rsidRPr="00A304BE" w14:paraId="03E8EC7B" w14:textId="77777777" w:rsidTr="003F0835">
        <w:trPr>
          <w:trHeight w:val="547"/>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81E2A3"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Designated  </w:t>
            </w:r>
          </w:p>
          <w:p w14:paraId="1BE0409D" w14:textId="77777777" w:rsidR="00A304BE" w:rsidRPr="00A304BE" w:rsidRDefault="00A304BE" w:rsidP="00E419C2">
            <w:pPr>
              <w:widowControl/>
              <w:spacing w:before="9"/>
              <w:ind w:left="117"/>
              <w:rPr>
                <w:rFonts w:eastAsia="Times New Roman" w:cstheme="minorHAnsi"/>
                <w:sz w:val="24"/>
                <w:szCs w:val="24"/>
              </w:rPr>
            </w:pPr>
            <w:r w:rsidRPr="00A304BE">
              <w:rPr>
                <w:rFonts w:eastAsia="Times New Roman" w:cstheme="minorHAnsi"/>
                <w:color w:val="000000"/>
                <w:sz w:val="24"/>
                <w:szCs w:val="24"/>
              </w:rPr>
              <w:t>Administrators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1B7FC3" w14:textId="77777777" w:rsidR="00A304BE" w:rsidRPr="00A304BE" w:rsidRDefault="00A304BE" w:rsidP="00E419C2">
            <w:pPr>
              <w:widowControl/>
              <w:ind w:left="131"/>
              <w:rPr>
                <w:rFonts w:eastAsia="Times New Roman" w:cstheme="minorHAnsi"/>
                <w:sz w:val="24"/>
                <w:szCs w:val="24"/>
              </w:rPr>
            </w:pPr>
            <w:r w:rsidRPr="00A304BE">
              <w:rPr>
                <w:rFonts w:eastAsia="Times New Roman" w:cstheme="minorHAnsi"/>
                <w:color w:val="000000"/>
                <w:sz w:val="24"/>
                <w:szCs w:val="24"/>
              </w:rPr>
              <w:t>Manage/attend to critical issues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0FC36" w14:textId="77777777" w:rsidR="00A304BE" w:rsidRPr="00A304BE" w:rsidRDefault="00A304BE" w:rsidP="00E419C2">
            <w:pPr>
              <w:widowControl/>
              <w:ind w:left="123"/>
              <w:rPr>
                <w:rFonts w:eastAsia="Times New Roman" w:cstheme="minorHAnsi"/>
                <w:sz w:val="24"/>
                <w:szCs w:val="24"/>
              </w:rPr>
            </w:pPr>
            <w:r w:rsidRPr="00A304BE">
              <w:rPr>
                <w:rFonts w:eastAsia="Times New Roman" w:cstheme="minorHAnsi"/>
                <w:color w:val="000000"/>
                <w:sz w:val="24"/>
                <w:szCs w:val="24"/>
              </w:rPr>
              <w:t>On-campus if emergency  </w:t>
            </w:r>
          </w:p>
          <w:p w14:paraId="3FD86913" w14:textId="77777777" w:rsidR="00A304BE" w:rsidRPr="00A304BE" w:rsidRDefault="00A304BE" w:rsidP="00E419C2">
            <w:pPr>
              <w:widowControl/>
              <w:spacing w:before="9"/>
              <w:ind w:left="119"/>
              <w:rPr>
                <w:rFonts w:eastAsia="Times New Roman" w:cstheme="minorHAnsi"/>
                <w:sz w:val="24"/>
                <w:szCs w:val="24"/>
              </w:rPr>
            </w:pPr>
            <w:r w:rsidRPr="00A304BE">
              <w:rPr>
                <w:rFonts w:eastAsia="Times New Roman" w:cstheme="minorHAnsi"/>
                <w:color w:val="000000"/>
                <w:sz w:val="24"/>
                <w:szCs w:val="24"/>
              </w:rPr>
              <w:t>warrants it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43E65A"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day/night</w:t>
            </w:r>
          </w:p>
        </w:tc>
      </w:tr>
      <w:tr w:rsidR="00A304BE" w:rsidRPr="00A304BE" w14:paraId="1A1D9272" w14:textId="77777777" w:rsidTr="003F0835">
        <w:trPr>
          <w:trHeight w:val="1085"/>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C4DFCF" w14:textId="77777777" w:rsidR="00A304BE" w:rsidRPr="00A304BE" w:rsidRDefault="00A304BE" w:rsidP="00E419C2">
            <w:pPr>
              <w:widowControl/>
              <w:ind w:left="132"/>
              <w:rPr>
                <w:rFonts w:eastAsia="Times New Roman" w:cstheme="minorHAnsi"/>
                <w:sz w:val="24"/>
                <w:szCs w:val="24"/>
              </w:rPr>
            </w:pPr>
            <w:r w:rsidRPr="00A304BE">
              <w:rPr>
                <w:rFonts w:eastAsia="Times New Roman" w:cstheme="minorHAnsi"/>
                <w:color w:val="000000"/>
                <w:sz w:val="24"/>
                <w:szCs w:val="24"/>
              </w:rPr>
              <w:t>Designated BOCES  </w:t>
            </w:r>
          </w:p>
          <w:p w14:paraId="30CAD9B9" w14:textId="77777777" w:rsidR="00A304BE" w:rsidRPr="00A304BE" w:rsidRDefault="00A304BE" w:rsidP="00E419C2">
            <w:pPr>
              <w:widowControl/>
              <w:spacing w:before="9"/>
              <w:ind w:left="132"/>
              <w:rPr>
                <w:rFonts w:eastAsia="Times New Roman" w:cstheme="minorHAnsi"/>
                <w:sz w:val="24"/>
                <w:szCs w:val="24"/>
              </w:rPr>
            </w:pPr>
            <w:r w:rsidRPr="00A304BE">
              <w:rPr>
                <w:rFonts w:eastAsia="Times New Roman" w:cstheme="minorHAnsi"/>
                <w:color w:val="000000"/>
                <w:sz w:val="24"/>
                <w:szCs w:val="24"/>
              </w:rPr>
              <w:t>Business Office &amp;  </w:t>
            </w:r>
          </w:p>
          <w:p w14:paraId="710F59A8" w14:textId="77777777" w:rsidR="00A304BE" w:rsidRPr="00A304BE" w:rsidRDefault="00A304BE" w:rsidP="00E419C2">
            <w:pPr>
              <w:widowControl/>
              <w:spacing w:before="11"/>
              <w:ind w:left="124"/>
              <w:rPr>
                <w:rFonts w:eastAsia="Times New Roman" w:cstheme="minorHAnsi"/>
                <w:sz w:val="24"/>
                <w:szCs w:val="24"/>
              </w:rPr>
            </w:pPr>
            <w:r w:rsidRPr="00A304BE">
              <w:rPr>
                <w:rFonts w:eastAsia="Times New Roman" w:cstheme="minorHAnsi"/>
                <w:color w:val="000000"/>
                <w:sz w:val="24"/>
                <w:szCs w:val="24"/>
              </w:rPr>
              <w:t>Central Business  </w:t>
            </w:r>
          </w:p>
          <w:p w14:paraId="74EF7EDC" w14:textId="77777777" w:rsidR="00A304BE" w:rsidRPr="00A304BE" w:rsidRDefault="00A304BE" w:rsidP="00E419C2">
            <w:pPr>
              <w:widowControl/>
              <w:spacing w:before="11"/>
              <w:ind w:left="124"/>
              <w:rPr>
                <w:rFonts w:eastAsia="Times New Roman" w:cstheme="minorHAnsi"/>
                <w:sz w:val="24"/>
                <w:szCs w:val="24"/>
              </w:rPr>
            </w:pPr>
            <w:r w:rsidRPr="00A304BE">
              <w:rPr>
                <w:rFonts w:eastAsia="Times New Roman" w:cstheme="minorHAnsi"/>
                <w:color w:val="000000"/>
                <w:sz w:val="24"/>
                <w:szCs w:val="24"/>
              </w:rPr>
              <w:t>Office Staff</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713CB8" w14:textId="75CE9AE6" w:rsidR="00A304BE" w:rsidRPr="00A304BE" w:rsidRDefault="00A304BE" w:rsidP="00E419C2">
            <w:pPr>
              <w:widowControl/>
              <w:ind w:left="123" w:right="363" w:firstLine="8"/>
              <w:rPr>
                <w:rFonts w:eastAsia="Times New Roman" w:cstheme="minorHAnsi"/>
                <w:sz w:val="24"/>
                <w:szCs w:val="24"/>
              </w:rPr>
            </w:pPr>
            <w:r w:rsidRPr="00A304BE">
              <w:rPr>
                <w:rFonts w:eastAsia="Times New Roman" w:cstheme="minorHAnsi"/>
                <w:color w:val="000000"/>
                <w:sz w:val="24"/>
                <w:szCs w:val="24"/>
              </w:rPr>
              <w:t>Payroll processing and check  distribution - accounts payable  (AP) check processing for  necessary bills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33414D" w14:textId="77777777" w:rsidR="00A304BE" w:rsidRPr="00A304BE" w:rsidRDefault="00A304BE" w:rsidP="00E419C2">
            <w:pPr>
              <w:widowControl/>
              <w:ind w:left="123" w:right="206" w:hanging="6"/>
              <w:rPr>
                <w:rFonts w:eastAsia="Times New Roman" w:cstheme="minorHAnsi"/>
                <w:sz w:val="24"/>
                <w:szCs w:val="24"/>
              </w:rPr>
            </w:pPr>
            <w:r w:rsidRPr="00A304BE">
              <w:rPr>
                <w:rFonts w:eastAsia="Times New Roman" w:cstheme="minorHAnsi"/>
                <w:color w:val="000000"/>
                <w:sz w:val="24"/>
                <w:szCs w:val="24"/>
              </w:rPr>
              <w:t>On-site to print checks for both  payroll and AP and for necessary  mail distribution</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5CF486" w14:textId="77777777" w:rsidR="00A304BE" w:rsidRPr="00A304BE" w:rsidRDefault="00A304BE" w:rsidP="00E419C2">
            <w:pPr>
              <w:widowControl/>
              <w:jc w:val="center"/>
              <w:rPr>
                <w:rFonts w:eastAsia="Times New Roman" w:cstheme="minorHAnsi"/>
                <w:sz w:val="24"/>
                <w:szCs w:val="24"/>
              </w:rPr>
            </w:pPr>
            <w:r w:rsidRPr="00A304BE">
              <w:rPr>
                <w:rFonts w:eastAsia="Times New Roman" w:cstheme="minorHAnsi"/>
                <w:color w:val="000000"/>
                <w:sz w:val="24"/>
                <w:szCs w:val="24"/>
              </w:rPr>
              <w:t>day</w:t>
            </w:r>
          </w:p>
        </w:tc>
      </w:tr>
    </w:tbl>
    <w:p w14:paraId="6E91EB2D" w14:textId="37AB87D8" w:rsidR="009F12AD" w:rsidRDefault="009F12AD" w:rsidP="00E419C2">
      <w:pPr>
        <w:widowControl/>
        <w:ind w:right="228"/>
        <w:rPr>
          <w:rFonts w:eastAsia="Times New Roman" w:cstheme="minorHAnsi"/>
          <w:color w:val="000000"/>
          <w:sz w:val="24"/>
          <w:szCs w:val="24"/>
        </w:rPr>
      </w:pPr>
    </w:p>
    <w:p w14:paraId="282D5E69" w14:textId="2935C6C2" w:rsidR="00A304BE" w:rsidRPr="00A304BE" w:rsidRDefault="00A304BE" w:rsidP="00A304BE">
      <w:pPr>
        <w:widowControl/>
        <w:ind w:left="12" w:right="228" w:hanging="1"/>
        <w:rPr>
          <w:rFonts w:eastAsia="Times New Roman" w:cstheme="minorHAnsi"/>
          <w:sz w:val="24"/>
          <w:szCs w:val="24"/>
        </w:rPr>
      </w:pPr>
      <w:r w:rsidRPr="00A304BE">
        <w:rPr>
          <w:rFonts w:eastAsia="Times New Roman" w:cstheme="minorHAnsi"/>
          <w:color w:val="000000"/>
          <w:sz w:val="24"/>
          <w:szCs w:val="24"/>
        </w:rPr>
        <w:t>Staff members designated to work on-site during the same shift</w:t>
      </w:r>
      <w:r w:rsidR="009F12AD">
        <w:rPr>
          <w:rFonts w:eastAsia="Times New Roman" w:cstheme="minorHAnsi"/>
          <w:color w:val="000000"/>
          <w:sz w:val="24"/>
          <w:szCs w:val="24"/>
        </w:rPr>
        <w:t xml:space="preserve"> may be assigned to physically </w:t>
      </w:r>
      <w:r w:rsidRPr="00A304BE">
        <w:rPr>
          <w:rFonts w:eastAsia="Times New Roman" w:cstheme="minorHAnsi"/>
          <w:color w:val="000000"/>
          <w:sz w:val="24"/>
          <w:szCs w:val="24"/>
        </w:rPr>
        <w:t>distanced work areas. All other employees of the BOCES will be requir</w:t>
      </w:r>
      <w:r w:rsidR="009F12AD">
        <w:rPr>
          <w:rFonts w:eastAsia="Times New Roman" w:cstheme="minorHAnsi"/>
          <w:color w:val="000000"/>
          <w:sz w:val="24"/>
          <w:szCs w:val="24"/>
        </w:rPr>
        <w:t>ed to work remotely during any S</w:t>
      </w:r>
      <w:r w:rsidRPr="00A304BE">
        <w:rPr>
          <w:rFonts w:eastAsia="Times New Roman" w:cstheme="minorHAnsi"/>
          <w:color w:val="000000"/>
          <w:sz w:val="24"/>
          <w:szCs w:val="24"/>
        </w:rPr>
        <w:t xml:space="preserve">tate ordered reduction in </w:t>
      </w:r>
      <w:r w:rsidR="00340576">
        <w:rPr>
          <w:rFonts w:eastAsia="Times New Roman" w:cstheme="minorHAnsi"/>
          <w:color w:val="000000"/>
          <w:sz w:val="24"/>
          <w:szCs w:val="24"/>
        </w:rPr>
        <w:t xml:space="preserve">the </w:t>
      </w:r>
      <w:r w:rsidRPr="00A304BE">
        <w:rPr>
          <w:rFonts w:eastAsia="Times New Roman" w:cstheme="minorHAnsi"/>
          <w:color w:val="000000"/>
          <w:sz w:val="24"/>
          <w:szCs w:val="24"/>
        </w:rPr>
        <w:t xml:space="preserve">workforce. The following protocols will </w:t>
      </w:r>
      <w:r w:rsidR="009F12AD">
        <w:rPr>
          <w:rFonts w:eastAsia="Times New Roman" w:cstheme="minorHAnsi"/>
          <w:color w:val="000000"/>
          <w:sz w:val="24"/>
          <w:szCs w:val="24"/>
        </w:rPr>
        <w:t xml:space="preserve">allow </w:t>
      </w:r>
      <w:r w:rsidR="008E151F">
        <w:rPr>
          <w:rFonts w:eastAsia="Times New Roman" w:cstheme="minorHAnsi"/>
          <w:color w:val="000000"/>
          <w:sz w:val="24"/>
          <w:szCs w:val="24"/>
        </w:rPr>
        <w:t xml:space="preserve">Sullivan </w:t>
      </w:r>
      <w:r w:rsidR="00E419C2">
        <w:rPr>
          <w:rFonts w:eastAsia="Times New Roman" w:cstheme="minorHAnsi"/>
          <w:color w:val="000000"/>
          <w:sz w:val="24"/>
          <w:szCs w:val="24"/>
        </w:rPr>
        <w:t>BOCES to</w:t>
      </w:r>
      <w:r w:rsidR="009F12AD">
        <w:rPr>
          <w:rFonts w:eastAsia="Times New Roman" w:cstheme="minorHAnsi"/>
          <w:color w:val="000000"/>
          <w:sz w:val="24"/>
          <w:szCs w:val="24"/>
        </w:rPr>
        <w:t> </w:t>
      </w:r>
      <w:r w:rsidRPr="00A304BE">
        <w:rPr>
          <w:rFonts w:eastAsia="Times New Roman" w:cstheme="minorHAnsi"/>
          <w:color w:val="000000"/>
          <w:sz w:val="24"/>
          <w:szCs w:val="24"/>
        </w:rPr>
        <w:t xml:space="preserve">assist its employees who </w:t>
      </w:r>
      <w:r w:rsidR="00B74CB0">
        <w:rPr>
          <w:rFonts w:eastAsia="Times New Roman" w:cstheme="minorHAnsi"/>
          <w:color w:val="000000"/>
          <w:sz w:val="24"/>
          <w:szCs w:val="24"/>
        </w:rPr>
        <w:t>require</w:t>
      </w:r>
      <w:r w:rsidRPr="00A304BE">
        <w:rPr>
          <w:rFonts w:eastAsia="Times New Roman" w:cstheme="minorHAnsi"/>
          <w:color w:val="000000"/>
          <w:sz w:val="24"/>
          <w:szCs w:val="24"/>
        </w:rPr>
        <w:t xml:space="preserve"> additional technology or technological upgrades so </w:t>
      </w:r>
      <w:r w:rsidR="009F12AD">
        <w:rPr>
          <w:rFonts w:eastAsia="Times New Roman" w:cstheme="minorHAnsi"/>
          <w:color w:val="000000"/>
          <w:sz w:val="24"/>
          <w:szCs w:val="24"/>
        </w:rPr>
        <w:t>that they </w:t>
      </w:r>
      <w:r w:rsidRPr="00A304BE">
        <w:rPr>
          <w:rFonts w:eastAsia="Times New Roman" w:cstheme="minorHAnsi"/>
          <w:color w:val="000000"/>
          <w:sz w:val="24"/>
          <w:szCs w:val="24"/>
        </w:rPr>
        <w:t>may work remotely in the most efficient manner possible.  </w:t>
      </w:r>
    </w:p>
    <w:p w14:paraId="357005BF" w14:textId="77777777" w:rsidR="00E419C2" w:rsidRDefault="00E419C2" w:rsidP="00E419C2">
      <w:pPr>
        <w:widowControl/>
        <w:ind w:left="6"/>
        <w:rPr>
          <w:rFonts w:ascii="Calibri" w:eastAsia="Times New Roman" w:hAnsi="Calibri" w:cs="Calibri"/>
          <w:b/>
          <w:bCs/>
          <w:color w:val="000000"/>
          <w:sz w:val="28"/>
          <w:szCs w:val="28"/>
        </w:rPr>
      </w:pPr>
    </w:p>
    <w:p w14:paraId="5A3297D9" w14:textId="77777777" w:rsidR="00E419C2" w:rsidRPr="00E419C2" w:rsidRDefault="00E419C2" w:rsidP="00E419C2">
      <w:pPr>
        <w:widowControl/>
        <w:ind w:left="6"/>
        <w:rPr>
          <w:rFonts w:ascii="Calibri" w:eastAsia="Times New Roman" w:hAnsi="Calibri" w:cs="Calibri"/>
          <w:b/>
          <w:bCs/>
          <w:color w:val="000000"/>
          <w:sz w:val="18"/>
          <w:szCs w:val="28"/>
        </w:rPr>
      </w:pPr>
    </w:p>
    <w:p w14:paraId="6F8BAFFE" w14:textId="675F9DB8" w:rsidR="00A304BE" w:rsidRPr="00A304BE" w:rsidRDefault="00A304BE" w:rsidP="00E419C2">
      <w:pPr>
        <w:widowControl/>
        <w:ind w:left="6"/>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lastRenderedPageBreak/>
        <w:t>Technology &amp; Connectivity of Staff and Students </w:t>
      </w:r>
    </w:p>
    <w:p w14:paraId="5CEB98E9" w14:textId="1B19A2BF" w:rsidR="00A304BE" w:rsidRPr="00A304BE" w:rsidRDefault="008E151F" w:rsidP="00A304BE">
      <w:pPr>
        <w:widowControl/>
        <w:spacing w:before="16"/>
        <w:ind w:left="11" w:right="225" w:hanging="2"/>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Sullivan </w:t>
      </w:r>
      <w:r w:rsidR="00E419C2">
        <w:rPr>
          <w:rFonts w:ascii="Calibri" w:eastAsia="Times New Roman" w:hAnsi="Calibri" w:cs="Calibri"/>
          <w:color w:val="000000"/>
          <w:sz w:val="24"/>
          <w:szCs w:val="24"/>
        </w:rPr>
        <w:t xml:space="preserve">BOCES </w:t>
      </w:r>
      <w:r w:rsidR="00E419C2" w:rsidRPr="00A304BE">
        <w:rPr>
          <w:rFonts w:ascii="Calibri" w:eastAsia="Times New Roman" w:hAnsi="Calibri" w:cs="Calibri"/>
          <w:color w:val="000000"/>
          <w:sz w:val="24"/>
          <w:szCs w:val="24"/>
        </w:rPr>
        <w:t>established</w:t>
      </w:r>
      <w:r w:rsidR="00A304BE" w:rsidRPr="00A304BE">
        <w:rPr>
          <w:rFonts w:ascii="Calibri" w:eastAsia="Times New Roman" w:hAnsi="Calibri" w:cs="Calibri"/>
          <w:color w:val="000000"/>
          <w:sz w:val="24"/>
          <w:szCs w:val="24"/>
        </w:rPr>
        <w:t xml:space="preserve"> protocols for its staff to work re</w:t>
      </w:r>
      <w:r w:rsidR="009F12AD">
        <w:rPr>
          <w:rFonts w:ascii="Calibri" w:eastAsia="Times New Roman" w:hAnsi="Calibri" w:cs="Calibri"/>
          <w:color w:val="000000"/>
          <w:sz w:val="24"/>
          <w:szCs w:val="24"/>
        </w:rPr>
        <w:t>motely including disseminating </w:t>
      </w:r>
      <w:r w:rsidR="00A304BE" w:rsidRPr="00A304BE">
        <w:rPr>
          <w:rFonts w:ascii="Calibri" w:eastAsia="Times New Roman" w:hAnsi="Calibri" w:cs="Calibri"/>
          <w:color w:val="000000"/>
          <w:sz w:val="24"/>
          <w:szCs w:val="24"/>
        </w:rPr>
        <w:t>laptops and Chromebooks as well as remote login credentials to co</w:t>
      </w:r>
      <w:r w:rsidR="009F12AD">
        <w:rPr>
          <w:rFonts w:ascii="Calibri" w:eastAsia="Times New Roman" w:hAnsi="Calibri" w:cs="Calibri"/>
          <w:color w:val="000000"/>
          <w:sz w:val="24"/>
          <w:szCs w:val="24"/>
        </w:rPr>
        <w:t>nnect to the BOCES network. The</w:t>
      </w:r>
      <w:r w:rsidR="00A304BE" w:rsidRPr="00A304BE">
        <w:rPr>
          <w:rFonts w:ascii="Calibri" w:eastAsia="Times New Roman" w:hAnsi="Calibri" w:cs="Calibri"/>
          <w:color w:val="000000"/>
          <w:sz w:val="24"/>
          <w:szCs w:val="24"/>
        </w:rPr>
        <w:t xml:space="preserve"> BOCES utilizes Google Classroom and is fortunate that both its s</w:t>
      </w:r>
      <w:r w:rsidR="009F12AD">
        <w:rPr>
          <w:rFonts w:ascii="Calibri" w:eastAsia="Times New Roman" w:hAnsi="Calibri" w:cs="Calibri"/>
          <w:color w:val="000000"/>
          <w:sz w:val="24"/>
          <w:szCs w:val="24"/>
        </w:rPr>
        <w:t>tudent management and financial</w:t>
      </w:r>
      <w:r w:rsidR="00A304BE" w:rsidRPr="00A304BE">
        <w:rPr>
          <w:rFonts w:ascii="Calibri" w:eastAsia="Times New Roman" w:hAnsi="Calibri" w:cs="Calibri"/>
          <w:color w:val="000000"/>
          <w:sz w:val="24"/>
          <w:szCs w:val="24"/>
        </w:rPr>
        <w:t xml:space="preserve"> management systems (including banking) are web</w:t>
      </w:r>
      <w:r w:rsidR="00B74CB0">
        <w:rPr>
          <w:rFonts w:ascii="Calibri" w:eastAsia="Times New Roman" w:hAnsi="Calibri" w:cs="Calibri"/>
          <w:color w:val="000000"/>
          <w:sz w:val="24"/>
          <w:szCs w:val="24"/>
        </w:rPr>
        <w:t>-</w:t>
      </w:r>
      <w:r w:rsidR="00A304BE" w:rsidRPr="00A304BE">
        <w:rPr>
          <w:rFonts w:ascii="Calibri" w:eastAsia="Times New Roman" w:hAnsi="Calibri" w:cs="Calibri"/>
          <w:color w:val="000000"/>
          <w:sz w:val="24"/>
          <w:szCs w:val="24"/>
        </w:rPr>
        <w:t>based produc</w:t>
      </w:r>
      <w:r w:rsidR="009F12AD">
        <w:rPr>
          <w:rFonts w:ascii="Calibri" w:eastAsia="Times New Roman" w:hAnsi="Calibri" w:cs="Calibri"/>
          <w:color w:val="000000"/>
          <w:sz w:val="24"/>
          <w:szCs w:val="24"/>
        </w:rPr>
        <w:t>ts that can easily be accessed </w:t>
      </w:r>
      <w:r w:rsidR="00A304BE" w:rsidRPr="00A304BE">
        <w:rPr>
          <w:rFonts w:ascii="Calibri" w:eastAsia="Times New Roman" w:hAnsi="Calibri" w:cs="Calibri"/>
          <w:color w:val="000000"/>
          <w:sz w:val="24"/>
          <w:szCs w:val="24"/>
        </w:rPr>
        <w:t>remotely. In addition, the BOCES utilizes a web-based time and atte</w:t>
      </w:r>
      <w:r w:rsidR="009F12AD">
        <w:rPr>
          <w:rFonts w:ascii="Calibri" w:eastAsia="Times New Roman" w:hAnsi="Calibri" w:cs="Calibri"/>
          <w:color w:val="000000"/>
          <w:sz w:val="24"/>
          <w:szCs w:val="24"/>
        </w:rPr>
        <w:t>ndance tracking system</w:t>
      </w:r>
      <w:r w:rsidR="00B74CB0">
        <w:rPr>
          <w:rFonts w:ascii="Calibri" w:eastAsia="Times New Roman" w:hAnsi="Calibri" w:cs="Calibri"/>
          <w:color w:val="000000"/>
          <w:sz w:val="24"/>
          <w:szCs w:val="24"/>
        </w:rPr>
        <w:t>,</w:t>
      </w:r>
      <w:r w:rsidR="009F12AD">
        <w:rPr>
          <w:rFonts w:ascii="Calibri" w:eastAsia="Times New Roman" w:hAnsi="Calibri" w:cs="Calibri"/>
          <w:color w:val="000000"/>
          <w:sz w:val="24"/>
          <w:szCs w:val="24"/>
        </w:rPr>
        <w:t xml:space="preserve"> and its </w:t>
      </w:r>
      <w:r w:rsidR="00A304BE" w:rsidRPr="00A304BE">
        <w:rPr>
          <w:rFonts w:ascii="Calibri" w:eastAsia="Times New Roman" w:hAnsi="Calibri" w:cs="Calibri"/>
          <w:color w:val="000000"/>
          <w:sz w:val="24"/>
          <w:szCs w:val="24"/>
        </w:rPr>
        <w:t xml:space="preserve">human resources recruitment and hiring system is online as well. Employees </w:t>
      </w:r>
      <w:r w:rsidR="009F12AD">
        <w:rPr>
          <w:rFonts w:ascii="Calibri" w:eastAsia="Times New Roman" w:hAnsi="Calibri" w:cs="Calibri"/>
          <w:color w:val="000000"/>
          <w:sz w:val="24"/>
          <w:szCs w:val="24"/>
        </w:rPr>
        <w:t>utilize cell phones, email</w:t>
      </w:r>
      <w:r w:rsidR="00B74CB0">
        <w:rPr>
          <w:rFonts w:ascii="Calibri" w:eastAsia="Times New Roman" w:hAnsi="Calibri" w:cs="Calibri"/>
          <w:color w:val="000000"/>
          <w:sz w:val="24"/>
          <w:szCs w:val="24"/>
        </w:rPr>
        <w:t xml:space="preserve">, </w:t>
      </w:r>
      <w:r w:rsidR="009F12AD">
        <w:rPr>
          <w:rFonts w:ascii="Calibri" w:eastAsia="Times New Roman" w:hAnsi="Calibri" w:cs="Calibri"/>
          <w:color w:val="000000"/>
          <w:sz w:val="24"/>
          <w:szCs w:val="24"/>
        </w:rPr>
        <w:t xml:space="preserve">and </w:t>
      </w:r>
      <w:r w:rsidR="00A304BE" w:rsidRPr="00A304BE">
        <w:rPr>
          <w:rFonts w:ascii="Calibri" w:eastAsia="Times New Roman" w:hAnsi="Calibri" w:cs="Calibri"/>
          <w:color w:val="000000"/>
          <w:sz w:val="24"/>
          <w:szCs w:val="24"/>
        </w:rPr>
        <w:t xml:space="preserve">their work phone voice-mail messages can be forwarded to </w:t>
      </w:r>
      <w:r w:rsidR="009F12AD">
        <w:rPr>
          <w:rFonts w:ascii="Calibri" w:eastAsia="Times New Roman" w:hAnsi="Calibri" w:cs="Calibri"/>
          <w:color w:val="000000"/>
          <w:sz w:val="24"/>
          <w:szCs w:val="24"/>
        </w:rPr>
        <w:t>their BOCES email account so </w:t>
      </w:r>
      <w:r w:rsidR="00A304BE" w:rsidRPr="00A304BE">
        <w:rPr>
          <w:rFonts w:ascii="Calibri" w:eastAsia="Times New Roman" w:hAnsi="Calibri" w:cs="Calibri"/>
          <w:color w:val="000000"/>
          <w:sz w:val="24"/>
          <w:szCs w:val="24"/>
        </w:rPr>
        <w:t>communication systems are also in place. In fact, beyo</w:t>
      </w:r>
      <w:r w:rsidR="009F12AD">
        <w:rPr>
          <w:rFonts w:ascii="Calibri" w:eastAsia="Times New Roman" w:hAnsi="Calibri" w:cs="Calibri"/>
          <w:color w:val="000000"/>
          <w:sz w:val="24"/>
          <w:szCs w:val="24"/>
        </w:rPr>
        <w:t>nd the pandemic</w:t>
      </w:r>
      <w:r w:rsidR="00B74CB0">
        <w:rPr>
          <w:rFonts w:ascii="Calibri" w:eastAsia="Times New Roman" w:hAnsi="Calibri" w:cs="Calibri"/>
          <w:color w:val="000000"/>
          <w:sz w:val="24"/>
          <w:szCs w:val="24"/>
        </w:rPr>
        <w:t>,</w:t>
      </w:r>
      <w:r w:rsidR="009F12AD">
        <w:rPr>
          <w:rFonts w:ascii="Calibri" w:eastAsia="Times New Roman" w:hAnsi="Calibri" w:cs="Calibri"/>
          <w:color w:val="000000"/>
          <w:sz w:val="24"/>
          <w:szCs w:val="24"/>
        </w:rPr>
        <w:t xml:space="preserve"> the remote work</w:t>
      </w:r>
      <w:r w:rsidR="00A304BE" w:rsidRPr="00A304BE">
        <w:rPr>
          <w:rFonts w:ascii="Calibri" w:eastAsia="Times New Roman" w:hAnsi="Calibri" w:cs="Calibri"/>
          <w:color w:val="000000"/>
          <w:sz w:val="24"/>
          <w:szCs w:val="24"/>
        </w:rPr>
        <w:t xml:space="preserve"> environment has been utilized for snow days.  </w:t>
      </w:r>
    </w:p>
    <w:p w14:paraId="55560360" w14:textId="77777777" w:rsidR="00A304BE" w:rsidRPr="00A304BE" w:rsidRDefault="00A304BE" w:rsidP="00A304BE">
      <w:pPr>
        <w:widowControl/>
        <w:spacing w:before="299"/>
        <w:ind w:left="16"/>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t>Cohorts &amp; Staggering Shifts </w:t>
      </w:r>
    </w:p>
    <w:p w14:paraId="2069CF32" w14:textId="70C9AFF4" w:rsidR="00A304BE" w:rsidRPr="00A304BE" w:rsidRDefault="007401BD" w:rsidP="00A304BE">
      <w:pPr>
        <w:widowControl/>
        <w:spacing w:before="16"/>
        <w:ind w:left="13" w:right="357" w:hanging="1"/>
        <w:rPr>
          <w:rFonts w:eastAsia="Times New Roman" w:cstheme="minorHAnsi"/>
          <w:sz w:val="24"/>
          <w:szCs w:val="24"/>
        </w:rPr>
      </w:pPr>
      <w:r>
        <w:rPr>
          <w:rFonts w:eastAsia="Times New Roman" w:cstheme="minorHAnsi"/>
          <w:color w:val="000000"/>
          <w:sz w:val="24"/>
          <w:szCs w:val="24"/>
        </w:rPr>
        <w:t>Sullivan BOCES</w:t>
      </w:r>
      <w:r w:rsidR="00A304BE" w:rsidRPr="00A304BE">
        <w:rPr>
          <w:rFonts w:eastAsia="Times New Roman" w:cstheme="minorHAnsi"/>
          <w:color w:val="000000"/>
          <w:sz w:val="24"/>
          <w:szCs w:val="24"/>
        </w:rPr>
        <w:t xml:space="preserve"> will, to the extent possible, stagger the schedule</w:t>
      </w:r>
      <w:r w:rsidR="009F12AD">
        <w:rPr>
          <w:rFonts w:eastAsia="Times New Roman" w:cstheme="minorHAnsi"/>
          <w:color w:val="000000"/>
          <w:sz w:val="24"/>
          <w:szCs w:val="24"/>
        </w:rPr>
        <w:t>d work shifts of the essential </w:t>
      </w:r>
      <w:r w:rsidR="00A304BE" w:rsidRPr="00A304BE">
        <w:rPr>
          <w:rFonts w:eastAsia="Times New Roman" w:cstheme="minorHAnsi"/>
          <w:color w:val="000000"/>
          <w:sz w:val="24"/>
          <w:szCs w:val="24"/>
        </w:rPr>
        <w:t>employees and contractors, in order to reduce overcrowding on pub</w:t>
      </w:r>
      <w:r w:rsidR="009F12AD">
        <w:rPr>
          <w:rFonts w:eastAsia="Times New Roman" w:cstheme="minorHAnsi"/>
          <w:color w:val="000000"/>
          <w:sz w:val="24"/>
          <w:szCs w:val="24"/>
        </w:rPr>
        <w:t>lic transportation and at work </w:t>
      </w:r>
      <w:r w:rsidR="00A304BE" w:rsidRPr="00A304BE">
        <w:rPr>
          <w:rFonts w:eastAsia="Times New Roman" w:cstheme="minorHAnsi"/>
          <w:color w:val="000000"/>
          <w:sz w:val="24"/>
          <w:szCs w:val="24"/>
        </w:rPr>
        <w:t>sites. </w:t>
      </w:r>
    </w:p>
    <w:p w14:paraId="7A91717E" w14:textId="77777777" w:rsidR="00E419C2" w:rsidRPr="00E419C2" w:rsidRDefault="00A304BE" w:rsidP="00E419C2">
      <w:pPr>
        <w:pStyle w:val="ListParagraph"/>
        <w:widowControl/>
        <w:numPr>
          <w:ilvl w:val="0"/>
          <w:numId w:val="32"/>
        </w:numPr>
        <w:spacing w:before="215"/>
        <w:ind w:right="268"/>
        <w:rPr>
          <w:rFonts w:eastAsia="Times New Roman" w:cstheme="minorHAnsi"/>
          <w:sz w:val="24"/>
          <w:szCs w:val="24"/>
        </w:rPr>
      </w:pPr>
      <w:r w:rsidRPr="00E419C2">
        <w:rPr>
          <w:rFonts w:eastAsia="Times New Roman" w:cstheme="minorHAnsi"/>
          <w:color w:val="000000"/>
          <w:sz w:val="24"/>
          <w:szCs w:val="24"/>
        </w:rPr>
        <w:t>S</w:t>
      </w:r>
      <w:r w:rsidR="008E151F" w:rsidRPr="00E419C2">
        <w:rPr>
          <w:rFonts w:eastAsia="Times New Roman" w:cstheme="minorHAnsi"/>
          <w:color w:val="000000"/>
          <w:sz w:val="24"/>
          <w:szCs w:val="24"/>
        </w:rPr>
        <w:t xml:space="preserve">ullivan </w:t>
      </w:r>
      <w:r w:rsidRPr="00E419C2">
        <w:rPr>
          <w:rFonts w:eastAsia="Times New Roman" w:cstheme="minorHAnsi"/>
          <w:color w:val="000000"/>
          <w:sz w:val="24"/>
          <w:szCs w:val="24"/>
        </w:rPr>
        <w:t>BOCES will schedule its essential workers in such a way as t</w:t>
      </w:r>
      <w:r w:rsidR="009F12AD" w:rsidRPr="00E419C2">
        <w:rPr>
          <w:rFonts w:eastAsia="Times New Roman" w:cstheme="minorHAnsi"/>
          <w:color w:val="000000"/>
          <w:sz w:val="24"/>
          <w:szCs w:val="24"/>
        </w:rPr>
        <w:t>o attempt to control the spread</w:t>
      </w:r>
      <w:r w:rsidRPr="00E419C2">
        <w:rPr>
          <w:rFonts w:eastAsia="Times New Roman" w:cstheme="minorHAnsi"/>
          <w:color w:val="000000"/>
          <w:sz w:val="24"/>
          <w:szCs w:val="24"/>
        </w:rPr>
        <w:t xml:space="preserve"> of disease in the workplace. </w:t>
      </w:r>
    </w:p>
    <w:p w14:paraId="768A4C80" w14:textId="611EEDB0" w:rsidR="00A304BE" w:rsidRPr="00E419C2" w:rsidRDefault="008E151F" w:rsidP="00E419C2">
      <w:pPr>
        <w:pStyle w:val="ListParagraph"/>
        <w:widowControl/>
        <w:numPr>
          <w:ilvl w:val="0"/>
          <w:numId w:val="32"/>
        </w:numPr>
        <w:spacing w:before="215"/>
        <w:ind w:right="268"/>
        <w:rPr>
          <w:rFonts w:eastAsia="Times New Roman" w:cstheme="minorHAnsi"/>
          <w:sz w:val="24"/>
          <w:szCs w:val="24"/>
        </w:rPr>
      </w:pPr>
      <w:r w:rsidRPr="00E419C2">
        <w:rPr>
          <w:rFonts w:eastAsia="Times New Roman" w:cstheme="minorHAnsi"/>
          <w:color w:val="000000"/>
          <w:sz w:val="24"/>
          <w:szCs w:val="24"/>
        </w:rPr>
        <w:t xml:space="preserve">Sullivan </w:t>
      </w:r>
      <w:r w:rsidR="00A304BE" w:rsidRPr="00E419C2">
        <w:rPr>
          <w:rFonts w:eastAsia="Times New Roman" w:cstheme="minorHAnsi"/>
          <w:color w:val="000000"/>
          <w:sz w:val="24"/>
          <w:szCs w:val="24"/>
        </w:rPr>
        <w:t>BOCES will utilize alternating schedules, staggered work hou</w:t>
      </w:r>
      <w:r w:rsidR="009F12AD" w:rsidRPr="00E419C2">
        <w:rPr>
          <w:rFonts w:eastAsia="Times New Roman" w:cstheme="minorHAnsi"/>
          <w:color w:val="000000"/>
          <w:sz w:val="24"/>
          <w:szCs w:val="24"/>
        </w:rPr>
        <w:t>rs, and physically remote work </w:t>
      </w:r>
      <w:r w:rsidR="00A304BE" w:rsidRPr="00E419C2">
        <w:rPr>
          <w:rFonts w:eastAsia="Times New Roman" w:cstheme="minorHAnsi"/>
          <w:color w:val="000000"/>
          <w:sz w:val="24"/>
          <w:szCs w:val="24"/>
        </w:rPr>
        <w:t>sites as appropriate for employees deemed essential</w:t>
      </w:r>
      <w:r w:rsidR="009F12AD" w:rsidRPr="00E419C2">
        <w:rPr>
          <w:rFonts w:eastAsia="Times New Roman" w:cstheme="minorHAnsi"/>
          <w:color w:val="000000"/>
          <w:sz w:val="24"/>
          <w:szCs w:val="24"/>
        </w:rPr>
        <w:t xml:space="preserve"> in an effort to mitigate virus</w:t>
      </w:r>
      <w:r w:rsidR="00A304BE" w:rsidRPr="00E419C2">
        <w:rPr>
          <w:rFonts w:eastAsia="Times New Roman" w:cstheme="minorHAnsi"/>
          <w:color w:val="000000"/>
          <w:sz w:val="24"/>
          <w:szCs w:val="24"/>
        </w:rPr>
        <w:t xml:space="preserve"> transmission and maintain continuity of operation.  </w:t>
      </w:r>
    </w:p>
    <w:p w14:paraId="32A5C3CF" w14:textId="39DDACA4" w:rsidR="00A304BE" w:rsidRPr="00E419C2" w:rsidRDefault="00A304BE" w:rsidP="00E419C2">
      <w:pPr>
        <w:pStyle w:val="ListParagraph"/>
        <w:widowControl/>
        <w:numPr>
          <w:ilvl w:val="0"/>
          <w:numId w:val="32"/>
        </w:numPr>
        <w:spacing w:before="170"/>
        <w:ind w:right="457"/>
        <w:jc w:val="both"/>
        <w:rPr>
          <w:rFonts w:eastAsia="Times New Roman" w:cstheme="minorHAnsi"/>
          <w:sz w:val="24"/>
          <w:szCs w:val="24"/>
        </w:rPr>
      </w:pPr>
      <w:r w:rsidRPr="00E419C2">
        <w:rPr>
          <w:rFonts w:eastAsia="Times New Roman" w:cstheme="minorHAnsi"/>
          <w:color w:val="000000"/>
          <w:sz w:val="24"/>
          <w:szCs w:val="24"/>
        </w:rPr>
        <w:t>While on</w:t>
      </w:r>
      <w:r w:rsidR="00B74CB0">
        <w:rPr>
          <w:rFonts w:eastAsia="Times New Roman" w:cstheme="minorHAnsi"/>
          <w:color w:val="000000"/>
          <w:sz w:val="24"/>
          <w:szCs w:val="24"/>
        </w:rPr>
        <w:t>-</w:t>
      </w:r>
      <w:r w:rsidRPr="00E419C2">
        <w:rPr>
          <w:rFonts w:eastAsia="Times New Roman" w:cstheme="minorHAnsi"/>
          <w:color w:val="000000"/>
          <w:sz w:val="24"/>
          <w:szCs w:val="24"/>
        </w:rPr>
        <w:t>site, workers will not take break</w:t>
      </w:r>
      <w:r w:rsidR="00B74CB0">
        <w:rPr>
          <w:rFonts w:eastAsia="Times New Roman" w:cstheme="minorHAnsi"/>
          <w:color w:val="000000"/>
          <w:sz w:val="24"/>
          <w:szCs w:val="24"/>
        </w:rPr>
        <w:t>s</w:t>
      </w:r>
      <w:r w:rsidRPr="00E419C2">
        <w:rPr>
          <w:rFonts w:eastAsia="Times New Roman" w:cstheme="minorHAnsi"/>
          <w:color w:val="000000"/>
          <w:sz w:val="24"/>
          <w:szCs w:val="24"/>
        </w:rPr>
        <w:t xml:space="preserve"> or lunch together as </w:t>
      </w:r>
      <w:r w:rsidR="009F12AD" w:rsidRPr="00E419C2">
        <w:rPr>
          <w:rFonts w:eastAsia="Times New Roman" w:cstheme="minorHAnsi"/>
          <w:color w:val="000000"/>
          <w:sz w:val="24"/>
          <w:szCs w:val="24"/>
        </w:rPr>
        <w:t xml:space="preserve">a group. </w:t>
      </w:r>
      <w:r w:rsidR="00B74CB0">
        <w:rPr>
          <w:rFonts w:eastAsia="Times New Roman" w:cstheme="minorHAnsi"/>
          <w:color w:val="000000"/>
          <w:sz w:val="24"/>
          <w:szCs w:val="24"/>
        </w:rPr>
        <w:t>The s</w:t>
      </w:r>
      <w:r w:rsidR="009F12AD" w:rsidRPr="00E419C2">
        <w:rPr>
          <w:rFonts w:eastAsia="Times New Roman" w:cstheme="minorHAnsi"/>
          <w:color w:val="000000"/>
          <w:sz w:val="24"/>
          <w:szCs w:val="24"/>
        </w:rPr>
        <w:t>hift supervisor will </w:t>
      </w:r>
      <w:r w:rsidRPr="00E419C2">
        <w:rPr>
          <w:rFonts w:eastAsia="Times New Roman" w:cstheme="minorHAnsi"/>
          <w:color w:val="000000"/>
          <w:sz w:val="24"/>
          <w:szCs w:val="24"/>
        </w:rPr>
        <w:t>determine break and lunch times for each employee to be dif</w:t>
      </w:r>
      <w:r w:rsidR="009F12AD" w:rsidRPr="00E419C2">
        <w:rPr>
          <w:rFonts w:eastAsia="Times New Roman" w:cstheme="minorHAnsi"/>
          <w:color w:val="000000"/>
          <w:sz w:val="24"/>
          <w:szCs w:val="24"/>
        </w:rPr>
        <w:t>ferent from those of the other </w:t>
      </w:r>
      <w:r w:rsidRPr="00E419C2">
        <w:rPr>
          <w:rFonts w:eastAsia="Times New Roman" w:cstheme="minorHAnsi"/>
          <w:color w:val="000000"/>
          <w:sz w:val="24"/>
          <w:szCs w:val="24"/>
        </w:rPr>
        <w:t>employees. </w:t>
      </w:r>
    </w:p>
    <w:p w14:paraId="1C55B90A" w14:textId="77777777" w:rsidR="00A304BE" w:rsidRPr="00A304BE" w:rsidRDefault="00A304BE" w:rsidP="00A304BE">
      <w:pPr>
        <w:widowControl/>
        <w:spacing w:before="300"/>
        <w:ind w:left="24"/>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t>Personal Protective Equipment (PPE) </w:t>
      </w:r>
    </w:p>
    <w:p w14:paraId="1FA86A22" w14:textId="46638CF2" w:rsidR="00A304BE" w:rsidRPr="00A304BE" w:rsidRDefault="00A304BE" w:rsidP="00A304BE">
      <w:pPr>
        <w:widowControl/>
        <w:spacing w:before="16"/>
        <w:ind w:left="16" w:right="416" w:firstLine="9"/>
        <w:rPr>
          <w:rFonts w:eastAsia="Times New Roman" w:cstheme="minorHAnsi"/>
          <w:sz w:val="24"/>
          <w:szCs w:val="24"/>
        </w:rPr>
      </w:pPr>
      <w:r w:rsidRPr="00A304BE">
        <w:rPr>
          <w:rFonts w:eastAsia="Times New Roman" w:cstheme="minorHAnsi"/>
          <w:color w:val="000000"/>
          <w:sz w:val="24"/>
          <w:szCs w:val="24"/>
        </w:rPr>
        <w:t>Personal protective equipment (PPE) is necessary for some tasks p</w:t>
      </w:r>
      <w:r w:rsidR="009F12AD">
        <w:rPr>
          <w:rFonts w:eastAsia="Times New Roman" w:cstheme="minorHAnsi"/>
          <w:color w:val="000000"/>
          <w:sz w:val="24"/>
          <w:szCs w:val="24"/>
        </w:rPr>
        <w:t>erformed by essential employees</w:t>
      </w:r>
      <w:r w:rsidRPr="00A304BE">
        <w:rPr>
          <w:rFonts w:eastAsia="Times New Roman" w:cstheme="minorHAnsi"/>
          <w:color w:val="000000"/>
          <w:sz w:val="24"/>
          <w:szCs w:val="24"/>
        </w:rPr>
        <w:t xml:space="preserve"> and contractors. </w:t>
      </w:r>
      <w:r w:rsidR="008E151F">
        <w:rPr>
          <w:rFonts w:eastAsia="Times New Roman" w:cstheme="minorHAnsi"/>
          <w:color w:val="000000"/>
          <w:sz w:val="24"/>
          <w:szCs w:val="24"/>
        </w:rPr>
        <w:t xml:space="preserve">Sullivan </w:t>
      </w:r>
      <w:r w:rsidR="00E419C2">
        <w:rPr>
          <w:rFonts w:eastAsia="Times New Roman" w:cstheme="minorHAnsi"/>
          <w:color w:val="000000"/>
          <w:sz w:val="24"/>
          <w:szCs w:val="24"/>
        </w:rPr>
        <w:t>BOCES,</w:t>
      </w:r>
      <w:r w:rsidRPr="00A304BE">
        <w:rPr>
          <w:rFonts w:eastAsia="Times New Roman" w:cstheme="minorHAnsi"/>
          <w:color w:val="000000"/>
          <w:sz w:val="24"/>
          <w:szCs w:val="24"/>
        </w:rPr>
        <w:t xml:space="preserve"> in consultation with its Health</w:t>
      </w:r>
      <w:r w:rsidR="009F12AD">
        <w:rPr>
          <w:rFonts w:eastAsia="Times New Roman" w:cstheme="minorHAnsi"/>
          <w:color w:val="000000"/>
          <w:sz w:val="24"/>
          <w:szCs w:val="24"/>
        </w:rPr>
        <w:t xml:space="preserve"> &amp; Safety Office, has </w:t>
      </w:r>
      <w:r w:rsidRPr="00A304BE">
        <w:rPr>
          <w:rFonts w:eastAsia="Times New Roman" w:cstheme="minorHAnsi"/>
          <w:color w:val="000000"/>
          <w:sz w:val="24"/>
          <w:szCs w:val="24"/>
        </w:rPr>
        <w:t>determined which types of PPE are appropriate and necessary for s</w:t>
      </w:r>
      <w:r w:rsidR="009F12AD">
        <w:rPr>
          <w:rFonts w:eastAsia="Times New Roman" w:cstheme="minorHAnsi"/>
          <w:color w:val="000000"/>
          <w:sz w:val="24"/>
          <w:szCs w:val="24"/>
        </w:rPr>
        <w:t>taff and contractors, based on </w:t>
      </w:r>
      <w:r w:rsidRPr="00A304BE">
        <w:rPr>
          <w:rFonts w:eastAsia="Times New Roman" w:cstheme="minorHAnsi"/>
          <w:color w:val="000000"/>
          <w:sz w:val="24"/>
          <w:szCs w:val="24"/>
        </w:rPr>
        <w:t>assigned tasks. Essential staff who are issued PPE will be traine</w:t>
      </w:r>
      <w:r w:rsidR="009F12AD">
        <w:rPr>
          <w:rFonts w:eastAsia="Times New Roman" w:cstheme="minorHAnsi"/>
          <w:color w:val="000000"/>
          <w:sz w:val="24"/>
          <w:szCs w:val="24"/>
        </w:rPr>
        <w:t xml:space="preserve">d on </w:t>
      </w:r>
      <w:r w:rsidR="00B74CB0">
        <w:rPr>
          <w:rFonts w:eastAsia="Times New Roman" w:cstheme="minorHAnsi"/>
          <w:color w:val="000000"/>
          <w:sz w:val="24"/>
          <w:szCs w:val="24"/>
        </w:rPr>
        <w:t xml:space="preserve">the </w:t>
      </w:r>
      <w:r w:rsidR="009F12AD">
        <w:rPr>
          <w:rFonts w:eastAsia="Times New Roman" w:cstheme="minorHAnsi"/>
          <w:color w:val="000000"/>
          <w:sz w:val="24"/>
          <w:szCs w:val="24"/>
        </w:rPr>
        <w:t>appropriate use, care</w:t>
      </w:r>
      <w:r w:rsidR="00B74CB0">
        <w:rPr>
          <w:rFonts w:eastAsia="Times New Roman" w:cstheme="minorHAnsi"/>
          <w:color w:val="000000"/>
          <w:sz w:val="24"/>
          <w:szCs w:val="24"/>
        </w:rPr>
        <w:t>,</w:t>
      </w:r>
      <w:r w:rsidR="009F12AD">
        <w:rPr>
          <w:rFonts w:eastAsia="Times New Roman" w:cstheme="minorHAnsi"/>
          <w:color w:val="000000"/>
          <w:sz w:val="24"/>
          <w:szCs w:val="24"/>
        </w:rPr>
        <w:t xml:space="preserve"> and </w:t>
      </w:r>
      <w:r w:rsidRPr="00A304BE">
        <w:rPr>
          <w:rFonts w:eastAsia="Times New Roman" w:cstheme="minorHAnsi"/>
          <w:color w:val="000000"/>
          <w:sz w:val="24"/>
          <w:szCs w:val="24"/>
        </w:rPr>
        <w:t>maintenance of their district</w:t>
      </w:r>
      <w:r w:rsidR="00B74CB0">
        <w:rPr>
          <w:rFonts w:eastAsia="Times New Roman" w:cstheme="minorHAnsi"/>
          <w:color w:val="000000"/>
          <w:sz w:val="24"/>
          <w:szCs w:val="24"/>
        </w:rPr>
        <w:t>-</w:t>
      </w:r>
      <w:r w:rsidRPr="00A304BE">
        <w:rPr>
          <w:rFonts w:eastAsia="Times New Roman" w:cstheme="minorHAnsi"/>
          <w:color w:val="000000"/>
          <w:sz w:val="24"/>
          <w:szCs w:val="24"/>
        </w:rPr>
        <w:t>issued PPE.  </w:t>
      </w:r>
    </w:p>
    <w:p w14:paraId="1AFC685B" w14:textId="039B4341" w:rsidR="00A304BE" w:rsidRPr="00A304BE" w:rsidRDefault="008E151F" w:rsidP="00A304BE">
      <w:pPr>
        <w:widowControl/>
        <w:spacing w:before="227"/>
        <w:ind w:left="12" w:right="204" w:hanging="1"/>
        <w:rPr>
          <w:rFonts w:eastAsia="Times New Roman" w:cstheme="minorHAnsi"/>
          <w:sz w:val="24"/>
          <w:szCs w:val="24"/>
        </w:rPr>
      </w:pPr>
      <w:r>
        <w:rPr>
          <w:rFonts w:eastAsia="Times New Roman" w:cstheme="minorHAnsi"/>
          <w:color w:val="000000"/>
          <w:sz w:val="24"/>
          <w:szCs w:val="24"/>
        </w:rPr>
        <w:t xml:space="preserve">Sullivan BOCES </w:t>
      </w:r>
      <w:r w:rsidRPr="00A304BE">
        <w:rPr>
          <w:rFonts w:eastAsia="Times New Roman" w:cstheme="minorHAnsi"/>
          <w:color w:val="000000"/>
          <w:sz w:val="24"/>
          <w:szCs w:val="24"/>
        </w:rPr>
        <w:t>has</w:t>
      </w:r>
      <w:r w:rsidR="00A304BE" w:rsidRPr="00A304BE">
        <w:rPr>
          <w:rFonts w:eastAsia="Times New Roman" w:cstheme="minorHAnsi"/>
          <w:color w:val="000000"/>
          <w:sz w:val="24"/>
          <w:szCs w:val="24"/>
        </w:rPr>
        <w:t xml:space="preserve"> a Respirator Program in place. N95 masks ma</w:t>
      </w:r>
      <w:r w:rsidR="009F12AD">
        <w:rPr>
          <w:rFonts w:eastAsia="Times New Roman" w:cstheme="minorHAnsi"/>
          <w:color w:val="000000"/>
          <w:sz w:val="24"/>
          <w:szCs w:val="24"/>
        </w:rPr>
        <w:t>y be issued to those essential </w:t>
      </w:r>
      <w:r w:rsidR="00A304BE" w:rsidRPr="00A304BE">
        <w:rPr>
          <w:rFonts w:eastAsia="Times New Roman" w:cstheme="minorHAnsi"/>
          <w:color w:val="000000"/>
          <w:sz w:val="24"/>
          <w:szCs w:val="24"/>
        </w:rPr>
        <w:t>staff members whose job roles may lead them to be exposed to si</w:t>
      </w:r>
      <w:r w:rsidR="009F12AD">
        <w:rPr>
          <w:rFonts w:eastAsia="Times New Roman" w:cstheme="minorHAnsi"/>
          <w:color w:val="000000"/>
          <w:sz w:val="24"/>
          <w:szCs w:val="24"/>
        </w:rPr>
        <w:t>ck individuals or bodily fluid </w:t>
      </w:r>
      <w:r w:rsidR="00A304BE" w:rsidRPr="00A304BE">
        <w:rPr>
          <w:rFonts w:eastAsia="Times New Roman" w:cstheme="minorHAnsi"/>
          <w:color w:val="000000"/>
          <w:sz w:val="24"/>
          <w:szCs w:val="24"/>
        </w:rPr>
        <w:t>cleanups. The BOCES has already secured a supply of N95 masks. A</w:t>
      </w:r>
      <w:r w:rsidR="009F12AD">
        <w:rPr>
          <w:rFonts w:eastAsia="Times New Roman" w:cstheme="minorHAnsi"/>
          <w:color w:val="000000"/>
          <w:sz w:val="24"/>
          <w:szCs w:val="24"/>
        </w:rPr>
        <w:t>ny BOCES employee who is to be </w:t>
      </w:r>
      <w:r w:rsidR="00A304BE" w:rsidRPr="00A304BE">
        <w:rPr>
          <w:rFonts w:eastAsia="Times New Roman" w:cstheme="minorHAnsi"/>
          <w:color w:val="000000"/>
          <w:sz w:val="24"/>
          <w:szCs w:val="24"/>
        </w:rPr>
        <w:t>issued an N95 mask will first be medically cleared, fit</w:t>
      </w:r>
      <w:r w:rsidR="00B74CB0">
        <w:rPr>
          <w:rFonts w:eastAsia="Times New Roman" w:cstheme="minorHAnsi"/>
          <w:color w:val="000000"/>
          <w:sz w:val="24"/>
          <w:szCs w:val="24"/>
        </w:rPr>
        <w:t>-</w:t>
      </w:r>
      <w:r w:rsidR="00A304BE" w:rsidRPr="00A304BE">
        <w:rPr>
          <w:rFonts w:eastAsia="Times New Roman" w:cstheme="minorHAnsi"/>
          <w:color w:val="000000"/>
          <w:sz w:val="24"/>
          <w:szCs w:val="24"/>
        </w:rPr>
        <w:t>tested</w:t>
      </w:r>
      <w:r w:rsidR="00B74CB0">
        <w:rPr>
          <w:rFonts w:eastAsia="Times New Roman" w:cstheme="minorHAnsi"/>
          <w:color w:val="000000"/>
          <w:sz w:val="24"/>
          <w:szCs w:val="24"/>
        </w:rPr>
        <w:t>,</w:t>
      </w:r>
      <w:r w:rsidR="00A304BE" w:rsidRPr="00A304BE">
        <w:rPr>
          <w:rFonts w:eastAsia="Times New Roman" w:cstheme="minorHAnsi"/>
          <w:color w:val="000000"/>
          <w:sz w:val="24"/>
          <w:szCs w:val="24"/>
        </w:rPr>
        <w:t xml:space="preserve"> and trai</w:t>
      </w:r>
      <w:r w:rsidR="009F12AD">
        <w:rPr>
          <w:rFonts w:eastAsia="Times New Roman" w:cstheme="minorHAnsi"/>
          <w:color w:val="000000"/>
          <w:sz w:val="24"/>
          <w:szCs w:val="24"/>
        </w:rPr>
        <w:t>ned on its appropriate use and </w:t>
      </w:r>
      <w:r w:rsidR="00A304BE" w:rsidRPr="00A304BE">
        <w:rPr>
          <w:rFonts w:eastAsia="Times New Roman" w:cstheme="minorHAnsi"/>
          <w:color w:val="000000"/>
          <w:sz w:val="24"/>
          <w:szCs w:val="24"/>
        </w:rPr>
        <w:t>care. </w:t>
      </w:r>
    </w:p>
    <w:p w14:paraId="603C21E8" w14:textId="57BCF353" w:rsidR="00A304BE" w:rsidRPr="00A304BE" w:rsidRDefault="008E151F" w:rsidP="00A304BE">
      <w:pPr>
        <w:widowControl/>
        <w:spacing w:before="203"/>
        <w:ind w:left="13" w:right="299" w:hanging="2"/>
        <w:rPr>
          <w:rFonts w:eastAsia="Times New Roman" w:cstheme="minorHAnsi"/>
          <w:sz w:val="24"/>
          <w:szCs w:val="24"/>
        </w:rPr>
      </w:pPr>
      <w:r>
        <w:rPr>
          <w:rFonts w:eastAsia="Times New Roman" w:cstheme="minorHAnsi"/>
          <w:color w:val="000000"/>
          <w:sz w:val="24"/>
          <w:szCs w:val="24"/>
        </w:rPr>
        <w:t xml:space="preserve">Sullivan BOCES </w:t>
      </w:r>
      <w:r w:rsidRPr="00A304BE">
        <w:rPr>
          <w:rFonts w:eastAsia="Times New Roman" w:cstheme="minorHAnsi"/>
          <w:color w:val="000000"/>
          <w:sz w:val="24"/>
          <w:szCs w:val="24"/>
        </w:rPr>
        <w:t>recognizes</w:t>
      </w:r>
      <w:r w:rsidR="00A304BE" w:rsidRPr="00A304BE">
        <w:rPr>
          <w:rFonts w:eastAsia="Times New Roman" w:cstheme="minorHAnsi"/>
          <w:color w:val="000000"/>
          <w:sz w:val="24"/>
          <w:szCs w:val="24"/>
        </w:rPr>
        <w:t xml:space="preserve"> that the following job titles will req</w:t>
      </w:r>
      <w:r w:rsidR="009F12AD">
        <w:rPr>
          <w:rFonts w:eastAsia="Times New Roman" w:cstheme="minorHAnsi"/>
          <w:color w:val="000000"/>
          <w:sz w:val="24"/>
          <w:szCs w:val="24"/>
        </w:rPr>
        <w:t>uire varying amounts and types </w:t>
      </w:r>
      <w:r w:rsidR="00A304BE" w:rsidRPr="00A304BE">
        <w:rPr>
          <w:rFonts w:eastAsia="Times New Roman" w:cstheme="minorHAnsi"/>
          <w:color w:val="000000"/>
          <w:sz w:val="24"/>
          <w:szCs w:val="24"/>
        </w:rPr>
        <w:t>of PPE: </w:t>
      </w:r>
    </w:p>
    <w:p w14:paraId="7DED999E" w14:textId="1B964591" w:rsidR="00A304BE" w:rsidRPr="00A304BE" w:rsidRDefault="00A304BE" w:rsidP="00A304BE">
      <w:pPr>
        <w:widowControl/>
        <w:spacing w:before="170"/>
        <w:ind w:left="386" w:right="390" w:hanging="349"/>
        <w:rPr>
          <w:rFonts w:eastAsia="Times New Roman" w:cstheme="minorHAnsi"/>
          <w:sz w:val="24"/>
          <w:szCs w:val="24"/>
        </w:rPr>
      </w:pPr>
      <w:r w:rsidRPr="00A304BE">
        <w:rPr>
          <w:rFonts w:eastAsia="Times New Roman" w:cstheme="minorHAnsi"/>
          <w:color w:val="000000"/>
          <w:sz w:val="24"/>
          <w:szCs w:val="24"/>
        </w:rPr>
        <w:t xml:space="preserve">● </w:t>
      </w:r>
      <w:r w:rsidRPr="00A304BE">
        <w:rPr>
          <w:rFonts w:eastAsia="Times New Roman" w:cstheme="minorHAnsi"/>
          <w:b/>
          <w:bCs/>
          <w:color w:val="000000"/>
          <w:sz w:val="24"/>
          <w:szCs w:val="24"/>
        </w:rPr>
        <w:t xml:space="preserve">Cleaners </w:t>
      </w:r>
      <w:r w:rsidRPr="00A304BE">
        <w:rPr>
          <w:rFonts w:eastAsia="Times New Roman" w:cstheme="minorHAnsi"/>
          <w:color w:val="000000"/>
          <w:sz w:val="24"/>
          <w:szCs w:val="24"/>
        </w:rPr>
        <w:t>– Cleaners will require access to safety goggles, clot</w:t>
      </w:r>
      <w:r w:rsidR="009F12AD">
        <w:rPr>
          <w:rFonts w:eastAsia="Times New Roman" w:cstheme="minorHAnsi"/>
          <w:color w:val="000000"/>
          <w:sz w:val="24"/>
          <w:szCs w:val="24"/>
        </w:rPr>
        <w:t>h and/or paper facemasks, face </w:t>
      </w:r>
      <w:r w:rsidRPr="00A304BE">
        <w:rPr>
          <w:rFonts w:eastAsia="Times New Roman" w:cstheme="minorHAnsi"/>
          <w:color w:val="000000"/>
          <w:sz w:val="24"/>
          <w:szCs w:val="24"/>
        </w:rPr>
        <w:t>shields, vinyl/nitrile gloves, isolation gowns</w:t>
      </w:r>
      <w:r w:rsidR="00B74CB0">
        <w:rPr>
          <w:rFonts w:eastAsia="Times New Roman" w:cstheme="minorHAnsi"/>
          <w:color w:val="000000"/>
          <w:sz w:val="24"/>
          <w:szCs w:val="24"/>
        </w:rPr>
        <w:t>,</w:t>
      </w:r>
      <w:r w:rsidRPr="00A304BE">
        <w:rPr>
          <w:rFonts w:eastAsia="Times New Roman" w:cstheme="minorHAnsi"/>
          <w:color w:val="000000"/>
          <w:sz w:val="24"/>
          <w:szCs w:val="24"/>
        </w:rPr>
        <w:t xml:space="preserve"> and shoe covers as needed during the course of</w:t>
      </w:r>
      <w:r w:rsidR="008E151F" w:rsidRPr="00A304BE">
        <w:rPr>
          <w:rFonts w:eastAsia="Times New Roman" w:cstheme="minorHAnsi"/>
          <w:color w:val="000000"/>
          <w:sz w:val="24"/>
          <w:szCs w:val="24"/>
        </w:rPr>
        <w:t> each</w:t>
      </w:r>
      <w:r w:rsidRPr="00A304BE">
        <w:rPr>
          <w:rFonts w:eastAsia="Times New Roman" w:cstheme="minorHAnsi"/>
          <w:color w:val="000000"/>
          <w:sz w:val="24"/>
          <w:szCs w:val="24"/>
        </w:rPr>
        <w:t xml:space="preserve"> shift. They may also require access to N95 masks, based on assigned tasks. </w:t>
      </w:r>
    </w:p>
    <w:p w14:paraId="1F2B4886" w14:textId="6840F266" w:rsidR="00A304BE" w:rsidRPr="00A304BE" w:rsidRDefault="00A304BE" w:rsidP="00A304BE">
      <w:pPr>
        <w:widowControl/>
        <w:spacing w:before="170"/>
        <w:ind w:left="386" w:right="194" w:hanging="343"/>
        <w:rPr>
          <w:rFonts w:eastAsia="Times New Roman" w:cstheme="minorHAnsi"/>
          <w:sz w:val="24"/>
          <w:szCs w:val="24"/>
        </w:rPr>
      </w:pPr>
      <w:r w:rsidRPr="00A304BE">
        <w:rPr>
          <w:rFonts w:eastAsia="Times New Roman" w:cstheme="minorHAnsi"/>
          <w:color w:val="000000"/>
          <w:sz w:val="24"/>
          <w:szCs w:val="24"/>
        </w:rPr>
        <w:t xml:space="preserve">● </w:t>
      </w:r>
      <w:r w:rsidRPr="00A304BE">
        <w:rPr>
          <w:rFonts w:eastAsia="Times New Roman" w:cstheme="minorHAnsi"/>
          <w:b/>
          <w:bCs/>
          <w:color w:val="000000"/>
          <w:sz w:val="24"/>
          <w:szCs w:val="24"/>
        </w:rPr>
        <w:t xml:space="preserve">Nurses </w:t>
      </w:r>
      <w:r w:rsidRPr="00A304BE">
        <w:rPr>
          <w:rFonts w:eastAsia="Times New Roman" w:cstheme="minorHAnsi"/>
          <w:color w:val="000000"/>
          <w:sz w:val="24"/>
          <w:szCs w:val="24"/>
        </w:rPr>
        <w:t>– Nurses will have access to safety goggles, clo</w:t>
      </w:r>
      <w:r w:rsidR="00B74CB0">
        <w:rPr>
          <w:rFonts w:eastAsia="Times New Roman" w:cstheme="minorHAnsi"/>
          <w:color w:val="000000"/>
          <w:sz w:val="24"/>
          <w:szCs w:val="24"/>
        </w:rPr>
        <w:t xml:space="preserve">th and/or paper facemasks, face </w:t>
      </w:r>
      <w:r w:rsidRPr="00A304BE">
        <w:rPr>
          <w:rFonts w:eastAsia="Times New Roman" w:cstheme="minorHAnsi"/>
          <w:color w:val="000000"/>
          <w:sz w:val="24"/>
          <w:szCs w:val="24"/>
        </w:rPr>
        <w:t>shields</w:t>
      </w:r>
      <w:r w:rsidR="00B74CB0">
        <w:rPr>
          <w:rFonts w:eastAsia="Times New Roman" w:cstheme="minorHAnsi"/>
          <w:color w:val="000000"/>
          <w:sz w:val="24"/>
          <w:szCs w:val="24"/>
        </w:rPr>
        <w:t xml:space="preserve">, </w:t>
      </w:r>
      <w:r w:rsidRPr="00A304BE">
        <w:rPr>
          <w:rFonts w:eastAsia="Times New Roman" w:cstheme="minorHAnsi"/>
          <w:color w:val="000000"/>
          <w:sz w:val="24"/>
          <w:szCs w:val="24"/>
        </w:rPr>
        <w:t>vinyl/</w:t>
      </w:r>
      <w:r w:rsidR="00B74CB0">
        <w:rPr>
          <w:rFonts w:eastAsia="Times New Roman" w:cstheme="minorHAnsi"/>
          <w:color w:val="000000"/>
          <w:sz w:val="24"/>
          <w:szCs w:val="24"/>
        </w:rPr>
        <w:t xml:space="preserve"> </w:t>
      </w:r>
      <w:r w:rsidRPr="00A304BE">
        <w:rPr>
          <w:rFonts w:eastAsia="Times New Roman" w:cstheme="minorHAnsi"/>
          <w:color w:val="000000"/>
          <w:sz w:val="24"/>
          <w:szCs w:val="24"/>
        </w:rPr>
        <w:t>nitrile gloves, isolation gowns, shoe covers</w:t>
      </w:r>
      <w:r w:rsidR="00B74CB0">
        <w:rPr>
          <w:rFonts w:eastAsia="Times New Roman" w:cstheme="minorHAnsi"/>
          <w:color w:val="000000"/>
          <w:sz w:val="24"/>
          <w:szCs w:val="24"/>
        </w:rPr>
        <w:t>,</w:t>
      </w:r>
      <w:r w:rsidRPr="00A304BE">
        <w:rPr>
          <w:rFonts w:eastAsia="Times New Roman" w:cstheme="minorHAnsi"/>
          <w:color w:val="000000"/>
          <w:sz w:val="24"/>
          <w:szCs w:val="24"/>
        </w:rPr>
        <w:t xml:space="preserve"> and N95 mas</w:t>
      </w:r>
      <w:r w:rsidR="00B74CB0">
        <w:rPr>
          <w:rFonts w:eastAsia="Times New Roman" w:cstheme="minorHAnsi"/>
          <w:color w:val="000000"/>
          <w:sz w:val="24"/>
          <w:szCs w:val="24"/>
        </w:rPr>
        <w:t>ks as needed during the course </w:t>
      </w:r>
      <w:r w:rsidRPr="00A304BE">
        <w:rPr>
          <w:rFonts w:eastAsia="Times New Roman" w:cstheme="minorHAnsi"/>
          <w:color w:val="000000"/>
          <w:sz w:val="24"/>
          <w:szCs w:val="24"/>
        </w:rPr>
        <w:t>of each shift. </w:t>
      </w:r>
    </w:p>
    <w:p w14:paraId="5A89F58D" w14:textId="0746BE01" w:rsidR="00A304BE" w:rsidRPr="00A304BE" w:rsidRDefault="00A304BE" w:rsidP="00A304BE">
      <w:pPr>
        <w:widowControl/>
        <w:spacing w:before="170"/>
        <w:ind w:left="386" w:right="263" w:hanging="350"/>
        <w:rPr>
          <w:rFonts w:ascii="Times New Roman" w:eastAsia="Times New Roman" w:hAnsi="Times New Roman" w:cs="Times New Roman"/>
          <w:sz w:val="24"/>
          <w:szCs w:val="24"/>
        </w:rPr>
      </w:pPr>
      <w:r w:rsidRPr="00A304BE">
        <w:rPr>
          <w:rFonts w:eastAsia="Times New Roman" w:cstheme="minorHAnsi"/>
          <w:color w:val="000000"/>
          <w:sz w:val="24"/>
          <w:szCs w:val="24"/>
        </w:rPr>
        <w:t xml:space="preserve">● </w:t>
      </w:r>
      <w:r w:rsidRPr="00A304BE">
        <w:rPr>
          <w:rFonts w:eastAsia="Times New Roman" w:cstheme="minorHAnsi"/>
          <w:b/>
          <w:bCs/>
          <w:color w:val="000000"/>
          <w:sz w:val="24"/>
          <w:szCs w:val="24"/>
        </w:rPr>
        <w:t xml:space="preserve">Maintenance Workers </w:t>
      </w:r>
      <w:r w:rsidRPr="00A304BE">
        <w:rPr>
          <w:rFonts w:eastAsia="Times New Roman" w:cstheme="minorHAnsi"/>
          <w:color w:val="000000"/>
          <w:sz w:val="24"/>
          <w:szCs w:val="24"/>
        </w:rPr>
        <w:t>– Maintenance workers will need a</w:t>
      </w:r>
      <w:r w:rsidR="009F12AD">
        <w:rPr>
          <w:rFonts w:eastAsia="Times New Roman" w:cstheme="minorHAnsi"/>
          <w:color w:val="000000"/>
          <w:sz w:val="24"/>
          <w:szCs w:val="24"/>
        </w:rPr>
        <w:t>ccess to safety goggles, cloth </w:t>
      </w:r>
      <w:r w:rsidRPr="00A304BE">
        <w:rPr>
          <w:rFonts w:eastAsia="Times New Roman" w:cstheme="minorHAnsi"/>
          <w:color w:val="000000"/>
          <w:sz w:val="24"/>
          <w:szCs w:val="24"/>
        </w:rPr>
        <w:t>and/or paper facemasks, face shields, vinyl/nitrile gloves, isol</w:t>
      </w:r>
      <w:r w:rsidR="009F12AD">
        <w:rPr>
          <w:rFonts w:eastAsia="Times New Roman" w:cstheme="minorHAnsi"/>
          <w:color w:val="000000"/>
          <w:sz w:val="24"/>
          <w:szCs w:val="24"/>
        </w:rPr>
        <w:t>ation gowns</w:t>
      </w:r>
      <w:r w:rsidR="00B74CB0">
        <w:rPr>
          <w:rFonts w:eastAsia="Times New Roman" w:cstheme="minorHAnsi"/>
          <w:color w:val="000000"/>
          <w:sz w:val="24"/>
          <w:szCs w:val="24"/>
        </w:rPr>
        <w:t>,</w:t>
      </w:r>
      <w:r w:rsidR="009F12AD">
        <w:rPr>
          <w:rFonts w:eastAsia="Times New Roman" w:cstheme="minorHAnsi"/>
          <w:color w:val="000000"/>
          <w:sz w:val="24"/>
          <w:szCs w:val="24"/>
        </w:rPr>
        <w:t xml:space="preserve"> and shoe covers as </w:t>
      </w:r>
      <w:r w:rsidRPr="00A304BE">
        <w:rPr>
          <w:rFonts w:eastAsia="Times New Roman" w:cstheme="minorHAnsi"/>
          <w:color w:val="000000"/>
          <w:sz w:val="24"/>
          <w:szCs w:val="24"/>
        </w:rPr>
        <w:t>needed during the course of each shift. They may also requir</w:t>
      </w:r>
      <w:r w:rsidR="009F12AD">
        <w:rPr>
          <w:rFonts w:eastAsia="Times New Roman" w:cstheme="minorHAnsi"/>
          <w:color w:val="000000"/>
          <w:sz w:val="24"/>
          <w:szCs w:val="24"/>
        </w:rPr>
        <w:t>e access to N95 masks, based on</w:t>
      </w:r>
      <w:r w:rsidRPr="00A304BE">
        <w:rPr>
          <w:rFonts w:eastAsia="Times New Roman" w:cstheme="minorHAnsi"/>
          <w:color w:val="000000"/>
          <w:sz w:val="24"/>
          <w:szCs w:val="24"/>
        </w:rPr>
        <w:t xml:space="preserve"> assigned tasks</w:t>
      </w:r>
      <w:r w:rsidRPr="00A304BE">
        <w:rPr>
          <w:rFonts w:ascii="Calibri" w:eastAsia="Times New Roman" w:hAnsi="Calibri" w:cs="Calibri"/>
          <w:color w:val="000000"/>
          <w:sz w:val="24"/>
          <w:szCs w:val="24"/>
        </w:rPr>
        <w:t>.  </w:t>
      </w:r>
    </w:p>
    <w:p w14:paraId="29A5E531" w14:textId="593473AF" w:rsidR="00A304BE" w:rsidRPr="00A304BE" w:rsidRDefault="00A304BE" w:rsidP="00A304BE">
      <w:pPr>
        <w:widowControl/>
        <w:spacing w:before="167"/>
        <w:ind w:left="386" w:right="317" w:hanging="350"/>
        <w:rPr>
          <w:rFonts w:eastAsia="Times New Roman" w:cstheme="minorHAnsi"/>
          <w:sz w:val="24"/>
          <w:szCs w:val="24"/>
        </w:rPr>
      </w:pPr>
      <w:r w:rsidRPr="00A304BE">
        <w:rPr>
          <w:rFonts w:eastAsia="Times New Roman" w:cstheme="minorHAnsi"/>
          <w:color w:val="000000"/>
          <w:sz w:val="24"/>
          <w:szCs w:val="24"/>
        </w:rPr>
        <w:lastRenderedPageBreak/>
        <w:t xml:space="preserve">● </w:t>
      </w:r>
      <w:r w:rsidRPr="00A304BE">
        <w:rPr>
          <w:rFonts w:eastAsia="Times New Roman" w:cstheme="minorHAnsi"/>
          <w:b/>
          <w:bCs/>
          <w:color w:val="000000"/>
          <w:sz w:val="24"/>
          <w:szCs w:val="24"/>
        </w:rPr>
        <w:t xml:space="preserve">Health &amp; Safety Personnel </w:t>
      </w:r>
      <w:r w:rsidRPr="00A304BE">
        <w:rPr>
          <w:rFonts w:eastAsia="Times New Roman" w:cstheme="minorHAnsi"/>
          <w:color w:val="000000"/>
          <w:sz w:val="24"/>
          <w:szCs w:val="24"/>
        </w:rPr>
        <w:t xml:space="preserve">– Health and Safety personnel will </w:t>
      </w:r>
      <w:r w:rsidR="009F12AD">
        <w:rPr>
          <w:rFonts w:eastAsia="Times New Roman" w:cstheme="minorHAnsi"/>
          <w:color w:val="000000"/>
          <w:sz w:val="24"/>
          <w:szCs w:val="24"/>
        </w:rPr>
        <w:t xml:space="preserve">have access to safety goggles, </w:t>
      </w:r>
      <w:r w:rsidRPr="00A304BE">
        <w:rPr>
          <w:rFonts w:eastAsia="Times New Roman" w:cstheme="minorHAnsi"/>
          <w:color w:val="000000"/>
          <w:sz w:val="24"/>
          <w:szCs w:val="24"/>
        </w:rPr>
        <w:t>cloth and/or paper facemasks, face shields, vinyl/nitrile gl</w:t>
      </w:r>
      <w:r w:rsidR="009F12AD">
        <w:rPr>
          <w:rFonts w:eastAsia="Times New Roman" w:cstheme="minorHAnsi"/>
          <w:color w:val="000000"/>
          <w:sz w:val="24"/>
          <w:szCs w:val="24"/>
        </w:rPr>
        <w:t>oves, isolation gowns</w:t>
      </w:r>
      <w:r w:rsidR="00B74CB0">
        <w:rPr>
          <w:rFonts w:eastAsia="Times New Roman" w:cstheme="minorHAnsi"/>
          <w:color w:val="000000"/>
          <w:sz w:val="24"/>
          <w:szCs w:val="24"/>
        </w:rPr>
        <w:t>,</w:t>
      </w:r>
      <w:r w:rsidR="009F12AD">
        <w:rPr>
          <w:rFonts w:eastAsia="Times New Roman" w:cstheme="minorHAnsi"/>
          <w:color w:val="000000"/>
          <w:sz w:val="24"/>
          <w:szCs w:val="24"/>
        </w:rPr>
        <w:t xml:space="preserve"> and shoe </w:t>
      </w:r>
      <w:r w:rsidRPr="00A304BE">
        <w:rPr>
          <w:rFonts w:eastAsia="Times New Roman" w:cstheme="minorHAnsi"/>
          <w:color w:val="000000"/>
          <w:sz w:val="24"/>
          <w:szCs w:val="24"/>
        </w:rPr>
        <w:t>covers as needed during the course of each shift. They may also requi</w:t>
      </w:r>
      <w:r w:rsidR="009F12AD">
        <w:rPr>
          <w:rFonts w:eastAsia="Times New Roman" w:cstheme="minorHAnsi"/>
          <w:color w:val="000000"/>
          <w:sz w:val="24"/>
          <w:szCs w:val="24"/>
        </w:rPr>
        <w:t>re access to N95 masks</w:t>
      </w:r>
      <w:r w:rsidRPr="00A304BE">
        <w:rPr>
          <w:rFonts w:eastAsia="Times New Roman" w:cstheme="minorHAnsi"/>
          <w:color w:val="000000"/>
          <w:sz w:val="24"/>
          <w:szCs w:val="24"/>
        </w:rPr>
        <w:t xml:space="preserve"> based on specific tasks.</w:t>
      </w:r>
    </w:p>
    <w:p w14:paraId="5C565779" w14:textId="72115A38" w:rsidR="00A304BE" w:rsidRPr="00A304BE" w:rsidRDefault="00A304BE" w:rsidP="00A304BE">
      <w:pPr>
        <w:widowControl/>
        <w:spacing w:before="215"/>
        <w:ind w:left="386" w:right="377" w:hanging="357"/>
        <w:rPr>
          <w:rFonts w:eastAsia="Times New Roman" w:cstheme="minorHAnsi"/>
          <w:sz w:val="24"/>
          <w:szCs w:val="24"/>
        </w:rPr>
      </w:pPr>
      <w:r w:rsidRPr="00A304BE">
        <w:rPr>
          <w:rFonts w:eastAsia="Times New Roman" w:cstheme="minorHAnsi"/>
          <w:color w:val="000000"/>
          <w:sz w:val="24"/>
          <w:szCs w:val="24"/>
        </w:rPr>
        <w:t xml:space="preserve">● </w:t>
      </w:r>
      <w:r w:rsidRPr="00A304BE">
        <w:rPr>
          <w:rFonts w:eastAsia="Times New Roman" w:cstheme="minorHAnsi"/>
          <w:b/>
          <w:bCs/>
          <w:color w:val="000000"/>
          <w:sz w:val="24"/>
          <w:szCs w:val="24"/>
        </w:rPr>
        <w:t xml:space="preserve">Administration and CBO Staff </w:t>
      </w:r>
      <w:r w:rsidRPr="00A304BE">
        <w:rPr>
          <w:rFonts w:eastAsia="Times New Roman" w:cstheme="minorHAnsi"/>
          <w:color w:val="000000"/>
          <w:sz w:val="24"/>
          <w:szCs w:val="24"/>
        </w:rPr>
        <w:t>– Essential members of the B</w:t>
      </w:r>
      <w:r w:rsidR="009F12AD">
        <w:rPr>
          <w:rFonts w:eastAsia="Times New Roman" w:cstheme="minorHAnsi"/>
          <w:color w:val="000000"/>
          <w:sz w:val="24"/>
          <w:szCs w:val="24"/>
        </w:rPr>
        <w:t>OCES Administration and Central</w:t>
      </w:r>
      <w:r w:rsidRPr="00A304BE">
        <w:rPr>
          <w:rFonts w:eastAsia="Times New Roman" w:cstheme="minorHAnsi"/>
          <w:color w:val="000000"/>
          <w:sz w:val="24"/>
          <w:szCs w:val="24"/>
        </w:rPr>
        <w:t xml:space="preserve"> Business Office will have access to cloth and/or paper facemas</w:t>
      </w:r>
      <w:r w:rsidR="009F12AD">
        <w:rPr>
          <w:rFonts w:eastAsia="Times New Roman" w:cstheme="minorHAnsi"/>
          <w:color w:val="000000"/>
          <w:sz w:val="24"/>
          <w:szCs w:val="24"/>
        </w:rPr>
        <w:t>ks and vinyl/nitrile gloves as </w:t>
      </w:r>
      <w:r w:rsidRPr="00A304BE">
        <w:rPr>
          <w:rFonts w:eastAsia="Times New Roman" w:cstheme="minorHAnsi"/>
          <w:color w:val="000000"/>
          <w:sz w:val="24"/>
          <w:szCs w:val="24"/>
        </w:rPr>
        <w:t>needed.  </w:t>
      </w:r>
    </w:p>
    <w:p w14:paraId="7766B284" w14:textId="44426045" w:rsidR="00A304BE" w:rsidRPr="00A304BE" w:rsidRDefault="00A304BE" w:rsidP="00A304BE">
      <w:pPr>
        <w:widowControl/>
        <w:spacing w:before="206"/>
        <w:ind w:left="6" w:right="385"/>
        <w:rPr>
          <w:rFonts w:eastAsia="Times New Roman" w:cstheme="minorHAnsi"/>
          <w:sz w:val="24"/>
          <w:szCs w:val="24"/>
        </w:rPr>
      </w:pPr>
      <w:r w:rsidRPr="00A304BE">
        <w:rPr>
          <w:rFonts w:eastAsia="Times New Roman" w:cstheme="minorHAnsi"/>
          <w:color w:val="000000"/>
          <w:sz w:val="24"/>
          <w:szCs w:val="24"/>
        </w:rPr>
        <w:t xml:space="preserve">The </w:t>
      </w:r>
      <w:r w:rsidR="008E151F">
        <w:rPr>
          <w:rFonts w:eastAsia="Times New Roman" w:cstheme="minorHAnsi"/>
          <w:color w:val="000000"/>
          <w:sz w:val="24"/>
          <w:szCs w:val="24"/>
        </w:rPr>
        <w:t xml:space="preserve">Sullivan </w:t>
      </w:r>
      <w:r w:rsidR="00E419C2">
        <w:rPr>
          <w:rFonts w:eastAsia="Times New Roman" w:cstheme="minorHAnsi"/>
          <w:color w:val="000000"/>
          <w:sz w:val="24"/>
          <w:szCs w:val="24"/>
        </w:rPr>
        <w:t xml:space="preserve">BOCES </w:t>
      </w:r>
      <w:r w:rsidR="00E419C2" w:rsidRPr="00A304BE">
        <w:rPr>
          <w:rFonts w:eastAsia="Times New Roman" w:cstheme="minorHAnsi"/>
          <w:color w:val="000000"/>
          <w:sz w:val="24"/>
          <w:szCs w:val="24"/>
        </w:rPr>
        <w:t>has</w:t>
      </w:r>
      <w:r w:rsidRPr="00A304BE">
        <w:rPr>
          <w:rFonts w:eastAsia="Times New Roman" w:cstheme="minorHAnsi"/>
          <w:color w:val="000000"/>
          <w:sz w:val="24"/>
          <w:szCs w:val="24"/>
        </w:rPr>
        <w:t xml:space="preserve"> on hand enough of the PPE identified above to furnish its essential</w:t>
      </w:r>
      <w:r w:rsidR="00E419C2" w:rsidRPr="00A304BE">
        <w:rPr>
          <w:rFonts w:eastAsia="Times New Roman" w:cstheme="minorHAnsi"/>
          <w:color w:val="000000"/>
          <w:sz w:val="24"/>
          <w:szCs w:val="24"/>
        </w:rPr>
        <w:t> employees</w:t>
      </w:r>
      <w:r w:rsidRPr="00A304BE">
        <w:rPr>
          <w:rFonts w:eastAsia="Times New Roman" w:cstheme="minorHAnsi"/>
          <w:color w:val="000000"/>
          <w:sz w:val="24"/>
          <w:szCs w:val="24"/>
        </w:rPr>
        <w:t xml:space="preserve"> with at least 2 pieces of each type of PPE, for each work shift, over a period of 6 months.  There are two types of PPE; disposable and </w:t>
      </w:r>
      <w:r w:rsidR="00340576">
        <w:rPr>
          <w:rFonts w:eastAsia="Times New Roman" w:cstheme="minorHAnsi"/>
          <w:color w:val="000000"/>
          <w:sz w:val="24"/>
          <w:szCs w:val="24"/>
        </w:rPr>
        <w:t>reusable</w:t>
      </w:r>
      <w:r w:rsidRPr="00A304BE">
        <w:rPr>
          <w:rFonts w:eastAsia="Times New Roman" w:cstheme="minorHAnsi"/>
          <w:color w:val="000000"/>
          <w:sz w:val="24"/>
          <w:szCs w:val="24"/>
        </w:rPr>
        <w:t>. The BOCES ha</w:t>
      </w:r>
      <w:r w:rsidR="009F12AD">
        <w:rPr>
          <w:rFonts w:eastAsia="Times New Roman" w:cstheme="minorHAnsi"/>
          <w:color w:val="000000"/>
          <w:sz w:val="24"/>
          <w:szCs w:val="24"/>
        </w:rPr>
        <w:t>s taken into account that burn </w:t>
      </w:r>
      <w:r w:rsidRPr="00A304BE">
        <w:rPr>
          <w:rFonts w:eastAsia="Times New Roman" w:cstheme="minorHAnsi"/>
          <w:color w:val="000000"/>
          <w:sz w:val="24"/>
          <w:szCs w:val="24"/>
        </w:rPr>
        <w:t>rates for disposable PPE are higher than those for re-usable PPE,</w:t>
      </w:r>
      <w:r w:rsidR="009F12AD">
        <w:rPr>
          <w:rFonts w:eastAsia="Times New Roman" w:cstheme="minorHAnsi"/>
          <w:color w:val="000000"/>
          <w:sz w:val="24"/>
          <w:szCs w:val="24"/>
        </w:rPr>
        <w:t xml:space="preserve"> and will order and stock them </w:t>
      </w:r>
      <w:r w:rsidRPr="00A304BE">
        <w:rPr>
          <w:rFonts w:eastAsia="Times New Roman" w:cstheme="minorHAnsi"/>
          <w:color w:val="000000"/>
          <w:sz w:val="24"/>
          <w:szCs w:val="24"/>
        </w:rPr>
        <w:t>accordingly. Additional PPE is sourced and acquired throug</w:t>
      </w:r>
      <w:r w:rsidR="009F12AD">
        <w:rPr>
          <w:rFonts w:eastAsia="Times New Roman" w:cstheme="minorHAnsi"/>
          <w:color w:val="000000"/>
          <w:sz w:val="24"/>
          <w:szCs w:val="24"/>
        </w:rPr>
        <w:t xml:space="preserve">h state contract, </w:t>
      </w:r>
      <w:r w:rsidR="00B74CB0">
        <w:rPr>
          <w:rFonts w:eastAsia="Times New Roman" w:cstheme="minorHAnsi"/>
          <w:color w:val="000000"/>
          <w:sz w:val="24"/>
          <w:szCs w:val="24"/>
        </w:rPr>
        <w:t xml:space="preserve">the </w:t>
      </w:r>
      <w:r w:rsidR="009F12AD">
        <w:rPr>
          <w:rFonts w:eastAsia="Times New Roman" w:cstheme="minorHAnsi"/>
          <w:color w:val="000000"/>
          <w:sz w:val="24"/>
          <w:szCs w:val="24"/>
        </w:rPr>
        <w:t>county health</w:t>
      </w:r>
      <w:r w:rsidRPr="00A304BE">
        <w:rPr>
          <w:rFonts w:eastAsia="Times New Roman" w:cstheme="minorHAnsi"/>
          <w:color w:val="000000"/>
          <w:sz w:val="24"/>
          <w:szCs w:val="24"/>
        </w:rPr>
        <w:t xml:space="preserve"> department, local vendors</w:t>
      </w:r>
      <w:r w:rsidR="00B74CB0">
        <w:rPr>
          <w:rFonts w:eastAsia="Times New Roman" w:cstheme="minorHAnsi"/>
          <w:color w:val="000000"/>
          <w:sz w:val="24"/>
          <w:szCs w:val="24"/>
        </w:rPr>
        <w:t>,</w:t>
      </w:r>
      <w:r w:rsidRPr="00A304BE">
        <w:rPr>
          <w:rFonts w:eastAsia="Times New Roman" w:cstheme="minorHAnsi"/>
          <w:color w:val="000000"/>
          <w:sz w:val="24"/>
          <w:szCs w:val="24"/>
        </w:rPr>
        <w:t xml:space="preserve"> or the </w:t>
      </w:r>
      <w:r w:rsidR="00340576">
        <w:rPr>
          <w:rFonts w:eastAsia="Times New Roman" w:cstheme="minorHAnsi"/>
          <w:color w:val="000000"/>
          <w:sz w:val="24"/>
          <w:szCs w:val="24"/>
        </w:rPr>
        <w:t>Internet</w:t>
      </w:r>
      <w:r w:rsidRPr="00A304BE">
        <w:rPr>
          <w:rFonts w:eastAsia="Times New Roman" w:cstheme="minorHAnsi"/>
          <w:color w:val="000000"/>
          <w:sz w:val="24"/>
          <w:szCs w:val="24"/>
        </w:rPr>
        <w:t xml:space="preserve"> as needed.  </w:t>
      </w:r>
    </w:p>
    <w:p w14:paraId="39DB71EE" w14:textId="1CC20591" w:rsidR="00A304BE" w:rsidRPr="00A304BE" w:rsidRDefault="00A304BE" w:rsidP="00A304BE">
      <w:pPr>
        <w:widowControl/>
        <w:spacing w:before="204"/>
        <w:ind w:left="9" w:right="234" w:firstLine="16"/>
        <w:rPr>
          <w:rFonts w:eastAsia="Times New Roman" w:cstheme="minorHAnsi"/>
          <w:sz w:val="24"/>
          <w:szCs w:val="24"/>
        </w:rPr>
      </w:pPr>
      <w:r w:rsidRPr="00A304BE">
        <w:rPr>
          <w:rFonts w:eastAsia="Times New Roman" w:cstheme="minorHAnsi"/>
          <w:color w:val="000000"/>
          <w:sz w:val="24"/>
          <w:szCs w:val="24"/>
        </w:rPr>
        <w:t>Inventory of the existing stock of BOCES owned PPE is conducted b</w:t>
      </w:r>
      <w:r w:rsidR="009F12AD">
        <w:rPr>
          <w:rFonts w:eastAsia="Times New Roman" w:cstheme="minorHAnsi"/>
          <w:color w:val="000000"/>
          <w:sz w:val="24"/>
          <w:szCs w:val="24"/>
        </w:rPr>
        <w:t>i-weekly. Inventory totals are </w:t>
      </w:r>
      <w:r w:rsidRPr="00A304BE">
        <w:rPr>
          <w:rFonts w:eastAsia="Times New Roman" w:cstheme="minorHAnsi"/>
          <w:color w:val="000000"/>
          <w:sz w:val="24"/>
          <w:szCs w:val="24"/>
        </w:rPr>
        <w:t>tallied and shared with Administration via email. PPE inventory is stor</w:t>
      </w:r>
      <w:r w:rsidR="009F12AD">
        <w:rPr>
          <w:rFonts w:eastAsia="Times New Roman" w:cstheme="minorHAnsi"/>
          <w:color w:val="000000"/>
          <w:sz w:val="24"/>
          <w:szCs w:val="24"/>
        </w:rPr>
        <w:t>ed in the locked office of the </w:t>
      </w:r>
      <w:r w:rsidRPr="007401BD">
        <w:rPr>
          <w:rFonts w:eastAsia="Times New Roman" w:cstheme="minorHAnsi"/>
          <w:strike/>
          <w:color w:val="000000"/>
          <w:sz w:val="24"/>
          <w:szCs w:val="24"/>
        </w:rPr>
        <w:t>Assistant</w:t>
      </w:r>
      <w:r w:rsidRPr="00A304BE">
        <w:rPr>
          <w:rFonts w:eastAsia="Times New Roman" w:cstheme="minorHAnsi"/>
          <w:color w:val="000000"/>
          <w:sz w:val="24"/>
          <w:szCs w:val="24"/>
        </w:rPr>
        <w:t xml:space="preserve"> Health &amp; Safety Coordinator. N95 masks are further s</w:t>
      </w:r>
      <w:r w:rsidR="009F12AD">
        <w:rPr>
          <w:rFonts w:eastAsia="Times New Roman" w:cstheme="minorHAnsi"/>
          <w:color w:val="000000"/>
          <w:sz w:val="24"/>
          <w:szCs w:val="24"/>
        </w:rPr>
        <w:t>ecured in a locked cabinet. The</w:t>
      </w:r>
      <w:r w:rsidRPr="00A304BE">
        <w:rPr>
          <w:rFonts w:eastAsia="Times New Roman" w:cstheme="minorHAnsi"/>
          <w:color w:val="000000"/>
          <w:sz w:val="24"/>
          <w:szCs w:val="24"/>
        </w:rPr>
        <w:t xml:space="preserve"> Facilities Director, the Maintenance Manager, the Health &amp; Safety Co</w:t>
      </w:r>
      <w:r w:rsidR="009F12AD">
        <w:rPr>
          <w:rFonts w:eastAsia="Times New Roman" w:cstheme="minorHAnsi"/>
          <w:color w:val="000000"/>
          <w:sz w:val="24"/>
          <w:szCs w:val="24"/>
        </w:rPr>
        <w:t>ordinator</w:t>
      </w:r>
      <w:r w:rsidR="00B74CB0">
        <w:rPr>
          <w:rFonts w:eastAsia="Times New Roman" w:cstheme="minorHAnsi"/>
          <w:color w:val="000000"/>
          <w:sz w:val="24"/>
          <w:szCs w:val="24"/>
        </w:rPr>
        <w:t>,</w:t>
      </w:r>
      <w:r w:rsidR="009F12AD">
        <w:rPr>
          <w:rFonts w:eastAsia="Times New Roman" w:cstheme="minorHAnsi"/>
          <w:color w:val="000000"/>
          <w:sz w:val="24"/>
          <w:szCs w:val="24"/>
        </w:rPr>
        <w:t xml:space="preserve"> and the </w:t>
      </w:r>
      <w:r w:rsidR="00340576">
        <w:rPr>
          <w:rFonts w:eastAsia="Times New Roman" w:cstheme="minorHAnsi"/>
          <w:color w:val="000000"/>
          <w:sz w:val="24"/>
          <w:szCs w:val="24"/>
        </w:rPr>
        <w:t>Second</w:t>
      </w:r>
      <w:r w:rsidR="009F12AD">
        <w:rPr>
          <w:rFonts w:eastAsia="Times New Roman" w:cstheme="minorHAnsi"/>
          <w:color w:val="000000"/>
          <w:sz w:val="24"/>
          <w:szCs w:val="24"/>
        </w:rPr>
        <w:t xml:space="preserve"> Shift </w:t>
      </w:r>
      <w:r w:rsidRPr="00A304BE">
        <w:rPr>
          <w:rFonts w:eastAsia="Times New Roman" w:cstheme="minorHAnsi"/>
          <w:color w:val="000000"/>
          <w:sz w:val="24"/>
          <w:szCs w:val="24"/>
        </w:rPr>
        <w:t>Manager all have keys to the inventory area and can access and distribute inventory to staff. Sta</w:t>
      </w:r>
      <w:r w:rsidR="009F12AD">
        <w:rPr>
          <w:rFonts w:eastAsia="Times New Roman" w:cstheme="minorHAnsi"/>
          <w:color w:val="000000"/>
          <w:sz w:val="24"/>
          <w:szCs w:val="24"/>
        </w:rPr>
        <w:t>ff begins </w:t>
      </w:r>
      <w:r w:rsidRPr="00A304BE">
        <w:rPr>
          <w:rFonts w:eastAsia="Times New Roman" w:cstheme="minorHAnsi"/>
          <w:color w:val="000000"/>
          <w:sz w:val="24"/>
          <w:szCs w:val="24"/>
        </w:rPr>
        <w:t>each shift with a full selection of necessary PPE, and can obtain more from their Supervisor as needed.  </w:t>
      </w:r>
    </w:p>
    <w:p w14:paraId="32AE9A98" w14:textId="77777777" w:rsidR="00A304BE" w:rsidRPr="00A304BE" w:rsidRDefault="00A304BE" w:rsidP="00A304BE">
      <w:pPr>
        <w:widowControl/>
        <w:spacing w:before="294"/>
        <w:ind w:left="24"/>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t>Response Actions </w:t>
      </w:r>
    </w:p>
    <w:p w14:paraId="6F6D789B" w14:textId="1D626AA0" w:rsidR="00A304BE" w:rsidRPr="00A304BE" w:rsidRDefault="00A304BE" w:rsidP="00A304BE">
      <w:pPr>
        <w:widowControl/>
        <w:spacing w:before="16"/>
        <w:ind w:left="9" w:right="559" w:firstLine="16"/>
        <w:rPr>
          <w:rFonts w:eastAsia="Times New Roman" w:cstheme="minorHAnsi"/>
          <w:sz w:val="24"/>
          <w:szCs w:val="24"/>
        </w:rPr>
      </w:pPr>
      <w:r w:rsidRPr="00A304BE">
        <w:rPr>
          <w:rFonts w:eastAsia="Times New Roman" w:cstheme="minorHAnsi"/>
          <w:color w:val="000000"/>
          <w:sz w:val="24"/>
          <w:szCs w:val="24"/>
        </w:rPr>
        <w:t>In the event that an employee or contractor is exposed to a known cas</w:t>
      </w:r>
      <w:r w:rsidR="009F12AD">
        <w:rPr>
          <w:rFonts w:eastAsia="Times New Roman" w:cstheme="minorHAnsi"/>
          <w:color w:val="000000"/>
          <w:sz w:val="24"/>
          <w:szCs w:val="24"/>
        </w:rPr>
        <w:t>e of the illness, exhibits any </w:t>
      </w:r>
      <w:r w:rsidRPr="00A304BE">
        <w:rPr>
          <w:rFonts w:eastAsia="Times New Roman" w:cstheme="minorHAnsi"/>
          <w:color w:val="000000"/>
          <w:sz w:val="24"/>
          <w:szCs w:val="24"/>
        </w:rPr>
        <w:t>symptoms of the illness</w:t>
      </w:r>
      <w:r w:rsidR="00B74CB0">
        <w:rPr>
          <w:rFonts w:eastAsia="Times New Roman" w:cstheme="minorHAnsi"/>
          <w:color w:val="000000"/>
          <w:sz w:val="24"/>
          <w:szCs w:val="24"/>
        </w:rPr>
        <w:t>,</w:t>
      </w:r>
      <w:r w:rsidRPr="00A304BE">
        <w:rPr>
          <w:rFonts w:eastAsia="Times New Roman" w:cstheme="minorHAnsi"/>
          <w:color w:val="000000"/>
          <w:sz w:val="24"/>
          <w:szCs w:val="24"/>
        </w:rPr>
        <w:t xml:space="preserve"> or tests positive for a communicable di</w:t>
      </w:r>
      <w:r w:rsidR="009F12AD">
        <w:rPr>
          <w:rFonts w:eastAsia="Times New Roman" w:cstheme="minorHAnsi"/>
          <w:color w:val="000000"/>
          <w:sz w:val="24"/>
          <w:szCs w:val="24"/>
        </w:rPr>
        <w:t>sease, the BOCES will enact the</w:t>
      </w:r>
      <w:r w:rsidRPr="00A304BE">
        <w:rPr>
          <w:rFonts w:eastAsia="Times New Roman" w:cstheme="minorHAnsi"/>
          <w:color w:val="000000"/>
          <w:sz w:val="24"/>
          <w:szCs w:val="24"/>
        </w:rPr>
        <w:t xml:space="preserve"> following protocols in an effort to prevent the spread or contraction of the illness in its facilities: </w:t>
      </w:r>
    </w:p>
    <w:p w14:paraId="55B8C5C6" w14:textId="1105D1B8"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Classroom staff members that become sick while at</w:t>
      </w:r>
      <w:r w:rsidR="009F12AD" w:rsidRPr="008E151F">
        <w:rPr>
          <w:rFonts w:eastAsia="Times New Roman" w:cstheme="minorHAnsi"/>
          <w:color w:val="000000"/>
          <w:sz w:val="24"/>
          <w:szCs w:val="24"/>
        </w:rPr>
        <w:t xml:space="preserve"> work are asked to notify their</w:t>
      </w:r>
      <w:r w:rsidRPr="008E151F">
        <w:rPr>
          <w:rFonts w:eastAsia="Times New Roman" w:cstheme="minorHAnsi"/>
          <w:color w:val="000000"/>
          <w:sz w:val="24"/>
          <w:szCs w:val="24"/>
        </w:rPr>
        <w:t xml:space="preserve"> Administrator to arrange for class coverage, and then immedi</w:t>
      </w:r>
      <w:r w:rsidR="009F12AD" w:rsidRPr="008E151F">
        <w:rPr>
          <w:rFonts w:eastAsia="Times New Roman" w:cstheme="minorHAnsi"/>
          <w:color w:val="000000"/>
          <w:sz w:val="24"/>
          <w:szCs w:val="24"/>
        </w:rPr>
        <w:t>ately leave the building by the</w:t>
      </w:r>
      <w:r w:rsidRPr="008E151F">
        <w:rPr>
          <w:rFonts w:eastAsia="Times New Roman" w:cstheme="minorHAnsi"/>
          <w:color w:val="000000"/>
          <w:sz w:val="24"/>
          <w:szCs w:val="24"/>
        </w:rPr>
        <w:t xml:space="preserve"> nearest exit. All other staff members should immediately leave the building and</w:t>
      </w:r>
      <w:r w:rsidR="009F12AD" w:rsidRPr="008E151F">
        <w:rPr>
          <w:rFonts w:eastAsia="Times New Roman" w:cstheme="minorHAnsi"/>
          <w:color w:val="000000"/>
          <w:sz w:val="24"/>
          <w:szCs w:val="24"/>
        </w:rPr>
        <w:t xml:space="preserve"> notify their </w:t>
      </w:r>
      <w:r w:rsidRPr="008E151F">
        <w:rPr>
          <w:rFonts w:eastAsia="Times New Roman" w:cstheme="minorHAnsi"/>
          <w:color w:val="000000"/>
          <w:sz w:val="24"/>
          <w:szCs w:val="24"/>
        </w:rPr>
        <w:t>supervisor. Do not linger within the building and do not v</w:t>
      </w:r>
      <w:r w:rsidR="009F12AD" w:rsidRPr="008E151F">
        <w:rPr>
          <w:rFonts w:eastAsia="Times New Roman" w:cstheme="minorHAnsi"/>
          <w:color w:val="000000"/>
          <w:sz w:val="24"/>
          <w:szCs w:val="24"/>
        </w:rPr>
        <w:t>isit other staff members before</w:t>
      </w:r>
      <w:r w:rsidRPr="008E151F">
        <w:rPr>
          <w:rFonts w:eastAsia="Times New Roman" w:cstheme="minorHAnsi"/>
          <w:color w:val="000000"/>
          <w:sz w:val="24"/>
          <w:szCs w:val="24"/>
        </w:rPr>
        <w:t xml:space="preserve"> departing. Schedule an appointment with your health c</w:t>
      </w:r>
      <w:r w:rsidR="009F12AD" w:rsidRPr="008E151F">
        <w:rPr>
          <w:rFonts w:eastAsia="Times New Roman" w:cstheme="minorHAnsi"/>
          <w:color w:val="000000"/>
          <w:sz w:val="24"/>
          <w:szCs w:val="24"/>
        </w:rPr>
        <w:t>are provider and follow NYSDOH </w:t>
      </w:r>
      <w:r w:rsidRPr="008E151F">
        <w:rPr>
          <w:rFonts w:eastAsia="Times New Roman" w:cstheme="minorHAnsi"/>
          <w:color w:val="000000"/>
          <w:sz w:val="24"/>
          <w:szCs w:val="24"/>
        </w:rPr>
        <w:t>Guidelines for when to return to work.  </w:t>
      </w:r>
    </w:p>
    <w:p w14:paraId="2C881353" w14:textId="4A30BD57"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If a student becomes ill during the course of the school day, sta</w:t>
      </w:r>
      <w:r w:rsidR="009F12AD" w:rsidRPr="008E151F">
        <w:rPr>
          <w:rFonts w:eastAsia="Times New Roman" w:cstheme="minorHAnsi"/>
          <w:color w:val="000000"/>
          <w:sz w:val="24"/>
          <w:szCs w:val="24"/>
        </w:rPr>
        <w:t>ff members will call and alert </w:t>
      </w:r>
      <w:r w:rsidRPr="008E151F">
        <w:rPr>
          <w:rFonts w:eastAsia="Times New Roman" w:cstheme="minorHAnsi"/>
          <w:color w:val="000000"/>
          <w:sz w:val="24"/>
          <w:szCs w:val="24"/>
        </w:rPr>
        <w:t>the Nurse. Follow the Nurses instructions regarding where to se</w:t>
      </w:r>
      <w:r w:rsidR="009F12AD" w:rsidRPr="008E151F">
        <w:rPr>
          <w:rFonts w:eastAsia="Times New Roman" w:cstheme="minorHAnsi"/>
          <w:color w:val="000000"/>
          <w:sz w:val="24"/>
          <w:szCs w:val="24"/>
        </w:rPr>
        <w:t>nd the ill student. Ill students</w:t>
      </w:r>
      <w:r w:rsidRPr="008E151F">
        <w:rPr>
          <w:rFonts w:eastAsia="Times New Roman" w:cstheme="minorHAnsi"/>
          <w:color w:val="000000"/>
          <w:sz w:val="24"/>
          <w:szCs w:val="24"/>
        </w:rPr>
        <w:t xml:space="preserve"> will be escorted by the Nurse, or by staff, to the Nurse's office or isolation room,</w:t>
      </w:r>
      <w:r w:rsidR="009F12AD" w:rsidRPr="008E151F">
        <w:rPr>
          <w:rFonts w:eastAsia="Times New Roman" w:cstheme="minorHAnsi"/>
          <w:color w:val="000000"/>
          <w:sz w:val="24"/>
          <w:szCs w:val="24"/>
        </w:rPr>
        <w:t xml:space="preserve"> as directed</w:t>
      </w:r>
      <w:r w:rsidRPr="008E151F">
        <w:rPr>
          <w:rFonts w:eastAsia="Times New Roman" w:cstheme="minorHAnsi"/>
          <w:color w:val="000000"/>
          <w:sz w:val="24"/>
          <w:szCs w:val="24"/>
        </w:rPr>
        <w:t xml:space="preserve"> by the Nurse.  </w:t>
      </w:r>
    </w:p>
    <w:p w14:paraId="7B5A1B2F" w14:textId="7B0AE293"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Once the ill student is safely handed over to the Nurse, s</w:t>
      </w:r>
      <w:r w:rsidR="009F12AD" w:rsidRPr="008E151F">
        <w:rPr>
          <w:rFonts w:eastAsia="Times New Roman" w:cstheme="minorHAnsi"/>
          <w:color w:val="000000"/>
          <w:sz w:val="24"/>
          <w:szCs w:val="24"/>
        </w:rPr>
        <w:t>taff will call and notify their</w:t>
      </w:r>
      <w:r w:rsidRPr="008E151F">
        <w:rPr>
          <w:rFonts w:eastAsia="Times New Roman" w:cstheme="minorHAnsi"/>
          <w:color w:val="000000"/>
          <w:sz w:val="24"/>
          <w:szCs w:val="24"/>
        </w:rPr>
        <w:t xml:space="preserve"> Administrator of the development, and ask to be relocated </w:t>
      </w:r>
      <w:r w:rsidR="009F12AD" w:rsidRPr="008E151F">
        <w:rPr>
          <w:rFonts w:eastAsia="Times New Roman" w:cstheme="minorHAnsi"/>
          <w:color w:val="000000"/>
          <w:sz w:val="24"/>
          <w:szCs w:val="24"/>
        </w:rPr>
        <w:t>to a secondary room until such </w:t>
      </w:r>
      <w:r w:rsidRPr="008E151F">
        <w:rPr>
          <w:rFonts w:eastAsia="Times New Roman" w:cstheme="minorHAnsi"/>
          <w:color w:val="000000"/>
          <w:sz w:val="24"/>
          <w:szCs w:val="24"/>
        </w:rPr>
        <w:t>time as the primary room can be cleaned and disinfected.  </w:t>
      </w:r>
    </w:p>
    <w:p w14:paraId="4AD1D794" w14:textId="21F6D60D" w:rsidR="00A304BE" w:rsidRPr="008E151F" w:rsidRDefault="00A304BE" w:rsidP="008E151F">
      <w:pPr>
        <w:pStyle w:val="ListParagraph"/>
        <w:widowControl/>
        <w:numPr>
          <w:ilvl w:val="0"/>
          <w:numId w:val="21"/>
        </w:numPr>
        <w:spacing w:before="169"/>
        <w:ind w:left="360"/>
        <w:rPr>
          <w:rFonts w:eastAsia="Times New Roman" w:cstheme="minorHAnsi"/>
          <w:sz w:val="24"/>
          <w:szCs w:val="24"/>
        </w:rPr>
      </w:pPr>
      <w:r w:rsidRPr="008E151F">
        <w:rPr>
          <w:rFonts w:eastAsia="Times New Roman" w:cstheme="minorHAnsi"/>
          <w:color w:val="000000"/>
          <w:sz w:val="24"/>
          <w:szCs w:val="24"/>
        </w:rPr>
        <w:t>Administrator will assign the affected staff and student</w:t>
      </w:r>
      <w:r w:rsidR="009F12AD" w:rsidRPr="008E151F">
        <w:rPr>
          <w:rFonts w:eastAsia="Times New Roman" w:cstheme="minorHAnsi"/>
          <w:color w:val="000000"/>
          <w:sz w:val="24"/>
          <w:szCs w:val="24"/>
        </w:rPr>
        <w:t>s to a secondary room until the</w:t>
      </w:r>
      <w:r w:rsidRPr="008E151F">
        <w:rPr>
          <w:rFonts w:eastAsia="Times New Roman" w:cstheme="minorHAnsi"/>
          <w:color w:val="000000"/>
          <w:sz w:val="24"/>
          <w:szCs w:val="24"/>
        </w:rPr>
        <w:t xml:space="preserve"> primary room can be cleaned and disinfected.  </w:t>
      </w:r>
    </w:p>
    <w:p w14:paraId="55FD6F67" w14:textId="488C05BA"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Administrator will contact the BOCES Facilities/Maintenance</w:t>
      </w:r>
      <w:r w:rsidR="009F12AD" w:rsidRPr="008E151F">
        <w:rPr>
          <w:rFonts w:eastAsia="Times New Roman" w:cstheme="minorHAnsi"/>
          <w:color w:val="000000"/>
          <w:sz w:val="24"/>
          <w:szCs w:val="24"/>
        </w:rPr>
        <w:t xml:space="preserve"> to arrange for the area to be </w:t>
      </w:r>
      <w:r w:rsidRPr="008E151F">
        <w:rPr>
          <w:rFonts w:eastAsia="Times New Roman" w:cstheme="minorHAnsi"/>
          <w:color w:val="000000"/>
          <w:sz w:val="24"/>
          <w:szCs w:val="24"/>
        </w:rPr>
        <w:t>cleaned and disinfected following NYSDOH and CDC protocols. </w:t>
      </w:r>
    </w:p>
    <w:p w14:paraId="76A7A6AB" w14:textId="62C79F3D" w:rsidR="00A304BE" w:rsidRPr="008E151F" w:rsidRDefault="00A304BE" w:rsidP="008E151F">
      <w:pPr>
        <w:pStyle w:val="ListParagraph"/>
        <w:widowControl/>
        <w:numPr>
          <w:ilvl w:val="0"/>
          <w:numId w:val="21"/>
        </w:numPr>
        <w:spacing w:before="215"/>
        <w:ind w:left="360"/>
        <w:rPr>
          <w:rFonts w:eastAsia="Times New Roman" w:cstheme="minorHAnsi"/>
          <w:sz w:val="24"/>
          <w:szCs w:val="24"/>
        </w:rPr>
      </w:pPr>
      <w:r w:rsidRPr="008E151F">
        <w:rPr>
          <w:rFonts w:eastAsia="Times New Roman" w:cstheme="minorHAnsi"/>
          <w:color w:val="000000"/>
          <w:sz w:val="24"/>
          <w:szCs w:val="24"/>
        </w:rPr>
        <w:t>Once the students and staff are removed from the affected room they should not re-enter</w:t>
      </w:r>
      <w:r w:rsidR="00E419C2" w:rsidRPr="008E151F">
        <w:rPr>
          <w:rFonts w:eastAsia="Times New Roman" w:cstheme="minorHAnsi"/>
          <w:color w:val="000000"/>
          <w:sz w:val="24"/>
          <w:szCs w:val="24"/>
        </w:rPr>
        <w:t> the</w:t>
      </w:r>
      <w:r w:rsidRPr="008E151F">
        <w:rPr>
          <w:rFonts w:eastAsia="Times New Roman" w:cstheme="minorHAnsi"/>
          <w:color w:val="000000"/>
          <w:sz w:val="24"/>
          <w:szCs w:val="24"/>
        </w:rPr>
        <w:t xml:space="preserve"> room for </w:t>
      </w:r>
      <w:r w:rsidRPr="008E151F">
        <w:rPr>
          <w:rFonts w:eastAsia="Times New Roman" w:cstheme="minorHAnsi"/>
          <w:b/>
          <w:bCs/>
          <w:color w:val="000000"/>
          <w:sz w:val="24"/>
          <w:szCs w:val="24"/>
        </w:rPr>
        <w:t xml:space="preserve">ANY </w:t>
      </w:r>
      <w:r w:rsidRPr="008E151F">
        <w:rPr>
          <w:rFonts w:eastAsia="Times New Roman" w:cstheme="minorHAnsi"/>
          <w:color w:val="000000"/>
          <w:sz w:val="24"/>
          <w:szCs w:val="24"/>
        </w:rPr>
        <w:t>reason until it has been verified by their Administrator that it has been</w:t>
      </w:r>
      <w:r w:rsidR="00E419C2" w:rsidRPr="008E151F">
        <w:rPr>
          <w:rFonts w:eastAsia="Times New Roman" w:cstheme="minorHAnsi"/>
          <w:color w:val="000000"/>
          <w:sz w:val="24"/>
          <w:szCs w:val="24"/>
        </w:rPr>
        <w:t> cleaned</w:t>
      </w:r>
      <w:r w:rsidRPr="008E151F">
        <w:rPr>
          <w:rFonts w:eastAsia="Times New Roman" w:cstheme="minorHAnsi"/>
          <w:color w:val="000000"/>
          <w:sz w:val="24"/>
          <w:szCs w:val="24"/>
        </w:rPr>
        <w:t xml:space="preserve"> and disinfected by BOCES Maintenance Staff. Ta</w:t>
      </w:r>
      <w:r w:rsidR="009F12AD" w:rsidRPr="008E151F">
        <w:rPr>
          <w:rFonts w:eastAsia="Times New Roman" w:cstheme="minorHAnsi"/>
          <w:color w:val="000000"/>
          <w:sz w:val="24"/>
          <w:szCs w:val="24"/>
        </w:rPr>
        <w:t>ke any necessary items with you</w:t>
      </w:r>
      <w:r w:rsidRPr="008E151F">
        <w:rPr>
          <w:rFonts w:eastAsia="Times New Roman" w:cstheme="minorHAnsi"/>
          <w:color w:val="000000"/>
          <w:sz w:val="24"/>
          <w:szCs w:val="24"/>
        </w:rPr>
        <w:t xml:space="preserve"> when you leave.  </w:t>
      </w:r>
    </w:p>
    <w:p w14:paraId="18B1EFAD" w14:textId="0067ED4E"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lastRenderedPageBreak/>
        <w:t>After being notified of the existence of a room or are</w:t>
      </w:r>
      <w:r w:rsidR="009F12AD" w:rsidRPr="008E151F">
        <w:rPr>
          <w:rFonts w:eastAsia="Times New Roman" w:cstheme="minorHAnsi"/>
          <w:color w:val="000000"/>
          <w:sz w:val="24"/>
          <w:szCs w:val="24"/>
        </w:rPr>
        <w:t>a in need of being cleaned and </w:t>
      </w:r>
      <w:r w:rsidRPr="008E151F">
        <w:rPr>
          <w:rFonts w:eastAsia="Times New Roman" w:cstheme="minorHAnsi"/>
          <w:color w:val="000000"/>
          <w:sz w:val="24"/>
          <w:szCs w:val="24"/>
        </w:rPr>
        <w:t>disinfected, BOCES Maintenance Staff will open the windows o</w:t>
      </w:r>
      <w:r w:rsidR="009F12AD" w:rsidRPr="008E151F">
        <w:rPr>
          <w:rFonts w:eastAsia="Times New Roman" w:cstheme="minorHAnsi"/>
          <w:color w:val="000000"/>
          <w:sz w:val="24"/>
          <w:szCs w:val="24"/>
        </w:rPr>
        <w:t>f the affected room to increase</w:t>
      </w:r>
      <w:r w:rsidRPr="008E151F">
        <w:rPr>
          <w:rFonts w:eastAsia="Times New Roman" w:cstheme="minorHAnsi"/>
          <w:color w:val="000000"/>
          <w:sz w:val="24"/>
          <w:szCs w:val="24"/>
        </w:rPr>
        <w:t xml:space="preserve"> ventilation, per CDC guidelines.  </w:t>
      </w:r>
    </w:p>
    <w:p w14:paraId="7D447591" w14:textId="01FCE813"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 xml:space="preserve">After this, the room will be closed off and locked for up </w:t>
      </w:r>
      <w:r w:rsidR="009F12AD" w:rsidRPr="008E151F">
        <w:rPr>
          <w:rFonts w:eastAsia="Times New Roman" w:cstheme="minorHAnsi"/>
          <w:color w:val="000000"/>
          <w:sz w:val="24"/>
          <w:szCs w:val="24"/>
        </w:rPr>
        <w:t>to 24 hours before cleaning and</w:t>
      </w:r>
      <w:r w:rsidRPr="008E151F">
        <w:rPr>
          <w:rFonts w:eastAsia="Times New Roman" w:cstheme="minorHAnsi"/>
          <w:color w:val="000000"/>
          <w:sz w:val="24"/>
          <w:szCs w:val="24"/>
        </w:rPr>
        <w:t xml:space="preserve"> disinfecting takes place. In the event this scenario occurs on</w:t>
      </w:r>
      <w:r w:rsidR="009F12AD" w:rsidRPr="008E151F">
        <w:rPr>
          <w:rFonts w:eastAsia="Times New Roman" w:cstheme="minorHAnsi"/>
          <w:color w:val="000000"/>
          <w:sz w:val="24"/>
          <w:szCs w:val="24"/>
        </w:rPr>
        <w:t xml:space="preserve"> a Friday, the room may remain </w:t>
      </w:r>
      <w:r w:rsidRPr="008E151F">
        <w:rPr>
          <w:rFonts w:eastAsia="Times New Roman" w:cstheme="minorHAnsi"/>
          <w:color w:val="000000"/>
          <w:sz w:val="24"/>
          <w:szCs w:val="24"/>
        </w:rPr>
        <w:t>locked over the weekend. Again, NO ONE will be allowed ent</w:t>
      </w:r>
      <w:r w:rsidR="009F12AD" w:rsidRPr="008E151F">
        <w:rPr>
          <w:rFonts w:eastAsia="Times New Roman" w:cstheme="minorHAnsi"/>
          <w:color w:val="000000"/>
          <w:sz w:val="24"/>
          <w:szCs w:val="24"/>
        </w:rPr>
        <w:t>ry, nor should they attempt to </w:t>
      </w:r>
      <w:r w:rsidRPr="008E151F">
        <w:rPr>
          <w:rFonts w:eastAsia="Times New Roman" w:cstheme="minorHAnsi"/>
          <w:color w:val="000000"/>
          <w:sz w:val="24"/>
          <w:szCs w:val="24"/>
        </w:rPr>
        <w:t>enter, for their own best interests.  </w:t>
      </w:r>
    </w:p>
    <w:p w14:paraId="465F44F2" w14:textId="2133BB11" w:rsidR="00A304BE" w:rsidRPr="008E151F" w:rsidRDefault="00A304BE" w:rsidP="008E151F">
      <w:pPr>
        <w:pStyle w:val="ListParagraph"/>
        <w:widowControl/>
        <w:numPr>
          <w:ilvl w:val="0"/>
          <w:numId w:val="21"/>
        </w:numPr>
        <w:spacing w:before="169"/>
        <w:ind w:left="360"/>
        <w:rPr>
          <w:rFonts w:eastAsia="Times New Roman" w:cstheme="minorHAnsi"/>
          <w:sz w:val="24"/>
          <w:szCs w:val="24"/>
        </w:rPr>
      </w:pPr>
      <w:r w:rsidRPr="008E151F">
        <w:rPr>
          <w:rFonts w:eastAsia="Times New Roman" w:cstheme="minorHAnsi"/>
          <w:color w:val="000000"/>
          <w:sz w:val="24"/>
          <w:szCs w:val="24"/>
        </w:rPr>
        <w:t>Once a sufficient amount of time has passed, per CD</w:t>
      </w:r>
      <w:r w:rsidR="009F12AD" w:rsidRPr="008E151F">
        <w:rPr>
          <w:rFonts w:eastAsia="Times New Roman" w:cstheme="minorHAnsi"/>
          <w:color w:val="000000"/>
          <w:sz w:val="24"/>
          <w:szCs w:val="24"/>
        </w:rPr>
        <w:t>C and NYSDOH guidelines, BOCES </w:t>
      </w:r>
      <w:r w:rsidRPr="008E151F">
        <w:rPr>
          <w:rFonts w:eastAsia="Times New Roman" w:cstheme="minorHAnsi"/>
          <w:color w:val="000000"/>
          <w:sz w:val="24"/>
          <w:szCs w:val="24"/>
        </w:rPr>
        <w:t>Maintenance staff will don appropriate PPE and enter the r</w:t>
      </w:r>
      <w:r w:rsidR="009F12AD" w:rsidRPr="008E151F">
        <w:rPr>
          <w:rFonts w:eastAsia="Times New Roman" w:cstheme="minorHAnsi"/>
          <w:color w:val="000000"/>
          <w:sz w:val="24"/>
          <w:szCs w:val="24"/>
        </w:rPr>
        <w:t>oom to clean and disinfect all </w:t>
      </w:r>
      <w:r w:rsidRPr="008E151F">
        <w:rPr>
          <w:rFonts w:eastAsia="Times New Roman" w:cstheme="minorHAnsi"/>
          <w:color w:val="000000"/>
          <w:sz w:val="24"/>
          <w:szCs w:val="24"/>
        </w:rPr>
        <w:t>affected areas.  </w:t>
      </w:r>
    </w:p>
    <w:p w14:paraId="4FE4C8C3" w14:textId="36AD7E0E"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 xml:space="preserve">After the room has been properly cleaned and disinfected, the </w:t>
      </w:r>
      <w:r w:rsidR="009F12AD" w:rsidRPr="008E151F">
        <w:rPr>
          <w:rFonts w:eastAsia="Times New Roman" w:cstheme="minorHAnsi"/>
          <w:color w:val="000000"/>
          <w:sz w:val="24"/>
          <w:szCs w:val="24"/>
        </w:rPr>
        <w:t>BOCES Facilities Director will </w:t>
      </w:r>
      <w:r w:rsidRPr="008E151F">
        <w:rPr>
          <w:rFonts w:eastAsia="Times New Roman" w:cstheme="minorHAnsi"/>
          <w:color w:val="000000"/>
          <w:sz w:val="24"/>
          <w:szCs w:val="24"/>
        </w:rPr>
        <w:t>call and notify the Administrator who initiated the process an</w:t>
      </w:r>
      <w:r w:rsidR="009F12AD" w:rsidRPr="008E151F">
        <w:rPr>
          <w:rFonts w:eastAsia="Times New Roman" w:cstheme="minorHAnsi"/>
          <w:color w:val="000000"/>
          <w:sz w:val="24"/>
          <w:szCs w:val="24"/>
        </w:rPr>
        <w:t>d inform them that the room is </w:t>
      </w:r>
      <w:r w:rsidRPr="008E151F">
        <w:rPr>
          <w:rFonts w:eastAsia="Times New Roman" w:cstheme="minorHAnsi"/>
          <w:color w:val="000000"/>
          <w:sz w:val="24"/>
          <w:szCs w:val="24"/>
        </w:rPr>
        <w:t>ready to be re-occupied.  </w:t>
      </w:r>
    </w:p>
    <w:p w14:paraId="16F6BA4F" w14:textId="373F4BBB" w:rsidR="00A304BE" w:rsidRPr="008E151F" w:rsidRDefault="00A304BE" w:rsidP="008E151F">
      <w:pPr>
        <w:pStyle w:val="ListParagraph"/>
        <w:widowControl/>
        <w:numPr>
          <w:ilvl w:val="0"/>
          <w:numId w:val="21"/>
        </w:numPr>
        <w:spacing w:before="170"/>
        <w:ind w:left="360"/>
        <w:rPr>
          <w:rFonts w:eastAsia="Times New Roman" w:cstheme="minorHAnsi"/>
          <w:sz w:val="24"/>
          <w:szCs w:val="24"/>
        </w:rPr>
      </w:pPr>
      <w:r w:rsidRPr="008E151F">
        <w:rPr>
          <w:rFonts w:eastAsia="Times New Roman" w:cstheme="minorHAnsi"/>
          <w:color w:val="000000"/>
          <w:sz w:val="24"/>
          <w:szCs w:val="24"/>
        </w:rPr>
        <w:t>Administrator will arrange for the staff and students to r</w:t>
      </w:r>
      <w:r w:rsidR="009F12AD" w:rsidRPr="008E151F">
        <w:rPr>
          <w:rFonts w:eastAsia="Times New Roman" w:cstheme="minorHAnsi"/>
          <w:color w:val="000000"/>
          <w:sz w:val="24"/>
          <w:szCs w:val="24"/>
        </w:rPr>
        <w:t>e-occupy their primary room. No</w:t>
      </w:r>
      <w:r w:rsidRPr="008E151F">
        <w:rPr>
          <w:rFonts w:eastAsia="Times New Roman" w:cstheme="minorHAnsi"/>
          <w:color w:val="000000"/>
          <w:sz w:val="24"/>
          <w:szCs w:val="24"/>
        </w:rPr>
        <w:t xml:space="preserve"> special waiting time is required </w:t>
      </w:r>
      <w:r w:rsidRPr="008E151F">
        <w:rPr>
          <w:rFonts w:eastAsia="Times New Roman" w:cstheme="minorHAnsi"/>
          <w:b/>
          <w:bCs/>
          <w:color w:val="000000"/>
          <w:sz w:val="24"/>
          <w:szCs w:val="24"/>
        </w:rPr>
        <w:t xml:space="preserve">after </w:t>
      </w:r>
      <w:r w:rsidRPr="008E151F">
        <w:rPr>
          <w:rFonts w:eastAsia="Times New Roman" w:cstheme="minorHAnsi"/>
          <w:color w:val="000000"/>
          <w:sz w:val="24"/>
          <w:szCs w:val="24"/>
        </w:rPr>
        <w:t>cleaning and d</w:t>
      </w:r>
      <w:r w:rsidR="009F12AD" w:rsidRPr="008E151F">
        <w:rPr>
          <w:rFonts w:eastAsia="Times New Roman" w:cstheme="minorHAnsi"/>
          <w:color w:val="000000"/>
          <w:sz w:val="24"/>
          <w:szCs w:val="24"/>
        </w:rPr>
        <w:t>isinfection, per CDC and NYSDOH</w:t>
      </w:r>
      <w:r w:rsidRPr="008E151F">
        <w:rPr>
          <w:rFonts w:eastAsia="Times New Roman" w:cstheme="minorHAnsi"/>
          <w:color w:val="000000"/>
          <w:sz w:val="24"/>
          <w:szCs w:val="24"/>
        </w:rPr>
        <w:t xml:space="preserve"> guidelines.  </w:t>
      </w:r>
    </w:p>
    <w:p w14:paraId="12561788" w14:textId="5F82867D" w:rsidR="00A304BE" w:rsidRPr="008E151F" w:rsidRDefault="00A304BE" w:rsidP="008E151F">
      <w:pPr>
        <w:pStyle w:val="ListParagraph"/>
        <w:widowControl/>
        <w:numPr>
          <w:ilvl w:val="0"/>
          <w:numId w:val="21"/>
        </w:numPr>
        <w:spacing w:before="167"/>
        <w:ind w:left="360"/>
        <w:rPr>
          <w:rFonts w:eastAsia="Times New Roman" w:cstheme="minorHAnsi"/>
          <w:sz w:val="24"/>
          <w:szCs w:val="24"/>
        </w:rPr>
      </w:pPr>
      <w:r w:rsidRPr="008E151F">
        <w:rPr>
          <w:rFonts w:eastAsia="Times New Roman" w:cstheme="minorHAnsi"/>
          <w:color w:val="000000"/>
          <w:sz w:val="24"/>
          <w:szCs w:val="24"/>
        </w:rPr>
        <w:t>After staff and students re-occupy their primary room, as a precaution, Administrator wil</w:t>
      </w:r>
      <w:r w:rsidR="009F12AD" w:rsidRPr="008E151F">
        <w:rPr>
          <w:rFonts w:eastAsia="Times New Roman" w:cstheme="minorHAnsi"/>
          <w:color w:val="000000"/>
          <w:sz w:val="24"/>
          <w:szCs w:val="24"/>
        </w:rPr>
        <w:t>l </w:t>
      </w:r>
      <w:r w:rsidRPr="008E151F">
        <w:rPr>
          <w:rFonts w:eastAsia="Times New Roman" w:cstheme="minorHAnsi"/>
          <w:color w:val="000000"/>
          <w:sz w:val="24"/>
          <w:szCs w:val="24"/>
        </w:rPr>
        <w:t>make arrangements with Facilities to clean and disinfe</w:t>
      </w:r>
      <w:r w:rsidR="009F12AD" w:rsidRPr="008E151F">
        <w:rPr>
          <w:rFonts w:eastAsia="Times New Roman" w:cstheme="minorHAnsi"/>
          <w:color w:val="000000"/>
          <w:sz w:val="24"/>
          <w:szCs w:val="24"/>
        </w:rPr>
        <w:t>ct the secondary room that was </w:t>
      </w:r>
      <w:r w:rsidRPr="008E151F">
        <w:rPr>
          <w:rFonts w:eastAsia="Times New Roman" w:cstheme="minorHAnsi"/>
          <w:color w:val="000000"/>
          <w:sz w:val="24"/>
          <w:szCs w:val="24"/>
        </w:rPr>
        <w:t>temporarily used by the transplanted staff and students.  </w:t>
      </w:r>
    </w:p>
    <w:p w14:paraId="0BD1840B" w14:textId="7031E2E2" w:rsidR="00A304BE" w:rsidRPr="008E151F" w:rsidRDefault="00A304BE" w:rsidP="008E151F">
      <w:pPr>
        <w:pStyle w:val="ListParagraph"/>
        <w:widowControl/>
        <w:numPr>
          <w:ilvl w:val="0"/>
          <w:numId w:val="21"/>
        </w:numPr>
        <w:spacing w:before="166"/>
        <w:ind w:left="360"/>
        <w:rPr>
          <w:rFonts w:eastAsia="Times New Roman" w:cstheme="minorHAnsi"/>
          <w:sz w:val="24"/>
          <w:szCs w:val="24"/>
        </w:rPr>
      </w:pPr>
      <w:r w:rsidRPr="008E151F">
        <w:rPr>
          <w:rFonts w:eastAsia="Times New Roman" w:cstheme="minorHAnsi"/>
          <w:color w:val="000000"/>
          <w:sz w:val="24"/>
          <w:szCs w:val="24"/>
        </w:rPr>
        <w:t>Administrator will document all relevant information rel</w:t>
      </w:r>
      <w:r w:rsidR="008E151F">
        <w:rPr>
          <w:rFonts w:eastAsia="Times New Roman" w:cstheme="minorHAnsi"/>
          <w:color w:val="000000"/>
          <w:sz w:val="24"/>
          <w:szCs w:val="24"/>
        </w:rPr>
        <w:t xml:space="preserve">ated to the above actions… # of </w:t>
      </w:r>
      <w:r w:rsidR="00B74CB0">
        <w:rPr>
          <w:rFonts w:eastAsia="Times New Roman" w:cstheme="minorHAnsi"/>
          <w:color w:val="000000"/>
          <w:sz w:val="24"/>
          <w:szCs w:val="24"/>
        </w:rPr>
        <w:t>ill </w:t>
      </w:r>
      <w:r w:rsidRPr="008E151F">
        <w:rPr>
          <w:rFonts w:eastAsia="Times New Roman" w:cstheme="minorHAnsi"/>
          <w:color w:val="000000"/>
          <w:sz w:val="24"/>
          <w:szCs w:val="24"/>
        </w:rPr>
        <w:t xml:space="preserve">students/staff, </w:t>
      </w:r>
      <w:r w:rsidR="00B74CB0">
        <w:rPr>
          <w:rFonts w:eastAsia="Times New Roman" w:cstheme="minorHAnsi"/>
          <w:color w:val="000000"/>
          <w:sz w:val="24"/>
          <w:szCs w:val="24"/>
        </w:rPr>
        <w:t xml:space="preserve">the </w:t>
      </w:r>
      <w:r w:rsidRPr="008E151F">
        <w:rPr>
          <w:rFonts w:eastAsia="Times New Roman" w:cstheme="minorHAnsi"/>
          <w:color w:val="000000"/>
          <w:sz w:val="24"/>
          <w:szCs w:val="24"/>
        </w:rPr>
        <w:t>original area of illness, staff who perform the cleaning and dis</w:t>
      </w:r>
      <w:r w:rsidR="00B74CB0">
        <w:rPr>
          <w:rFonts w:eastAsia="Times New Roman" w:cstheme="minorHAnsi"/>
          <w:color w:val="000000"/>
          <w:sz w:val="24"/>
          <w:szCs w:val="24"/>
        </w:rPr>
        <w:t>infection, area</w:t>
      </w:r>
      <w:r w:rsidRPr="008E151F">
        <w:rPr>
          <w:rFonts w:eastAsia="Times New Roman" w:cstheme="minorHAnsi"/>
          <w:color w:val="000000"/>
          <w:sz w:val="24"/>
          <w:szCs w:val="24"/>
        </w:rPr>
        <w:t xml:space="preserve"> remaining staff/students were relocated to, dates and times of everything, etc…  </w:t>
      </w:r>
    </w:p>
    <w:p w14:paraId="7FC33FFB" w14:textId="77777777" w:rsidR="00A304BE" w:rsidRPr="00A304BE" w:rsidRDefault="00A304BE" w:rsidP="00A304BE">
      <w:pPr>
        <w:widowControl/>
        <w:spacing w:before="302"/>
        <w:ind w:left="24"/>
        <w:rPr>
          <w:rFonts w:ascii="Times New Roman" w:eastAsia="Times New Roman" w:hAnsi="Times New Roman" w:cs="Times New Roman"/>
          <w:sz w:val="24"/>
          <w:szCs w:val="24"/>
        </w:rPr>
      </w:pPr>
      <w:r w:rsidRPr="00A304BE">
        <w:rPr>
          <w:rFonts w:ascii="Calibri" w:eastAsia="Times New Roman" w:hAnsi="Calibri" w:cs="Calibri"/>
          <w:b/>
          <w:bCs/>
          <w:color w:val="000000"/>
          <w:sz w:val="28"/>
          <w:szCs w:val="28"/>
        </w:rPr>
        <w:t>Record Keeping </w:t>
      </w:r>
    </w:p>
    <w:p w14:paraId="007A83E9" w14:textId="646E59E0" w:rsidR="00A304BE" w:rsidRPr="00A304BE" w:rsidRDefault="00A304BE" w:rsidP="00A304BE">
      <w:pPr>
        <w:widowControl/>
        <w:spacing w:before="16"/>
        <w:ind w:left="6" w:right="657" w:hanging="2"/>
        <w:rPr>
          <w:rFonts w:eastAsia="Times New Roman" w:cstheme="minorHAnsi"/>
          <w:sz w:val="24"/>
          <w:szCs w:val="24"/>
        </w:rPr>
      </w:pPr>
      <w:r w:rsidRPr="00A304BE">
        <w:rPr>
          <w:rFonts w:eastAsia="Times New Roman" w:cstheme="minorHAnsi"/>
          <w:color w:val="000000"/>
          <w:sz w:val="24"/>
          <w:szCs w:val="24"/>
        </w:rPr>
        <w:t xml:space="preserve">The </w:t>
      </w:r>
      <w:r w:rsidR="00785307">
        <w:rPr>
          <w:rFonts w:eastAsia="Times New Roman" w:cstheme="minorHAnsi"/>
          <w:color w:val="000000"/>
          <w:sz w:val="24"/>
          <w:szCs w:val="24"/>
        </w:rPr>
        <w:t>Sullivan BOCES</w:t>
      </w:r>
      <w:r w:rsidRPr="00A304BE">
        <w:rPr>
          <w:rFonts w:eastAsia="Times New Roman" w:cstheme="minorHAnsi"/>
          <w:color w:val="000000"/>
          <w:sz w:val="24"/>
          <w:szCs w:val="24"/>
        </w:rPr>
        <w:t xml:space="preserve"> will document the precise hours and work locatio</w:t>
      </w:r>
      <w:r w:rsidR="009F12AD">
        <w:rPr>
          <w:rFonts w:eastAsia="Times New Roman" w:cstheme="minorHAnsi"/>
          <w:color w:val="000000"/>
          <w:sz w:val="24"/>
          <w:szCs w:val="24"/>
        </w:rPr>
        <w:t>ns, including off-site </w:t>
      </w:r>
      <w:r w:rsidRPr="00A304BE">
        <w:rPr>
          <w:rFonts w:eastAsia="Times New Roman" w:cstheme="minorHAnsi"/>
          <w:color w:val="000000"/>
          <w:sz w:val="24"/>
          <w:szCs w:val="24"/>
        </w:rPr>
        <w:t>visits, for all essential employees and contractors.  </w:t>
      </w:r>
    </w:p>
    <w:p w14:paraId="54EFBF59" w14:textId="62A94281" w:rsidR="00A304BE" w:rsidRPr="008E151F" w:rsidRDefault="00A304BE" w:rsidP="008E151F">
      <w:pPr>
        <w:pStyle w:val="ListParagraph"/>
        <w:widowControl/>
        <w:numPr>
          <w:ilvl w:val="0"/>
          <w:numId w:val="31"/>
        </w:numPr>
        <w:spacing w:before="204"/>
        <w:ind w:left="360"/>
        <w:rPr>
          <w:rFonts w:eastAsia="Times New Roman" w:cstheme="minorHAnsi"/>
          <w:color w:val="000000"/>
          <w:sz w:val="24"/>
          <w:szCs w:val="24"/>
        </w:rPr>
      </w:pPr>
      <w:r w:rsidRPr="008E151F">
        <w:rPr>
          <w:rFonts w:eastAsia="Times New Roman" w:cstheme="minorHAnsi"/>
          <w:color w:val="000000"/>
          <w:sz w:val="24"/>
          <w:szCs w:val="24"/>
        </w:rPr>
        <w:t>BOCES staff will utilize their BOCES issued ID cards to clock in and out of the WinCap Web  Employee Management System. This system will record the t</w:t>
      </w:r>
      <w:r w:rsidR="009F12AD" w:rsidRPr="008E151F">
        <w:rPr>
          <w:rFonts w:eastAsia="Times New Roman" w:cstheme="minorHAnsi"/>
          <w:color w:val="000000"/>
          <w:sz w:val="24"/>
          <w:szCs w:val="24"/>
        </w:rPr>
        <w:t>ime, date</w:t>
      </w:r>
      <w:r w:rsidR="00B74CB0">
        <w:rPr>
          <w:rFonts w:eastAsia="Times New Roman" w:cstheme="minorHAnsi"/>
          <w:color w:val="000000"/>
          <w:sz w:val="24"/>
          <w:szCs w:val="24"/>
        </w:rPr>
        <w:t>,</w:t>
      </w:r>
      <w:r w:rsidR="009F12AD" w:rsidRPr="008E151F">
        <w:rPr>
          <w:rFonts w:eastAsia="Times New Roman" w:cstheme="minorHAnsi"/>
          <w:color w:val="000000"/>
          <w:sz w:val="24"/>
          <w:szCs w:val="24"/>
        </w:rPr>
        <w:t xml:space="preserve"> and location of each </w:t>
      </w:r>
      <w:r w:rsidRPr="008E151F">
        <w:rPr>
          <w:rFonts w:eastAsia="Times New Roman" w:cstheme="minorHAnsi"/>
          <w:color w:val="000000"/>
          <w:sz w:val="24"/>
          <w:szCs w:val="24"/>
        </w:rPr>
        <w:t xml:space="preserve">employee punch. This procedure will be used any time an employee works a </w:t>
      </w:r>
      <w:r w:rsidR="009F12AD" w:rsidRPr="008E151F">
        <w:rPr>
          <w:rFonts w:eastAsia="Times New Roman" w:cstheme="minorHAnsi"/>
          <w:color w:val="000000"/>
          <w:sz w:val="24"/>
          <w:szCs w:val="24"/>
        </w:rPr>
        <w:t>shift at their r</w:t>
      </w:r>
      <w:r w:rsidRPr="008E151F">
        <w:rPr>
          <w:rFonts w:eastAsia="Times New Roman" w:cstheme="minorHAnsi"/>
          <w:color w:val="000000"/>
          <w:sz w:val="24"/>
          <w:szCs w:val="24"/>
        </w:rPr>
        <w:t>egularly assigned location.  </w:t>
      </w:r>
    </w:p>
    <w:p w14:paraId="1E9CA236" w14:textId="7B392495" w:rsidR="00A304BE" w:rsidRPr="008E151F" w:rsidRDefault="00A304BE" w:rsidP="008E151F">
      <w:pPr>
        <w:pStyle w:val="ListParagraph"/>
        <w:widowControl/>
        <w:numPr>
          <w:ilvl w:val="0"/>
          <w:numId w:val="31"/>
        </w:numPr>
        <w:spacing w:before="167"/>
        <w:ind w:left="360"/>
        <w:rPr>
          <w:rFonts w:eastAsia="Times New Roman" w:cstheme="minorHAnsi"/>
          <w:sz w:val="24"/>
          <w:szCs w:val="24"/>
        </w:rPr>
      </w:pPr>
      <w:r w:rsidRPr="008E151F">
        <w:rPr>
          <w:rFonts w:eastAsia="Times New Roman" w:cstheme="minorHAnsi"/>
          <w:color w:val="000000"/>
          <w:sz w:val="24"/>
          <w:szCs w:val="24"/>
        </w:rPr>
        <w:t>Use of the WinCap Web website from a BOCES owned computer will be acceptable as well. </w:t>
      </w:r>
    </w:p>
    <w:p w14:paraId="5A1E751A" w14:textId="64360CF4" w:rsidR="00A304BE" w:rsidRPr="008E151F" w:rsidRDefault="00A304BE" w:rsidP="008E151F">
      <w:pPr>
        <w:pStyle w:val="ListParagraph"/>
        <w:widowControl/>
        <w:numPr>
          <w:ilvl w:val="0"/>
          <w:numId w:val="31"/>
        </w:numPr>
        <w:spacing w:before="173"/>
        <w:ind w:left="360"/>
        <w:rPr>
          <w:rFonts w:eastAsia="Times New Roman" w:cstheme="minorHAnsi"/>
          <w:sz w:val="24"/>
          <w:szCs w:val="24"/>
        </w:rPr>
      </w:pPr>
      <w:r w:rsidRPr="008E151F">
        <w:rPr>
          <w:rFonts w:eastAsia="Times New Roman" w:cstheme="minorHAnsi"/>
          <w:color w:val="000000"/>
          <w:sz w:val="24"/>
          <w:szCs w:val="24"/>
        </w:rPr>
        <w:t>Essential contractors will sign in and out of a Visitor/Contract</w:t>
      </w:r>
      <w:r w:rsidR="009F12AD" w:rsidRPr="008E151F">
        <w:rPr>
          <w:rFonts w:eastAsia="Times New Roman" w:cstheme="minorHAnsi"/>
          <w:color w:val="000000"/>
          <w:sz w:val="24"/>
          <w:szCs w:val="24"/>
        </w:rPr>
        <w:t>or Logbook each time they enter</w:t>
      </w:r>
      <w:r w:rsidRPr="008E151F">
        <w:rPr>
          <w:rFonts w:eastAsia="Times New Roman" w:cstheme="minorHAnsi"/>
          <w:color w:val="000000"/>
          <w:sz w:val="24"/>
          <w:szCs w:val="24"/>
        </w:rPr>
        <w:t xml:space="preserve"> and leave a BOCES facility. Contractors will be supervised to ensure they remain in their </w:t>
      </w:r>
      <w:r w:rsidRPr="008E151F">
        <w:rPr>
          <w:rFonts w:ascii="Calibri" w:eastAsia="Times New Roman" w:hAnsi="Calibri" w:cs="Calibri"/>
          <w:color w:val="000000"/>
          <w:sz w:val="24"/>
          <w:szCs w:val="24"/>
        </w:rPr>
        <w:t>designated areas and follow infection control protocols. Visito</w:t>
      </w:r>
      <w:r w:rsidR="009F12AD" w:rsidRPr="008E151F">
        <w:rPr>
          <w:rFonts w:ascii="Calibri" w:eastAsia="Times New Roman" w:hAnsi="Calibri" w:cs="Calibri"/>
          <w:color w:val="000000"/>
          <w:sz w:val="24"/>
          <w:szCs w:val="24"/>
        </w:rPr>
        <w:t>r/Contractor logbooks are to be</w:t>
      </w:r>
      <w:r w:rsidRPr="008E151F">
        <w:rPr>
          <w:rFonts w:ascii="Calibri" w:eastAsia="Times New Roman" w:hAnsi="Calibri" w:cs="Calibri"/>
          <w:color w:val="000000"/>
          <w:sz w:val="24"/>
          <w:szCs w:val="24"/>
        </w:rPr>
        <w:t xml:space="preserve"> kept at the front entrance of each BOCES facility. Logbooks will be reviewed by the Facilit</w:t>
      </w:r>
      <w:r w:rsidR="009F12AD" w:rsidRPr="008E151F">
        <w:rPr>
          <w:rFonts w:ascii="Calibri" w:eastAsia="Times New Roman" w:hAnsi="Calibri" w:cs="Calibri"/>
          <w:color w:val="000000"/>
          <w:sz w:val="24"/>
          <w:szCs w:val="24"/>
        </w:rPr>
        <w:t>ies</w:t>
      </w:r>
      <w:r w:rsidRPr="008E151F">
        <w:rPr>
          <w:rFonts w:ascii="Calibri" w:eastAsia="Times New Roman" w:hAnsi="Calibri" w:cs="Calibri"/>
          <w:color w:val="000000"/>
          <w:sz w:val="24"/>
          <w:szCs w:val="24"/>
        </w:rPr>
        <w:t xml:space="preserve"> Direct</w:t>
      </w:r>
      <w:r w:rsidR="009F12AD" w:rsidRPr="008E151F">
        <w:rPr>
          <w:rFonts w:ascii="Calibri" w:eastAsia="Times New Roman" w:hAnsi="Calibri" w:cs="Calibri"/>
          <w:color w:val="000000"/>
          <w:sz w:val="24"/>
          <w:szCs w:val="24"/>
        </w:rPr>
        <w:t>or, Health &amp; Safety Coordinat</w:t>
      </w:r>
      <w:r w:rsidRPr="008E151F">
        <w:rPr>
          <w:rFonts w:ascii="Calibri" w:eastAsia="Times New Roman" w:hAnsi="Calibri" w:cs="Calibri"/>
          <w:color w:val="000000"/>
          <w:sz w:val="24"/>
          <w:szCs w:val="24"/>
        </w:rPr>
        <w:t>or Building Administrator weekly.  </w:t>
      </w:r>
    </w:p>
    <w:p w14:paraId="5D7F4959" w14:textId="395AED29" w:rsidR="00A304BE" w:rsidRPr="00A304BE" w:rsidRDefault="00A304BE" w:rsidP="008E151F">
      <w:pPr>
        <w:widowControl/>
        <w:spacing w:before="170"/>
        <w:ind w:left="9"/>
        <w:rPr>
          <w:rFonts w:ascii="Times New Roman" w:eastAsia="Times New Roman" w:hAnsi="Times New Roman" w:cs="Times New Roman"/>
          <w:sz w:val="24"/>
          <w:szCs w:val="24"/>
        </w:rPr>
      </w:pPr>
      <w:r w:rsidRPr="00A304BE">
        <w:rPr>
          <w:rFonts w:ascii="Calibri" w:eastAsia="Times New Roman" w:hAnsi="Calibri" w:cs="Calibri"/>
          <w:color w:val="000000"/>
          <w:sz w:val="24"/>
          <w:szCs w:val="24"/>
        </w:rPr>
        <w:t>Attention paid to proper record keeping will assist the County Health Department in their contact</w:t>
      </w:r>
      <w:r w:rsidR="00E419C2" w:rsidRPr="00A304BE">
        <w:rPr>
          <w:rFonts w:ascii="Calibri" w:eastAsia="Times New Roman" w:hAnsi="Calibri" w:cs="Calibri"/>
          <w:color w:val="000000"/>
          <w:sz w:val="24"/>
          <w:szCs w:val="24"/>
        </w:rPr>
        <w:t> tracing</w:t>
      </w:r>
      <w:r w:rsidRPr="00A304BE">
        <w:rPr>
          <w:rFonts w:ascii="Calibri" w:eastAsia="Times New Roman" w:hAnsi="Calibri" w:cs="Calibri"/>
          <w:color w:val="000000"/>
          <w:sz w:val="24"/>
          <w:szCs w:val="24"/>
        </w:rPr>
        <w:t xml:space="preserve"> efforts, and allow the BOCES to determine at a glance who m</w:t>
      </w:r>
      <w:r w:rsidR="008E151F">
        <w:rPr>
          <w:rFonts w:ascii="Calibri" w:eastAsia="Times New Roman" w:hAnsi="Calibri" w:cs="Calibri"/>
          <w:color w:val="000000"/>
          <w:sz w:val="24"/>
          <w:szCs w:val="24"/>
        </w:rPr>
        <w:t>ay have been compromised by</w:t>
      </w:r>
      <w:r w:rsidR="00E419C2">
        <w:rPr>
          <w:rFonts w:ascii="Calibri" w:eastAsia="Times New Roman" w:hAnsi="Calibri" w:cs="Calibri"/>
          <w:color w:val="000000"/>
          <w:sz w:val="24"/>
          <w:szCs w:val="24"/>
        </w:rPr>
        <w:t> an</w:t>
      </w:r>
      <w:r w:rsidR="008E151F">
        <w:rPr>
          <w:rFonts w:ascii="Calibri" w:eastAsia="Times New Roman" w:hAnsi="Calibri" w:cs="Calibri"/>
          <w:color w:val="000000"/>
          <w:sz w:val="24"/>
          <w:szCs w:val="24"/>
        </w:rPr>
        <w:t xml:space="preserve"> </w:t>
      </w:r>
      <w:r w:rsidRPr="00A304BE">
        <w:rPr>
          <w:rFonts w:ascii="Calibri" w:eastAsia="Times New Roman" w:hAnsi="Calibri" w:cs="Calibri"/>
          <w:color w:val="000000"/>
          <w:sz w:val="24"/>
          <w:szCs w:val="24"/>
        </w:rPr>
        <w:t>exposure.  </w:t>
      </w:r>
    </w:p>
    <w:p w14:paraId="059B53F1" w14:textId="61BD52EA" w:rsidR="00E419C2" w:rsidRDefault="00E419C2" w:rsidP="003F0835">
      <w:pPr>
        <w:widowControl/>
        <w:rPr>
          <w:rFonts w:ascii="Calibri" w:eastAsia="Times New Roman" w:hAnsi="Calibri" w:cs="Calibri"/>
          <w:b/>
          <w:bCs/>
          <w:color w:val="000000"/>
          <w:sz w:val="28"/>
          <w:szCs w:val="28"/>
        </w:rPr>
      </w:pPr>
    </w:p>
    <w:p w14:paraId="36D6CF76" w14:textId="5AD25BCA" w:rsidR="008E151F" w:rsidRDefault="00A304BE" w:rsidP="008E151F">
      <w:pPr>
        <w:widowControl/>
        <w:ind w:left="24"/>
        <w:rPr>
          <w:rFonts w:ascii="Calibri" w:eastAsia="Times New Roman" w:hAnsi="Calibri" w:cs="Calibri"/>
          <w:b/>
          <w:bCs/>
          <w:color w:val="000000"/>
          <w:sz w:val="28"/>
          <w:szCs w:val="28"/>
        </w:rPr>
      </w:pPr>
      <w:r w:rsidRPr="00A304BE">
        <w:rPr>
          <w:rFonts w:ascii="Calibri" w:eastAsia="Times New Roman" w:hAnsi="Calibri" w:cs="Calibri"/>
          <w:b/>
          <w:bCs/>
          <w:color w:val="000000"/>
          <w:sz w:val="28"/>
          <w:szCs w:val="28"/>
        </w:rPr>
        <w:t>Emergency Housing for Essential Workers </w:t>
      </w:r>
    </w:p>
    <w:p w14:paraId="53182FA5" w14:textId="77777777" w:rsidR="008E151F" w:rsidRPr="008E151F" w:rsidRDefault="008E151F" w:rsidP="008E151F">
      <w:pPr>
        <w:widowControl/>
        <w:ind w:left="24"/>
        <w:rPr>
          <w:rFonts w:ascii="Calibri" w:eastAsia="Times New Roman" w:hAnsi="Calibri" w:cs="Calibri"/>
          <w:b/>
          <w:bCs/>
          <w:color w:val="000000"/>
          <w:sz w:val="28"/>
          <w:szCs w:val="28"/>
        </w:rPr>
      </w:pPr>
    </w:p>
    <w:p w14:paraId="33F2F7F6" w14:textId="2D82BE1E" w:rsidR="00A304BE" w:rsidRDefault="00A304BE" w:rsidP="00B74CB0">
      <w:pPr>
        <w:widowControl/>
        <w:ind w:left="14" w:firstLine="11"/>
        <w:rPr>
          <w:rFonts w:ascii="Calibri" w:eastAsia="Times New Roman" w:hAnsi="Calibri" w:cs="Calibri"/>
          <w:color w:val="000000"/>
          <w:sz w:val="24"/>
          <w:szCs w:val="24"/>
        </w:rPr>
      </w:pPr>
      <w:r w:rsidRPr="00A304BE">
        <w:rPr>
          <w:rFonts w:ascii="Calibri" w:eastAsia="Times New Roman" w:hAnsi="Calibri" w:cs="Calibri"/>
          <w:color w:val="000000"/>
          <w:sz w:val="24"/>
          <w:szCs w:val="24"/>
          <w:shd w:val="clear" w:color="auto" w:fill="FFFFFF"/>
        </w:rPr>
        <w:t>It is generally recognized that emergency housing for essential wor</w:t>
      </w:r>
      <w:r w:rsidR="00B74CB0">
        <w:rPr>
          <w:rFonts w:ascii="Calibri" w:eastAsia="Times New Roman" w:hAnsi="Calibri" w:cs="Calibri"/>
          <w:color w:val="000000"/>
          <w:sz w:val="24"/>
          <w:szCs w:val="24"/>
          <w:shd w:val="clear" w:color="auto" w:fill="FFFFFF"/>
        </w:rPr>
        <w:t xml:space="preserve">kers is not required for school </w:t>
      </w:r>
      <w:r w:rsidRPr="00A304BE">
        <w:rPr>
          <w:rFonts w:ascii="Calibri" w:eastAsia="Times New Roman" w:hAnsi="Calibri" w:cs="Calibri"/>
          <w:color w:val="000000"/>
          <w:sz w:val="24"/>
          <w:szCs w:val="24"/>
          <w:shd w:val="clear" w:color="auto" w:fill="FFFFFF"/>
        </w:rPr>
        <w:t xml:space="preserve">employees, as it may be for other employees of employers subject to New York Labor Law 27-c. </w:t>
      </w:r>
      <w:r w:rsidR="00AF7976">
        <w:rPr>
          <w:rFonts w:ascii="Calibri" w:eastAsia="Times New Roman" w:hAnsi="Calibri" w:cs="Calibri"/>
          <w:color w:val="000000"/>
          <w:sz w:val="24"/>
          <w:szCs w:val="24"/>
        </w:rPr>
        <w:t>In the</w:t>
      </w:r>
      <w:r w:rsidRPr="00A304BE">
        <w:rPr>
          <w:rFonts w:ascii="Calibri" w:eastAsia="Times New Roman" w:hAnsi="Calibri" w:cs="Calibri"/>
          <w:color w:val="000000"/>
          <w:sz w:val="24"/>
          <w:szCs w:val="24"/>
        </w:rPr>
        <w:t xml:space="preserve"> event it does become necessary, the </w:t>
      </w:r>
      <w:r w:rsidR="008E151F">
        <w:rPr>
          <w:rFonts w:ascii="Calibri" w:eastAsia="Times New Roman" w:hAnsi="Calibri" w:cs="Calibri"/>
          <w:color w:val="000000"/>
          <w:sz w:val="24"/>
          <w:szCs w:val="24"/>
        </w:rPr>
        <w:t xml:space="preserve">Sullivan </w:t>
      </w:r>
      <w:r w:rsidR="00E419C2">
        <w:rPr>
          <w:rFonts w:ascii="Calibri" w:eastAsia="Times New Roman" w:hAnsi="Calibri" w:cs="Calibri"/>
          <w:color w:val="000000"/>
          <w:sz w:val="24"/>
          <w:szCs w:val="24"/>
        </w:rPr>
        <w:t xml:space="preserve">BOCES </w:t>
      </w:r>
      <w:r w:rsidR="00E419C2" w:rsidRPr="00A304BE">
        <w:rPr>
          <w:rFonts w:ascii="Calibri" w:eastAsia="Times New Roman" w:hAnsi="Calibri" w:cs="Calibri"/>
          <w:color w:val="000000"/>
          <w:sz w:val="24"/>
          <w:szCs w:val="24"/>
        </w:rPr>
        <w:t>will</w:t>
      </w:r>
      <w:r w:rsidRPr="00A304BE">
        <w:rPr>
          <w:rFonts w:ascii="Calibri" w:eastAsia="Times New Roman" w:hAnsi="Calibri" w:cs="Calibri"/>
          <w:color w:val="000000"/>
          <w:sz w:val="24"/>
          <w:szCs w:val="24"/>
        </w:rPr>
        <w:t xml:space="preserve"> work wit</w:t>
      </w:r>
      <w:r w:rsidR="009F12AD">
        <w:rPr>
          <w:rFonts w:ascii="Calibri" w:eastAsia="Times New Roman" w:hAnsi="Calibri" w:cs="Calibri"/>
          <w:color w:val="000000"/>
          <w:sz w:val="24"/>
          <w:szCs w:val="24"/>
        </w:rPr>
        <w:t>hin its locality to source and </w:t>
      </w:r>
      <w:r w:rsidRPr="00A304BE">
        <w:rPr>
          <w:rFonts w:ascii="Calibri" w:eastAsia="Times New Roman" w:hAnsi="Calibri" w:cs="Calibri"/>
          <w:color w:val="000000"/>
          <w:sz w:val="24"/>
          <w:szCs w:val="24"/>
        </w:rPr>
        <w:t>secure emergency housing for essential workers, in order to further contain the spread of the</w:t>
      </w:r>
      <w:r w:rsidR="00E419C2" w:rsidRPr="00A304BE">
        <w:rPr>
          <w:rFonts w:ascii="Calibri" w:eastAsia="Times New Roman" w:hAnsi="Calibri" w:cs="Calibri"/>
          <w:color w:val="000000"/>
          <w:sz w:val="24"/>
          <w:szCs w:val="24"/>
        </w:rPr>
        <w:t> communicable</w:t>
      </w:r>
      <w:r w:rsidRPr="00A304BE">
        <w:rPr>
          <w:rFonts w:ascii="Calibri" w:eastAsia="Times New Roman" w:hAnsi="Calibri" w:cs="Calibri"/>
          <w:color w:val="000000"/>
          <w:sz w:val="24"/>
          <w:szCs w:val="24"/>
        </w:rPr>
        <w:t xml:space="preserve"> disease to the extent applicable to the needs of the workplace. </w:t>
      </w:r>
    </w:p>
    <w:p w14:paraId="41E168A7" w14:textId="77777777" w:rsidR="008E151F" w:rsidRPr="00A304BE" w:rsidRDefault="008E151F" w:rsidP="008E151F">
      <w:pPr>
        <w:widowControl/>
        <w:ind w:left="14" w:right="177" w:firstLine="11"/>
        <w:rPr>
          <w:rFonts w:ascii="Times New Roman" w:eastAsia="Times New Roman" w:hAnsi="Times New Roman" w:cs="Times New Roman"/>
          <w:sz w:val="24"/>
          <w:szCs w:val="24"/>
        </w:rPr>
      </w:pPr>
    </w:p>
    <w:p w14:paraId="0B1F6DB7" w14:textId="436C8C0E" w:rsidR="00A304BE" w:rsidRDefault="00A304BE" w:rsidP="008E151F">
      <w:pPr>
        <w:widowControl/>
        <w:ind w:left="16"/>
        <w:rPr>
          <w:rFonts w:ascii="Calibri" w:eastAsia="Times New Roman" w:hAnsi="Calibri" w:cs="Calibri"/>
          <w:color w:val="000000"/>
          <w:sz w:val="24"/>
          <w:szCs w:val="24"/>
        </w:rPr>
      </w:pPr>
      <w:r w:rsidRPr="00A304BE">
        <w:rPr>
          <w:rFonts w:ascii="Calibri" w:eastAsia="Times New Roman" w:hAnsi="Calibri" w:cs="Calibri"/>
          <w:color w:val="000000"/>
          <w:sz w:val="24"/>
          <w:szCs w:val="24"/>
        </w:rPr>
        <w:t>Options for essential employee emergency housing include the following: </w:t>
      </w:r>
    </w:p>
    <w:p w14:paraId="3645D884" w14:textId="77777777" w:rsidR="008E151F" w:rsidRPr="00A304BE" w:rsidRDefault="008E151F" w:rsidP="008E151F">
      <w:pPr>
        <w:widowControl/>
        <w:ind w:left="16"/>
        <w:rPr>
          <w:rFonts w:ascii="Times New Roman" w:eastAsia="Times New Roman" w:hAnsi="Times New Roman" w:cs="Times New Roman"/>
          <w:sz w:val="24"/>
          <w:szCs w:val="24"/>
        </w:rPr>
      </w:pPr>
    </w:p>
    <w:p w14:paraId="4FC0B4AF" w14:textId="77777777" w:rsidR="00A304BE" w:rsidRPr="00A304BE" w:rsidRDefault="00A304BE" w:rsidP="008E151F">
      <w:pPr>
        <w:widowControl/>
        <w:ind w:left="386"/>
        <w:rPr>
          <w:rFonts w:ascii="Times New Roman" w:eastAsia="Times New Roman" w:hAnsi="Times New Roman" w:cs="Times New Roman"/>
          <w:sz w:val="24"/>
          <w:szCs w:val="24"/>
        </w:rPr>
      </w:pPr>
      <w:r w:rsidRPr="00A304BE">
        <w:rPr>
          <w:rFonts w:ascii="Times New Roman" w:eastAsia="Times New Roman" w:hAnsi="Times New Roman" w:cs="Times New Roman"/>
          <w:color w:val="000000"/>
          <w:sz w:val="24"/>
          <w:szCs w:val="24"/>
        </w:rPr>
        <w:t xml:space="preserve">● </w:t>
      </w:r>
      <w:r w:rsidRPr="00A304BE">
        <w:rPr>
          <w:rFonts w:ascii="Calibri" w:eastAsia="Times New Roman" w:hAnsi="Calibri" w:cs="Calibri"/>
          <w:color w:val="000000"/>
          <w:sz w:val="24"/>
          <w:szCs w:val="24"/>
        </w:rPr>
        <w:t>Resorts World Catskills – (833) 586-9358 </w:t>
      </w:r>
    </w:p>
    <w:p w14:paraId="2EE0880C" w14:textId="77777777" w:rsidR="00A304BE" w:rsidRPr="00A304BE" w:rsidRDefault="00A304BE" w:rsidP="008E151F">
      <w:pPr>
        <w:widowControl/>
        <w:ind w:left="386"/>
        <w:rPr>
          <w:rFonts w:ascii="Times New Roman" w:eastAsia="Times New Roman" w:hAnsi="Times New Roman" w:cs="Times New Roman"/>
          <w:sz w:val="24"/>
          <w:szCs w:val="24"/>
        </w:rPr>
      </w:pPr>
      <w:r w:rsidRPr="00A304BE">
        <w:rPr>
          <w:rFonts w:ascii="Times New Roman" w:eastAsia="Times New Roman" w:hAnsi="Times New Roman" w:cs="Times New Roman"/>
          <w:color w:val="000000"/>
          <w:sz w:val="24"/>
          <w:szCs w:val="24"/>
        </w:rPr>
        <w:t xml:space="preserve">● </w:t>
      </w:r>
      <w:r w:rsidRPr="00A304BE">
        <w:rPr>
          <w:rFonts w:ascii="Calibri" w:eastAsia="Times New Roman" w:hAnsi="Calibri" w:cs="Calibri"/>
          <w:color w:val="000000"/>
          <w:sz w:val="24"/>
          <w:szCs w:val="24"/>
        </w:rPr>
        <w:t>Days Inn by Wyndham Liberty – (845) 747-0062 </w:t>
      </w:r>
    </w:p>
    <w:p w14:paraId="76D01277" w14:textId="77777777" w:rsidR="00A304BE" w:rsidRPr="00A304BE" w:rsidRDefault="00A304BE" w:rsidP="008E151F">
      <w:pPr>
        <w:widowControl/>
        <w:ind w:left="386"/>
        <w:rPr>
          <w:rFonts w:ascii="Times New Roman" w:eastAsia="Times New Roman" w:hAnsi="Times New Roman" w:cs="Times New Roman"/>
          <w:sz w:val="24"/>
          <w:szCs w:val="24"/>
        </w:rPr>
      </w:pPr>
      <w:r w:rsidRPr="00A304BE">
        <w:rPr>
          <w:rFonts w:ascii="Times New Roman" w:eastAsia="Times New Roman" w:hAnsi="Times New Roman" w:cs="Times New Roman"/>
          <w:color w:val="000000"/>
          <w:sz w:val="24"/>
          <w:szCs w:val="24"/>
        </w:rPr>
        <w:t xml:space="preserve">● </w:t>
      </w:r>
      <w:r w:rsidRPr="00A304BE">
        <w:rPr>
          <w:rFonts w:ascii="Calibri" w:eastAsia="Times New Roman" w:hAnsi="Calibri" w:cs="Calibri"/>
          <w:color w:val="000000"/>
          <w:sz w:val="24"/>
          <w:szCs w:val="24"/>
        </w:rPr>
        <w:t>Villa Roma Resort- 1-800-533-6767</w:t>
      </w:r>
    </w:p>
    <w:p w14:paraId="1196866A" w14:textId="77777777" w:rsidR="00A304BE" w:rsidRDefault="00A304BE" w:rsidP="008E151F">
      <w:pPr>
        <w:pStyle w:val="Default"/>
      </w:pPr>
    </w:p>
    <w:p w14:paraId="70053718" w14:textId="33E6989D" w:rsidR="00A304BE" w:rsidRDefault="00A304BE" w:rsidP="008E151F">
      <w:pPr>
        <w:pStyle w:val="Default"/>
        <w:rPr>
          <w:sz w:val="28"/>
          <w:szCs w:val="28"/>
        </w:rPr>
      </w:pPr>
    </w:p>
    <w:p w14:paraId="70D15413" w14:textId="157EE235" w:rsidR="006C43E8" w:rsidRPr="006C43E8" w:rsidRDefault="006C43E8" w:rsidP="00A304BE">
      <w:pPr>
        <w:widowControl/>
        <w:rPr>
          <w:rFonts w:ascii="Times New Roman" w:eastAsia="Times New Roman" w:hAnsi="Times New Roman" w:cs="Times New Roman"/>
          <w:sz w:val="24"/>
          <w:szCs w:val="24"/>
        </w:rPr>
      </w:pPr>
    </w:p>
    <w:p w14:paraId="48E0EF70" w14:textId="77777777" w:rsidR="006C43E8" w:rsidRPr="00503875" w:rsidRDefault="006C43E8" w:rsidP="00D61DF8">
      <w:pPr>
        <w:pStyle w:val="BodyText"/>
        <w:spacing w:after="120"/>
        <w:ind w:left="0" w:right="180"/>
        <w:contextualSpacing/>
        <w:jc w:val="both"/>
        <w:rPr>
          <w:rFonts w:asciiTheme="minorHAnsi" w:hAnsiTheme="minorHAnsi" w:cstheme="minorHAnsi"/>
          <w:sz w:val="24"/>
          <w:szCs w:val="24"/>
        </w:rPr>
      </w:pPr>
    </w:p>
    <w:sectPr w:rsidR="006C43E8" w:rsidRPr="00503875" w:rsidSect="00B74CB0">
      <w:footerReference w:type="default" r:id="rId11"/>
      <w:pgSz w:w="12240" w:h="15840"/>
      <w:pgMar w:top="720" w:right="81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8E27" w14:textId="77777777" w:rsidR="00B631D2" w:rsidRDefault="00B631D2">
      <w:r>
        <w:separator/>
      </w:r>
    </w:p>
  </w:endnote>
  <w:endnote w:type="continuationSeparator" w:id="0">
    <w:p w14:paraId="393D403F" w14:textId="77777777" w:rsidR="00B631D2" w:rsidRDefault="00B6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015987"/>
      <w:docPartObj>
        <w:docPartGallery w:val="Page Numbers (Bottom of Page)"/>
        <w:docPartUnique/>
      </w:docPartObj>
    </w:sdtPr>
    <w:sdtEndPr>
      <w:rPr>
        <w:noProof/>
      </w:rPr>
    </w:sdtEndPr>
    <w:sdtContent>
      <w:p w14:paraId="7B9D67C2" w14:textId="70A5A08D" w:rsidR="00B631D2" w:rsidRDefault="00B631D2" w:rsidP="00E419C2">
        <w:pPr>
          <w:pStyle w:val="Footer"/>
          <w:jc w:val="center"/>
        </w:pPr>
        <w:r>
          <w:t>Board Adopted 8/1/2023</w:t>
        </w:r>
        <w:r>
          <w:tab/>
        </w: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ED1F" w14:textId="4845E735" w:rsidR="00B631D2" w:rsidRDefault="00B631D2" w:rsidP="00B46D7A">
    <w:pPr>
      <w:pStyle w:val="Footer"/>
      <w:jc w:val="right"/>
    </w:pPr>
    <w:r>
      <w:t>BOE approval date: 8/1/2023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5AD3" w14:textId="23443AFD" w:rsidR="00B631D2" w:rsidRDefault="00B631D2">
    <w:pPr>
      <w:spacing w:line="14" w:lineRule="auto"/>
      <w:rPr>
        <w:sz w:val="20"/>
        <w:szCs w:val="20"/>
      </w:rPr>
    </w:pPr>
  </w:p>
  <w:p w14:paraId="0B97D1DB" w14:textId="68B7C549" w:rsidR="00B631D2" w:rsidRDefault="00B631D2">
    <w:pPr>
      <w:spacing w:line="14" w:lineRule="auto"/>
      <w:rPr>
        <w:sz w:val="20"/>
        <w:szCs w:val="20"/>
      </w:rPr>
    </w:pPr>
  </w:p>
  <w:sdt>
    <w:sdtPr>
      <w:rPr>
        <w:sz w:val="20"/>
        <w:szCs w:val="20"/>
      </w:rPr>
      <w:id w:val="962843711"/>
      <w:docPartObj>
        <w:docPartGallery w:val="Page Numbers (Bottom of Page)"/>
        <w:docPartUnique/>
      </w:docPartObj>
    </w:sdtPr>
    <w:sdtEndPr>
      <w:rPr>
        <w:noProof/>
      </w:rPr>
    </w:sdtEndPr>
    <w:sdtContent>
      <w:p w14:paraId="6B660F14" w14:textId="0BEDEBAB" w:rsidR="00B631D2" w:rsidRPr="00127219" w:rsidRDefault="00B631D2" w:rsidP="00E419C2">
        <w:pPr>
          <w:pStyle w:val="Footer"/>
          <w:jc w:val="center"/>
          <w:rPr>
            <w:sz w:val="20"/>
            <w:szCs w:val="20"/>
          </w:rPr>
        </w:pPr>
        <w:r w:rsidRPr="00127219">
          <w:rPr>
            <w:sz w:val="20"/>
            <w:szCs w:val="20"/>
          </w:rPr>
          <w:t>Board Adopted</w:t>
        </w:r>
        <w:r w:rsidR="00340576">
          <w:rPr>
            <w:sz w:val="20"/>
            <w:szCs w:val="20"/>
          </w:rPr>
          <w:t xml:space="preserve"> 8/1/2023</w:t>
        </w:r>
        <w:r w:rsidRPr="00127219">
          <w:rPr>
            <w:sz w:val="20"/>
            <w:szCs w:val="20"/>
          </w:rPr>
          <w:tab/>
        </w:r>
        <w:r w:rsidRPr="00127219">
          <w:rPr>
            <w:sz w:val="20"/>
            <w:szCs w:val="20"/>
          </w:rPr>
          <w:tab/>
        </w:r>
        <w:r w:rsidRPr="00127219">
          <w:rPr>
            <w:sz w:val="20"/>
            <w:szCs w:val="20"/>
          </w:rPr>
          <w:tab/>
          <w:t xml:space="preserve"> </w:t>
        </w:r>
        <w:r w:rsidRPr="00127219">
          <w:rPr>
            <w:sz w:val="20"/>
            <w:szCs w:val="20"/>
          </w:rPr>
          <w:fldChar w:fldCharType="begin"/>
        </w:r>
        <w:r w:rsidRPr="00127219">
          <w:rPr>
            <w:sz w:val="20"/>
            <w:szCs w:val="20"/>
          </w:rPr>
          <w:instrText xml:space="preserve"> PAGE   \* MERGEFORMAT </w:instrText>
        </w:r>
        <w:r w:rsidRPr="00127219">
          <w:rPr>
            <w:sz w:val="20"/>
            <w:szCs w:val="20"/>
          </w:rPr>
          <w:fldChar w:fldCharType="separate"/>
        </w:r>
        <w:r>
          <w:rPr>
            <w:noProof/>
            <w:sz w:val="20"/>
            <w:szCs w:val="20"/>
          </w:rPr>
          <w:t>19</w:t>
        </w:r>
        <w:r w:rsidRPr="00127219">
          <w:rPr>
            <w:noProof/>
            <w:sz w:val="20"/>
            <w:szCs w:val="20"/>
          </w:rPr>
          <w:fldChar w:fldCharType="end"/>
        </w:r>
      </w:p>
    </w:sdtContent>
  </w:sdt>
  <w:p w14:paraId="6D1861E0" w14:textId="77777777" w:rsidR="00B631D2" w:rsidRDefault="00B631D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D46F" w14:textId="77777777" w:rsidR="00B631D2" w:rsidRDefault="00B631D2">
      <w:r>
        <w:separator/>
      </w:r>
    </w:p>
  </w:footnote>
  <w:footnote w:type="continuationSeparator" w:id="0">
    <w:p w14:paraId="7828C775" w14:textId="77777777" w:rsidR="00B631D2" w:rsidRDefault="00B6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C4D"/>
    <w:multiLevelType w:val="hybridMultilevel"/>
    <w:tmpl w:val="E710FC0A"/>
    <w:lvl w:ilvl="0" w:tplc="CC6244A0">
      <w:start w:val="1"/>
      <w:numFmt w:val="decimal"/>
      <w:lvlText w:val="%1."/>
      <w:lvlJc w:val="left"/>
      <w:pPr>
        <w:ind w:left="1540" w:hanging="720"/>
        <w:jc w:val="right"/>
      </w:pPr>
      <w:rPr>
        <w:rFonts w:ascii="Calibri" w:eastAsia="Calibri" w:hAnsi="Calibri" w:hint="default"/>
        <w:sz w:val="22"/>
        <w:szCs w:val="22"/>
      </w:rPr>
    </w:lvl>
    <w:lvl w:ilvl="1" w:tplc="26E0CE10">
      <w:start w:val="1"/>
      <w:numFmt w:val="bullet"/>
      <w:lvlText w:val="•"/>
      <w:lvlJc w:val="left"/>
      <w:pPr>
        <w:ind w:left="2344" w:hanging="720"/>
      </w:pPr>
      <w:rPr>
        <w:rFonts w:hint="default"/>
      </w:rPr>
    </w:lvl>
    <w:lvl w:ilvl="2" w:tplc="BE8A2428">
      <w:start w:val="1"/>
      <w:numFmt w:val="bullet"/>
      <w:lvlText w:val="•"/>
      <w:lvlJc w:val="left"/>
      <w:pPr>
        <w:ind w:left="3148" w:hanging="720"/>
      </w:pPr>
      <w:rPr>
        <w:rFonts w:hint="default"/>
      </w:rPr>
    </w:lvl>
    <w:lvl w:ilvl="3" w:tplc="7868B146">
      <w:start w:val="1"/>
      <w:numFmt w:val="bullet"/>
      <w:lvlText w:val="•"/>
      <w:lvlJc w:val="left"/>
      <w:pPr>
        <w:ind w:left="3952" w:hanging="720"/>
      </w:pPr>
      <w:rPr>
        <w:rFonts w:hint="default"/>
      </w:rPr>
    </w:lvl>
    <w:lvl w:ilvl="4" w:tplc="4FF855A6">
      <w:start w:val="1"/>
      <w:numFmt w:val="bullet"/>
      <w:lvlText w:val="•"/>
      <w:lvlJc w:val="left"/>
      <w:pPr>
        <w:ind w:left="4756" w:hanging="720"/>
      </w:pPr>
      <w:rPr>
        <w:rFonts w:hint="default"/>
      </w:rPr>
    </w:lvl>
    <w:lvl w:ilvl="5" w:tplc="2354C1A6">
      <w:start w:val="1"/>
      <w:numFmt w:val="bullet"/>
      <w:lvlText w:val="•"/>
      <w:lvlJc w:val="left"/>
      <w:pPr>
        <w:ind w:left="5560" w:hanging="720"/>
      </w:pPr>
      <w:rPr>
        <w:rFonts w:hint="default"/>
      </w:rPr>
    </w:lvl>
    <w:lvl w:ilvl="6" w:tplc="70864E06">
      <w:start w:val="1"/>
      <w:numFmt w:val="bullet"/>
      <w:lvlText w:val="•"/>
      <w:lvlJc w:val="left"/>
      <w:pPr>
        <w:ind w:left="6364" w:hanging="720"/>
      </w:pPr>
      <w:rPr>
        <w:rFonts w:hint="default"/>
      </w:rPr>
    </w:lvl>
    <w:lvl w:ilvl="7" w:tplc="CACC81C8">
      <w:start w:val="1"/>
      <w:numFmt w:val="bullet"/>
      <w:lvlText w:val="•"/>
      <w:lvlJc w:val="left"/>
      <w:pPr>
        <w:ind w:left="7168" w:hanging="720"/>
      </w:pPr>
      <w:rPr>
        <w:rFonts w:hint="default"/>
      </w:rPr>
    </w:lvl>
    <w:lvl w:ilvl="8" w:tplc="449A1CEE">
      <w:start w:val="1"/>
      <w:numFmt w:val="bullet"/>
      <w:lvlText w:val="•"/>
      <w:lvlJc w:val="left"/>
      <w:pPr>
        <w:ind w:left="7972" w:hanging="720"/>
      </w:pPr>
      <w:rPr>
        <w:rFonts w:hint="default"/>
      </w:rPr>
    </w:lvl>
  </w:abstractNum>
  <w:abstractNum w:abstractNumId="1" w15:restartNumberingAfterBreak="0">
    <w:nsid w:val="06132808"/>
    <w:multiLevelType w:val="multilevel"/>
    <w:tmpl w:val="FB6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76C11"/>
    <w:multiLevelType w:val="hybridMultilevel"/>
    <w:tmpl w:val="25628AC4"/>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 w15:restartNumberingAfterBreak="0">
    <w:nsid w:val="09F70CDE"/>
    <w:multiLevelType w:val="multilevel"/>
    <w:tmpl w:val="95D2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96797"/>
    <w:multiLevelType w:val="hybridMultilevel"/>
    <w:tmpl w:val="849CFE3C"/>
    <w:lvl w:ilvl="0" w:tplc="01569958">
      <w:start w:val="1"/>
      <w:numFmt w:val="bullet"/>
      <w:lvlText w:val=""/>
      <w:lvlJc w:val="left"/>
      <w:pPr>
        <w:ind w:left="760" w:hanging="360"/>
      </w:pPr>
      <w:rPr>
        <w:rFonts w:ascii="Symbol" w:hAnsi="Symbol" w:hint="default"/>
        <w:color w:val="auto"/>
        <w:sz w:val="22"/>
        <w:szCs w:val="22"/>
      </w:rPr>
    </w:lvl>
    <w:lvl w:ilvl="1" w:tplc="E7100956">
      <w:start w:val="1"/>
      <w:numFmt w:val="bullet"/>
      <w:lvlText w:val="•"/>
      <w:lvlJc w:val="left"/>
      <w:pPr>
        <w:ind w:left="1636" w:hanging="360"/>
      </w:pPr>
      <w:rPr>
        <w:rFonts w:hint="default"/>
      </w:rPr>
    </w:lvl>
    <w:lvl w:ilvl="2" w:tplc="7E82A72C">
      <w:start w:val="1"/>
      <w:numFmt w:val="bullet"/>
      <w:lvlText w:val="•"/>
      <w:lvlJc w:val="left"/>
      <w:pPr>
        <w:ind w:left="2512" w:hanging="360"/>
      </w:pPr>
      <w:rPr>
        <w:rFonts w:hint="default"/>
      </w:rPr>
    </w:lvl>
    <w:lvl w:ilvl="3" w:tplc="F4E22806">
      <w:start w:val="1"/>
      <w:numFmt w:val="bullet"/>
      <w:lvlText w:val="•"/>
      <w:lvlJc w:val="left"/>
      <w:pPr>
        <w:ind w:left="3388" w:hanging="360"/>
      </w:pPr>
      <w:rPr>
        <w:rFonts w:hint="default"/>
      </w:rPr>
    </w:lvl>
    <w:lvl w:ilvl="4" w:tplc="DBF03456">
      <w:start w:val="1"/>
      <w:numFmt w:val="bullet"/>
      <w:lvlText w:val="•"/>
      <w:lvlJc w:val="left"/>
      <w:pPr>
        <w:ind w:left="4264" w:hanging="360"/>
      </w:pPr>
      <w:rPr>
        <w:rFonts w:hint="default"/>
      </w:rPr>
    </w:lvl>
    <w:lvl w:ilvl="5" w:tplc="1DB287E4">
      <w:start w:val="1"/>
      <w:numFmt w:val="bullet"/>
      <w:lvlText w:val="•"/>
      <w:lvlJc w:val="left"/>
      <w:pPr>
        <w:ind w:left="5140" w:hanging="360"/>
      </w:pPr>
      <w:rPr>
        <w:rFonts w:hint="default"/>
      </w:rPr>
    </w:lvl>
    <w:lvl w:ilvl="6" w:tplc="9C866E92">
      <w:start w:val="1"/>
      <w:numFmt w:val="bullet"/>
      <w:lvlText w:val="•"/>
      <w:lvlJc w:val="left"/>
      <w:pPr>
        <w:ind w:left="6016" w:hanging="360"/>
      </w:pPr>
      <w:rPr>
        <w:rFonts w:hint="default"/>
      </w:rPr>
    </w:lvl>
    <w:lvl w:ilvl="7" w:tplc="581C8F76">
      <w:start w:val="1"/>
      <w:numFmt w:val="bullet"/>
      <w:lvlText w:val="•"/>
      <w:lvlJc w:val="left"/>
      <w:pPr>
        <w:ind w:left="6892" w:hanging="360"/>
      </w:pPr>
      <w:rPr>
        <w:rFonts w:hint="default"/>
      </w:rPr>
    </w:lvl>
    <w:lvl w:ilvl="8" w:tplc="4364A12E">
      <w:start w:val="1"/>
      <w:numFmt w:val="bullet"/>
      <w:lvlText w:val="•"/>
      <w:lvlJc w:val="left"/>
      <w:pPr>
        <w:ind w:left="7768" w:hanging="360"/>
      </w:pPr>
      <w:rPr>
        <w:rFonts w:hint="default"/>
      </w:rPr>
    </w:lvl>
  </w:abstractNum>
  <w:abstractNum w:abstractNumId="5" w15:restartNumberingAfterBreak="0">
    <w:nsid w:val="0E1F7B1B"/>
    <w:multiLevelType w:val="hybridMultilevel"/>
    <w:tmpl w:val="278A5664"/>
    <w:lvl w:ilvl="0" w:tplc="9D7C32D0">
      <w:start w:val="1"/>
      <w:numFmt w:val="decimal"/>
      <w:lvlText w:val="%1."/>
      <w:lvlJc w:val="left"/>
      <w:pPr>
        <w:ind w:left="460" w:hanging="360"/>
      </w:pPr>
      <w:rPr>
        <w:rFonts w:ascii="Calibri" w:eastAsia="Calibri" w:hAnsi="Calibri" w:hint="default"/>
        <w:sz w:val="22"/>
        <w:szCs w:val="22"/>
      </w:rPr>
    </w:lvl>
    <w:lvl w:ilvl="1" w:tplc="A22AA5E0">
      <w:start w:val="1"/>
      <w:numFmt w:val="decimal"/>
      <w:lvlText w:val="%2."/>
      <w:lvlJc w:val="left"/>
      <w:pPr>
        <w:ind w:left="532" w:hanging="360"/>
      </w:pPr>
      <w:rPr>
        <w:rFonts w:ascii="Calibri" w:eastAsia="Calibri" w:hAnsi="Calibri" w:hint="default"/>
        <w:sz w:val="22"/>
        <w:szCs w:val="22"/>
      </w:rPr>
    </w:lvl>
    <w:lvl w:ilvl="2" w:tplc="27544A26">
      <w:start w:val="1"/>
      <w:numFmt w:val="bullet"/>
      <w:lvlText w:val="•"/>
      <w:lvlJc w:val="left"/>
      <w:pPr>
        <w:ind w:left="1537" w:hanging="360"/>
      </w:pPr>
      <w:rPr>
        <w:rFonts w:hint="default"/>
      </w:rPr>
    </w:lvl>
    <w:lvl w:ilvl="3" w:tplc="02327C3A">
      <w:start w:val="1"/>
      <w:numFmt w:val="bullet"/>
      <w:lvlText w:val="•"/>
      <w:lvlJc w:val="left"/>
      <w:pPr>
        <w:ind w:left="2543" w:hanging="360"/>
      </w:pPr>
      <w:rPr>
        <w:rFonts w:hint="default"/>
      </w:rPr>
    </w:lvl>
    <w:lvl w:ilvl="4" w:tplc="5CD8443C">
      <w:start w:val="1"/>
      <w:numFmt w:val="bullet"/>
      <w:lvlText w:val="•"/>
      <w:lvlJc w:val="left"/>
      <w:pPr>
        <w:ind w:left="3548" w:hanging="360"/>
      </w:pPr>
      <w:rPr>
        <w:rFonts w:hint="default"/>
      </w:rPr>
    </w:lvl>
    <w:lvl w:ilvl="5" w:tplc="309C40D2">
      <w:start w:val="1"/>
      <w:numFmt w:val="bullet"/>
      <w:lvlText w:val="•"/>
      <w:lvlJc w:val="left"/>
      <w:pPr>
        <w:ind w:left="4553" w:hanging="360"/>
      </w:pPr>
      <w:rPr>
        <w:rFonts w:hint="default"/>
      </w:rPr>
    </w:lvl>
    <w:lvl w:ilvl="6" w:tplc="4BE03F38">
      <w:start w:val="1"/>
      <w:numFmt w:val="bullet"/>
      <w:lvlText w:val="•"/>
      <w:lvlJc w:val="left"/>
      <w:pPr>
        <w:ind w:left="5558" w:hanging="360"/>
      </w:pPr>
      <w:rPr>
        <w:rFonts w:hint="default"/>
      </w:rPr>
    </w:lvl>
    <w:lvl w:ilvl="7" w:tplc="A9AA553A">
      <w:start w:val="1"/>
      <w:numFmt w:val="bullet"/>
      <w:lvlText w:val="•"/>
      <w:lvlJc w:val="left"/>
      <w:pPr>
        <w:ind w:left="6564" w:hanging="360"/>
      </w:pPr>
      <w:rPr>
        <w:rFonts w:hint="default"/>
      </w:rPr>
    </w:lvl>
    <w:lvl w:ilvl="8" w:tplc="2A78B128">
      <w:start w:val="1"/>
      <w:numFmt w:val="bullet"/>
      <w:lvlText w:val="•"/>
      <w:lvlJc w:val="left"/>
      <w:pPr>
        <w:ind w:left="7569" w:hanging="360"/>
      </w:pPr>
      <w:rPr>
        <w:rFonts w:hint="default"/>
      </w:rPr>
    </w:lvl>
  </w:abstractNum>
  <w:abstractNum w:abstractNumId="6" w15:restartNumberingAfterBreak="0">
    <w:nsid w:val="19865C32"/>
    <w:multiLevelType w:val="multilevel"/>
    <w:tmpl w:val="4FD2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70B92"/>
    <w:multiLevelType w:val="hybridMultilevel"/>
    <w:tmpl w:val="1CF2C72C"/>
    <w:lvl w:ilvl="0" w:tplc="5A8ABDD6">
      <w:start w:val="1"/>
      <w:numFmt w:val="bullet"/>
      <w:lvlText w:val=""/>
      <w:lvlJc w:val="left"/>
      <w:pPr>
        <w:ind w:left="906" w:hanging="360"/>
      </w:pPr>
      <w:rPr>
        <w:rFonts w:ascii="Symbol" w:eastAsia="Symbol" w:hAnsi="Symbol" w:hint="default"/>
        <w:sz w:val="22"/>
        <w:szCs w:val="22"/>
      </w:rPr>
    </w:lvl>
    <w:lvl w:ilvl="1" w:tplc="60B47166">
      <w:start w:val="1"/>
      <w:numFmt w:val="bullet"/>
      <w:lvlText w:val="•"/>
      <w:lvlJc w:val="left"/>
      <w:pPr>
        <w:ind w:left="1774" w:hanging="360"/>
      </w:pPr>
      <w:rPr>
        <w:rFonts w:hint="default"/>
      </w:rPr>
    </w:lvl>
    <w:lvl w:ilvl="2" w:tplc="B150FB2E">
      <w:start w:val="1"/>
      <w:numFmt w:val="bullet"/>
      <w:lvlText w:val="•"/>
      <w:lvlJc w:val="left"/>
      <w:pPr>
        <w:ind w:left="2641" w:hanging="360"/>
      </w:pPr>
      <w:rPr>
        <w:rFonts w:hint="default"/>
      </w:rPr>
    </w:lvl>
    <w:lvl w:ilvl="3" w:tplc="C76031EA">
      <w:start w:val="1"/>
      <w:numFmt w:val="bullet"/>
      <w:lvlText w:val="•"/>
      <w:lvlJc w:val="left"/>
      <w:pPr>
        <w:ind w:left="3508" w:hanging="360"/>
      </w:pPr>
      <w:rPr>
        <w:rFonts w:hint="default"/>
      </w:rPr>
    </w:lvl>
    <w:lvl w:ilvl="4" w:tplc="63BA4978">
      <w:start w:val="1"/>
      <w:numFmt w:val="bullet"/>
      <w:lvlText w:val="•"/>
      <w:lvlJc w:val="left"/>
      <w:pPr>
        <w:ind w:left="4376" w:hanging="360"/>
      </w:pPr>
      <w:rPr>
        <w:rFonts w:hint="default"/>
      </w:rPr>
    </w:lvl>
    <w:lvl w:ilvl="5" w:tplc="F05E0BB2">
      <w:start w:val="1"/>
      <w:numFmt w:val="bullet"/>
      <w:lvlText w:val="•"/>
      <w:lvlJc w:val="left"/>
      <w:pPr>
        <w:ind w:left="5243" w:hanging="360"/>
      </w:pPr>
      <w:rPr>
        <w:rFonts w:hint="default"/>
      </w:rPr>
    </w:lvl>
    <w:lvl w:ilvl="6" w:tplc="2BAE3138">
      <w:start w:val="1"/>
      <w:numFmt w:val="bullet"/>
      <w:lvlText w:val="•"/>
      <w:lvlJc w:val="left"/>
      <w:pPr>
        <w:ind w:left="6110" w:hanging="360"/>
      </w:pPr>
      <w:rPr>
        <w:rFonts w:hint="default"/>
      </w:rPr>
    </w:lvl>
    <w:lvl w:ilvl="7" w:tplc="A732C42C">
      <w:start w:val="1"/>
      <w:numFmt w:val="bullet"/>
      <w:lvlText w:val="•"/>
      <w:lvlJc w:val="left"/>
      <w:pPr>
        <w:ind w:left="6978" w:hanging="360"/>
      </w:pPr>
      <w:rPr>
        <w:rFonts w:hint="default"/>
      </w:rPr>
    </w:lvl>
    <w:lvl w:ilvl="8" w:tplc="72F0E384">
      <w:start w:val="1"/>
      <w:numFmt w:val="bullet"/>
      <w:lvlText w:val="•"/>
      <w:lvlJc w:val="left"/>
      <w:pPr>
        <w:ind w:left="7845" w:hanging="360"/>
      </w:pPr>
      <w:rPr>
        <w:rFonts w:hint="default"/>
      </w:rPr>
    </w:lvl>
  </w:abstractNum>
  <w:abstractNum w:abstractNumId="8" w15:restartNumberingAfterBreak="0">
    <w:nsid w:val="239F3823"/>
    <w:multiLevelType w:val="hybridMultilevel"/>
    <w:tmpl w:val="9632697A"/>
    <w:lvl w:ilvl="0" w:tplc="04090001">
      <w:start w:val="1"/>
      <w:numFmt w:val="bullet"/>
      <w:lvlText w:val=""/>
      <w:lvlJc w:val="left"/>
      <w:pPr>
        <w:ind w:left="760" w:hanging="360"/>
      </w:pPr>
      <w:rPr>
        <w:rFonts w:ascii="Symbol" w:hAnsi="Symbol" w:hint="default"/>
        <w:sz w:val="22"/>
        <w:szCs w:val="22"/>
      </w:rPr>
    </w:lvl>
    <w:lvl w:ilvl="1" w:tplc="04090003">
      <w:start w:val="1"/>
      <w:numFmt w:val="bullet"/>
      <w:lvlText w:val="o"/>
      <w:lvlJc w:val="left"/>
      <w:pPr>
        <w:ind w:left="1636" w:hanging="360"/>
      </w:pPr>
      <w:rPr>
        <w:rFonts w:ascii="Courier New" w:hAnsi="Courier New" w:cs="Courier New" w:hint="default"/>
      </w:rPr>
    </w:lvl>
    <w:lvl w:ilvl="2" w:tplc="7E82A72C">
      <w:start w:val="1"/>
      <w:numFmt w:val="bullet"/>
      <w:lvlText w:val="•"/>
      <w:lvlJc w:val="left"/>
      <w:pPr>
        <w:ind w:left="2512" w:hanging="360"/>
      </w:pPr>
      <w:rPr>
        <w:rFonts w:hint="default"/>
      </w:rPr>
    </w:lvl>
    <w:lvl w:ilvl="3" w:tplc="F4E22806">
      <w:start w:val="1"/>
      <w:numFmt w:val="bullet"/>
      <w:lvlText w:val="•"/>
      <w:lvlJc w:val="left"/>
      <w:pPr>
        <w:ind w:left="3388" w:hanging="360"/>
      </w:pPr>
      <w:rPr>
        <w:rFonts w:hint="default"/>
      </w:rPr>
    </w:lvl>
    <w:lvl w:ilvl="4" w:tplc="DBF03456">
      <w:start w:val="1"/>
      <w:numFmt w:val="bullet"/>
      <w:lvlText w:val="•"/>
      <w:lvlJc w:val="left"/>
      <w:pPr>
        <w:ind w:left="4264" w:hanging="360"/>
      </w:pPr>
      <w:rPr>
        <w:rFonts w:hint="default"/>
      </w:rPr>
    </w:lvl>
    <w:lvl w:ilvl="5" w:tplc="1DB287E4">
      <w:start w:val="1"/>
      <w:numFmt w:val="bullet"/>
      <w:lvlText w:val="•"/>
      <w:lvlJc w:val="left"/>
      <w:pPr>
        <w:ind w:left="5140" w:hanging="360"/>
      </w:pPr>
      <w:rPr>
        <w:rFonts w:hint="default"/>
      </w:rPr>
    </w:lvl>
    <w:lvl w:ilvl="6" w:tplc="9C866E92">
      <w:start w:val="1"/>
      <w:numFmt w:val="bullet"/>
      <w:lvlText w:val="•"/>
      <w:lvlJc w:val="left"/>
      <w:pPr>
        <w:ind w:left="6016" w:hanging="360"/>
      </w:pPr>
      <w:rPr>
        <w:rFonts w:hint="default"/>
      </w:rPr>
    </w:lvl>
    <w:lvl w:ilvl="7" w:tplc="581C8F76">
      <w:start w:val="1"/>
      <w:numFmt w:val="bullet"/>
      <w:lvlText w:val="•"/>
      <w:lvlJc w:val="left"/>
      <w:pPr>
        <w:ind w:left="6892" w:hanging="360"/>
      </w:pPr>
      <w:rPr>
        <w:rFonts w:hint="default"/>
      </w:rPr>
    </w:lvl>
    <w:lvl w:ilvl="8" w:tplc="4364A12E">
      <w:start w:val="1"/>
      <w:numFmt w:val="bullet"/>
      <w:lvlText w:val="•"/>
      <w:lvlJc w:val="left"/>
      <w:pPr>
        <w:ind w:left="7768" w:hanging="360"/>
      </w:pPr>
      <w:rPr>
        <w:rFonts w:hint="default"/>
      </w:rPr>
    </w:lvl>
  </w:abstractNum>
  <w:abstractNum w:abstractNumId="9" w15:restartNumberingAfterBreak="0">
    <w:nsid w:val="293934ED"/>
    <w:multiLevelType w:val="hybridMultilevel"/>
    <w:tmpl w:val="704EF512"/>
    <w:lvl w:ilvl="0" w:tplc="6C543416">
      <w:start w:val="5"/>
      <w:numFmt w:val="decimal"/>
      <w:lvlText w:val="%1."/>
      <w:lvlJc w:val="left"/>
      <w:pPr>
        <w:ind w:left="532" w:hanging="360"/>
      </w:pPr>
      <w:rPr>
        <w:rFonts w:ascii="Times New Roman" w:eastAsia="Times New Roman" w:hAnsi="Times New Roman" w:hint="default"/>
        <w:spacing w:val="1"/>
        <w:w w:val="99"/>
        <w:sz w:val="20"/>
        <w:szCs w:val="20"/>
      </w:rPr>
    </w:lvl>
    <w:lvl w:ilvl="1" w:tplc="C10A4FB4">
      <w:start w:val="1"/>
      <w:numFmt w:val="decimal"/>
      <w:lvlText w:val="%2."/>
      <w:lvlJc w:val="left"/>
      <w:pPr>
        <w:ind w:left="1540" w:hanging="720"/>
      </w:pPr>
      <w:rPr>
        <w:rFonts w:ascii="Calibri" w:eastAsia="Calibri" w:hAnsi="Calibri" w:hint="default"/>
        <w:sz w:val="22"/>
        <w:szCs w:val="22"/>
      </w:rPr>
    </w:lvl>
    <w:lvl w:ilvl="2" w:tplc="11AEB22A">
      <w:start w:val="1"/>
      <w:numFmt w:val="lowerLetter"/>
      <w:lvlText w:val="%3."/>
      <w:lvlJc w:val="left"/>
      <w:pPr>
        <w:ind w:left="2981" w:hanging="721"/>
      </w:pPr>
      <w:rPr>
        <w:rFonts w:ascii="Calibri" w:eastAsia="Calibri" w:hAnsi="Calibri" w:hint="default"/>
        <w:spacing w:val="-1"/>
        <w:sz w:val="22"/>
        <w:szCs w:val="22"/>
      </w:rPr>
    </w:lvl>
    <w:lvl w:ilvl="3" w:tplc="820694A8">
      <w:start w:val="1"/>
      <w:numFmt w:val="bullet"/>
      <w:lvlText w:val="•"/>
      <w:lvlJc w:val="left"/>
      <w:pPr>
        <w:ind w:left="3805" w:hanging="721"/>
      </w:pPr>
      <w:rPr>
        <w:rFonts w:hint="default"/>
      </w:rPr>
    </w:lvl>
    <w:lvl w:ilvl="4" w:tplc="902083EC">
      <w:start w:val="1"/>
      <w:numFmt w:val="bullet"/>
      <w:lvlText w:val="•"/>
      <w:lvlJc w:val="left"/>
      <w:pPr>
        <w:ind w:left="4630" w:hanging="721"/>
      </w:pPr>
      <w:rPr>
        <w:rFonts w:hint="default"/>
      </w:rPr>
    </w:lvl>
    <w:lvl w:ilvl="5" w:tplc="8778B076">
      <w:start w:val="1"/>
      <w:numFmt w:val="bullet"/>
      <w:lvlText w:val="•"/>
      <w:lvlJc w:val="left"/>
      <w:pPr>
        <w:ind w:left="5455" w:hanging="721"/>
      </w:pPr>
      <w:rPr>
        <w:rFonts w:hint="default"/>
      </w:rPr>
    </w:lvl>
    <w:lvl w:ilvl="6" w:tplc="223CA6EA">
      <w:start w:val="1"/>
      <w:numFmt w:val="bullet"/>
      <w:lvlText w:val="•"/>
      <w:lvlJc w:val="left"/>
      <w:pPr>
        <w:ind w:left="6280" w:hanging="721"/>
      </w:pPr>
      <w:rPr>
        <w:rFonts w:hint="default"/>
      </w:rPr>
    </w:lvl>
    <w:lvl w:ilvl="7" w:tplc="D4E28E6E">
      <w:start w:val="1"/>
      <w:numFmt w:val="bullet"/>
      <w:lvlText w:val="•"/>
      <w:lvlJc w:val="left"/>
      <w:pPr>
        <w:ind w:left="7105" w:hanging="721"/>
      </w:pPr>
      <w:rPr>
        <w:rFonts w:hint="default"/>
      </w:rPr>
    </w:lvl>
    <w:lvl w:ilvl="8" w:tplc="AA249088">
      <w:start w:val="1"/>
      <w:numFmt w:val="bullet"/>
      <w:lvlText w:val="•"/>
      <w:lvlJc w:val="left"/>
      <w:pPr>
        <w:ind w:left="7930" w:hanging="721"/>
      </w:pPr>
      <w:rPr>
        <w:rFonts w:hint="default"/>
      </w:rPr>
    </w:lvl>
  </w:abstractNum>
  <w:abstractNum w:abstractNumId="10" w15:restartNumberingAfterBreak="0">
    <w:nsid w:val="2AC453B9"/>
    <w:multiLevelType w:val="hybridMultilevel"/>
    <w:tmpl w:val="3A762182"/>
    <w:lvl w:ilvl="0" w:tplc="D87CBF6C">
      <w:start w:val="1"/>
      <w:numFmt w:val="decimal"/>
      <w:lvlText w:val="%1."/>
      <w:lvlJc w:val="left"/>
      <w:pPr>
        <w:ind w:left="1540" w:hanging="720"/>
      </w:pPr>
      <w:rPr>
        <w:rFonts w:ascii="Calibri" w:eastAsia="Calibri" w:hAnsi="Calibri" w:hint="default"/>
        <w:sz w:val="22"/>
        <w:szCs w:val="22"/>
      </w:rPr>
    </w:lvl>
    <w:lvl w:ilvl="1" w:tplc="12DE1A28">
      <w:start w:val="1"/>
      <w:numFmt w:val="bullet"/>
      <w:lvlText w:val="•"/>
      <w:lvlJc w:val="left"/>
      <w:pPr>
        <w:ind w:left="2344" w:hanging="720"/>
      </w:pPr>
      <w:rPr>
        <w:rFonts w:hint="default"/>
      </w:rPr>
    </w:lvl>
    <w:lvl w:ilvl="2" w:tplc="C43CE23C">
      <w:start w:val="1"/>
      <w:numFmt w:val="bullet"/>
      <w:lvlText w:val="•"/>
      <w:lvlJc w:val="left"/>
      <w:pPr>
        <w:ind w:left="3148" w:hanging="720"/>
      </w:pPr>
      <w:rPr>
        <w:rFonts w:hint="default"/>
      </w:rPr>
    </w:lvl>
    <w:lvl w:ilvl="3" w:tplc="9F90DD32">
      <w:start w:val="1"/>
      <w:numFmt w:val="bullet"/>
      <w:lvlText w:val="•"/>
      <w:lvlJc w:val="left"/>
      <w:pPr>
        <w:ind w:left="3952" w:hanging="720"/>
      </w:pPr>
      <w:rPr>
        <w:rFonts w:hint="default"/>
      </w:rPr>
    </w:lvl>
    <w:lvl w:ilvl="4" w:tplc="82B26942">
      <w:start w:val="1"/>
      <w:numFmt w:val="bullet"/>
      <w:lvlText w:val="•"/>
      <w:lvlJc w:val="left"/>
      <w:pPr>
        <w:ind w:left="4756" w:hanging="720"/>
      </w:pPr>
      <w:rPr>
        <w:rFonts w:hint="default"/>
      </w:rPr>
    </w:lvl>
    <w:lvl w:ilvl="5" w:tplc="64E877F0">
      <w:start w:val="1"/>
      <w:numFmt w:val="bullet"/>
      <w:lvlText w:val="•"/>
      <w:lvlJc w:val="left"/>
      <w:pPr>
        <w:ind w:left="5560" w:hanging="720"/>
      </w:pPr>
      <w:rPr>
        <w:rFonts w:hint="default"/>
      </w:rPr>
    </w:lvl>
    <w:lvl w:ilvl="6" w:tplc="B7967910">
      <w:start w:val="1"/>
      <w:numFmt w:val="bullet"/>
      <w:lvlText w:val="•"/>
      <w:lvlJc w:val="left"/>
      <w:pPr>
        <w:ind w:left="6364" w:hanging="720"/>
      </w:pPr>
      <w:rPr>
        <w:rFonts w:hint="default"/>
      </w:rPr>
    </w:lvl>
    <w:lvl w:ilvl="7" w:tplc="FBBE639E">
      <w:start w:val="1"/>
      <w:numFmt w:val="bullet"/>
      <w:lvlText w:val="•"/>
      <w:lvlJc w:val="left"/>
      <w:pPr>
        <w:ind w:left="7168" w:hanging="720"/>
      </w:pPr>
      <w:rPr>
        <w:rFonts w:hint="default"/>
      </w:rPr>
    </w:lvl>
    <w:lvl w:ilvl="8" w:tplc="FEEC7054">
      <w:start w:val="1"/>
      <w:numFmt w:val="bullet"/>
      <w:lvlText w:val="•"/>
      <w:lvlJc w:val="left"/>
      <w:pPr>
        <w:ind w:left="7972" w:hanging="720"/>
      </w:pPr>
      <w:rPr>
        <w:rFonts w:hint="default"/>
      </w:rPr>
    </w:lvl>
  </w:abstractNum>
  <w:abstractNum w:abstractNumId="11" w15:restartNumberingAfterBreak="0">
    <w:nsid w:val="2BAB7E90"/>
    <w:multiLevelType w:val="hybridMultilevel"/>
    <w:tmpl w:val="596E409C"/>
    <w:lvl w:ilvl="0" w:tplc="040EE2D8">
      <w:start w:val="1"/>
      <w:numFmt w:val="decimal"/>
      <w:lvlText w:val="%1."/>
      <w:lvlJc w:val="left"/>
      <w:pPr>
        <w:ind w:left="820" w:hanging="360"/>
      </w:pPr>
      <w:rPr>
        <w:rFonts w:ascii="Calibri" w:eastAsia="Calibri" w:hAnsi="Calibri" w:hint="default"/>
        <w:sz w:val="22"/>
        <w:szCs w:val="22"/>
      </w:rPr>
    </w:lvl>
    <w:lvl w:ilvl="1" w:tplc="0752151E">
      <w:start w:val="1"/>
      <w:numFmt w:val="bullet"/>
      <w:lvlText w:val=""/>
      <w:lvlJc w:val="left"/>
      <w:pPr>
        <w:ind w:left="1540" w:hanging="360"/>
      </w:pPr>
      <w:rPr>
        <w:rFonts w:ascii="Symbol" w:eastAsia="Symbol" w:hAnsi="Symbol" w:hint="default"/>
        <w:sz w:val="22"/>
        <w:szCs w:val="22"/>
      </w:rPr>
    </w:lvl>
    <w:lvl w:ilvl="2" w:tplc="A5DEB790">
      <w:start w:val="1"/>
      <w:numFmt w:val="bullet"/>
      <w:lvlText w:val="•"/>
      <w:lvlJc w:val="left"/>
      <w:pPr>
        <w:ind w:left="2433" w:hanging="360"/>
      </w:pPr>
      <w:rPr>
        <w:rFonts w:hint="default"/>
      </w:rPr>
    </w:lvl>
    <w:lvl w:ilvl="3" w:tplc="A01CC2E2">
      <w:start w:val="1"/>
      <w:numFmt w:val="bullet"/>
      <w:lvlText w:val="•"/>
      <w:lvlJc w:val="left"/>
      <w:pPr>
        <w:ind w:left="3326" w:hanging="360"/>
      </w:pPr>
      <w:rPr>
        <w:rFonts w:hint="default"/>
      </w:rPr>
    </w:lvl>
    <w:lvl w:ilvl="4" w:tplc="E1CCEA1E">
      <w:start w:val="1"/>
      <w:numFmt w:val="bullet"/>
      <w:lvlText w:val="•"/>
      <w:lvlJc w:val="left"/>
      <w:pPr>
        <w:ind w:left="4220" w:hanging="360"/>
      </w:pPr>
      <w:rPr>
        <w:rFonts w:hint="default"/>
      </w:rPr>
    </w:lvl>
    <w:lvl w:ilvl="5" w:tplc="4278406C">
      <w:start w:val="1"/>
      <w:numFmt w:val="bullet"/>
      <w:lvlText w:val="•"/>
      <w:lvlJc w:val="left"/>
      <w:pPr>
        <w:ind w:left="5113" w:hanging="360"/>
      </w:pPr>
      <w:rPr>
        <w:rFonts w:hint="default"/>
      </w:rPr>
    </w:lvl>
    <w:lvl w:ilvl="6" w:tplc="EC8EBBBA">
      <w:start w:val="1"/>
      <w:numFmt w:val="bullet"/>
      <w:lvlText w:val="•"/>
      <w:lvlJc w:val="left"/>
      <w:pPr>
        <w:ind w:left="6006" w:hanging="360"/>
      </w:pPr>
      <w:rPr>
        <w:rFonts w:hint="default"/>
      </w:rPr>
    </w:lvl>
    <w:lvl w:ilvl="7" w:tplc="48E4A692">
      <w:start w:val="1"/>
      <w:numFmt w:val="bullet"/>
      <w:lvlText w:val="•"/>
      <w:lvlJc w:val="left"/>
      <w:pPr>
        <w:ind w:left="6900" w:hanging="360"/>
      </w:pPr>
      <w:rPr>
        <w:rFonts w:hint="default"/>
      </w:rPr>
    </w:lvl>
    <w:lvl w:ilvl="8" w:tplc="DC6CA7E4">
      <w:start w:val="1"/>
      <w:numFmt w:val="bullet"/>
      <w:lvlText w:val="•"/>
      <w:lvlJc w:val="left"/>
      <w:pPr>
        <w:ind w:left="7793" w:hanging="360"/>
      </w:pPr>
      <w:rPr>
        <w:rFonts w:hint="default"/>
      </w:rPr>
    </w:lvl>
  </w:abstractNum>
  <w:abstractNum w:abstractNumId="12" w15:restartNumberingAfterBreak="0">
    <w:nsid w:val="2D1D6840"/>
    <w:multiLevelType w:val="hybridMultilevel"/>
    <w:tmpl w:val="6C3A439E"/>
    <w:lvl w:ilvl="0" w:tplc="8C66CB4E">
      <w:start w:val="1"/>
      <w:numFmt w:val="decimal"/>
      <w:lvlText w:val="%1."/>
      <w:lvlJc w:val="left"/>
      <w:pPr>
        <w:ind w:left="1468" w:hanging="360"/>
      </w:pPr>
      <w:rPr>
        <w:rFonts w:ascii="Calibri" w:eastAsia="Calibri" w:hAnsi="Calibri" w:hint="default"/>
        <w:sz w:val="22"/>
        <w:szCs w:val="22"/>
      </w:rPr>
    </w:lvl>
    <w:lvl w:ilvl="1" w:tplc="E71C9DE4">
      <w:start w:val="1"/>
      <w:numFmt w:val="bullet"/>
      <w:lvlText w:val="•"/>
      <w:lvlJc w:val="left"/>
      <w:pPr>
        <w:ind w:left="2279" w:hanging="360"/>
      </w:pPr>
      <w:rPr>
        <w:rFonts w:hint="default"/>
      </w:rPr>
    </w:lvl>
    <w:lvl w:ilvl="2" w:tplc="D0EC9BE4">
      <w:start w:val="1"/>
      <w:numFmt w:val="bullet"/>
      <w:lvlText w:val="•"/>
      <w:lvlJc w:val="left"/>
      <w:pPr>
        <w:ind w:left="3090" w:hanging="360"/>
      </w:pPr>
      <w:rPr>
        <w:rFonts w:hint="default"/>
      </w:rPr>
    </w:lvl>
    <w:lvl w:ilvl="3" w:tplc="F25AF2FC">
      <w:start w:val="1"/>
      <w:numFmt w:val="bullet"/>
      <w:lvlText w:val="•"/>
      <w:lvlJc w:val="left"/>
      <w:pPr>
        <w:ind w:left="3901" w:hanging="360"/>
      </w:pPr>
      <w:rPr>
        <w:rFonts w:hint="default"/>
      </w:rPr>
    </w:lvl>
    <w:lvl w:ilvl="4" w:tplc="6ACEBEA6">
      <w:start w:val="1"/>
      <w:numFmt w:val="bullet"/>
      <w:lvlText w:val="•"/>
      <w:lvlJc w:val="left"/>
      <w:pPr>
        <w:ind w:left="4713" w:hanging="360"/>
      </w:pPr>
      <w:rPr>
        <w:rFonts w:hint="default"/>
      </w:rPr>
    </w:lvl>
    <w:lvl w:ilvl="5" w:tplc="692E9826">
      <w:start w:val="1"/>
      <w:numFmt w:val="bullet"/>
      <w:lvlText w:val="•"/>
      <w:lvlJc w:val="left"/>
      <w:pPr>
        <w:ind w:left="5524" w:hanging="360"/>
      </w:pPr>
      <w:rPr>
        <w:rFonts w:hint="default"/>
      </w:rPr>
    </w:lvl>
    <w:lvl w:ilvl="6" w:tplc="8AE6FFBE">
      <w:start w:val="1"/>
      <w:numFmt w:val="bullet"/>
      <w:lvlText w:val="•"/>
      <w:lvlJc w:val="left"/>
      <w:pPr>
        <w:ind w:left="6335" w:hanging="360"/>
      </w:pPr>
      <w:rPr>
        <w:rFonts w:hint="default"/>
      </w:rPr>
    </w:lvl>
    <w:lvl w:ilvl="7" w:tplc="E3E46484">
      <w:start w:val="1"/>
      <w:numFmt w:val="bullet"/>
      <w:lvlText w:val="•"/>
      <w:lvlJc w:val="left"/>
      <w:pPr>
        <w:ind w:left="7146" w:hanging="360"/>
      </w:pPr>
      <w:rPr>
        <w:rFonts w:hint="default"/>
      </w:rPr>
    </w:lvl>
    <w:lvl w:ilvl="8" w:tplc="74FA20D8">
      <w:start w:val="1"/>
      <w:numFmt w:val="bullet"/>
      <w:lvlText w:val="•"/>
      <w:lvlJc w:val="left"/>
      <w:pPr>
        <w:ind w:left="7957" w:hanging="360"/>
      </w:pPr>
      <w:rPr>
        <w:rFonts w:hint="default"/>
      </w:rPr>
    </w:lvl>
  </w:abstractNum>
  <w:abstractNum w:abstractNumId="13" w15:restartNumberingAfterBreak="0">
    <w:nsid w:val="2F3B252F"/>
    <w:multiLevelType w:val="hybridMultilevel"/>
    <w:tmpl w:val="8D1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85C02"/>
    <w:multiLevelType w:val="hybridMultilevel"/>
    <w:tmpl w:val="FDCAC64C"/>
    <w:lvl w:ilvl="0" w:tplc="F146D276">
      <w:start w:val="1"/>
      <w:numFmt w:val="bullet"/>
      <w:lvlText w:val=""/>
      <w:lvlJc w:val="left"/>
      <w:pPr>
        <w:ind w:left="820" w:hanging="360"/>
      </w:pPr>
      <w:rPr>
        <w:rFonts w:ascii="Symbol" w:eastAsia="Symbol" w:hAnsi="Symbol" w:hint="default"/>
        <w:sz w:val="22"/>
        <w:szCs w:val="22"/>
      </w:rPr>
    </w:lvl>
    <w:lvl w:ilvl="1" w:tplc="AFF27DD2">
      <w:start w:val="1"/>
      <w:numFmt w:val="bullet"/>
      <w:lvlText w:val=""/>
      <w:lvlJc w:val="left"/>
      <w:pPr>
        <w:ind w:left="1180" w:hanging="360"/>
      </w:pPr>
      <w:rPr>
        <w:rFonts w:ascii="Symbol" w:eastAsia="Symbol" w:hAnsi="Symbol" w:hint="default"/>
        <w:sz w:val="22"/>
        <w:szCs w:val="22"/>
      </w:rPr>
    </w:lvl>
    <w:lvl w:ilvl="2" w:tplc="6D32A658">
      <w:start w:val="1"/>
      <w:numFmt w:val="bullet"/>
      <w:lvlText w:val="•"/>
      <w:lvlJc w:val="left"/>
      <w:pPr>
        <w:ind w:left="2113" w:hanging="360"/>
      </w:pPr>
      <w:rPr>
        <w:rFonts w:hint="default"/>
      </w:rPr>
    </w:lvl>
    <w:lvl w:ilvl="3" w:tplc="14265468">
      <w:start w:val="1"/>
      <w:numFmt w:val="bullet"/>
      <w:lvlText w:val="•"/>
      <w:lvlJc w:val="left"/>
      <w:pPr>
        <w:ind w:left="3046" w:hanging="360"/>
      </w:pPr>
      <w:rPr>
        <w:rFonts w:hint="default"/>
      </w:rPr>
    </w:lvl>
    <w:lvl w:ilvl="4" w:tplc="6F709C10">
      <w:start w:val="1"/>
      <w:numFmt w:val="bullet"/>
      <w:lvlText w:val="•"/>
      <w:lvlJc w:val="left"/>
      <w:pPr>
        <w:ind w:left="3980" w:hanging="360"/>
      </w:pPr>
      <w:rPr>
        <w:rFonts w:hint="default"/>
      </w:rPr>
    </w:lvl>
    <w:lvl w:ilvl="5" w:tplc="B31265C4">
      <w:start w:val="1"/>
      <w:numFmt w:val="bullet"/>
      <w:lvlText w:val="•"/>
      <w:lvlJc w:val="left"/>
      <w:pPr>
        <w:ind w:left="4913" w:hanging="360"/>
      </w:pPr>
      <w:rPr>
        <w:rFonts w:hint="default"/>
      </w:rPr>
    </w:lvl>
    <w:lvl w:ilvl="6" w:tplc="7C4ACA12">
      <w:start w:val="1"/>
      <w:numFmt w:val="bullet"/>
      <w:lvlText w:val="•"/>
      <w:lvlJc w:val="left"/>
      <w:pPr>
        <w:ind w:left="5846" w:hanging="360"/>
      </w:pPr>
      <w:rPr>
        <w:rFonts w:hint="default"/>
      </w:rPr>
    </w:lvl>
    <w:lvl w:ilvl="7" w:tplc="CC603E14">
      <w:start w:val="1"/>
      <w:numFmt w:val="bullet"/>
      <w:lvlText w:val="•"/>
      <w:lvlJc w:val="left"/>
      <w:pPr>
        <w:ind w:left="6780" w:hanging="360"/>
      </w:pPr>
      <w:rPr>
        <w:rFonts w:hint="default"/>
      </w:rPr>
    </w:lvl>
    <w:lvl w:ilvl="8" w:tplc="ED42AFA2">
      <w:start w:val="1"/>
      <w:numFmt w:val="bullet"/>
      <w:lvlText w:val="•"/>
      <w:lvlJc w:val="left"/>
      <w:pPr>
        <w:ind w:left="7713" w:hanging="360"/>
      </w:pPr>
      <w:rPr>
        <w:rFonts w:hint="default"/>
      </w:rPr>
    </w:lvl>
  </w:abstractNum>
  <w:abstractNum w:abstractNumId="15" w15:restartNumberingAfterBreak="0">
    <w:nsid w:val="31F12BC6"/>
    <w:multiLevelType w:val="hybridMultilevel"/>
    <w:tmpl w:val="6498997C"/>
    <w:lvl w:ilvl="0" w:tplc="FC8633C4">
      <w:start w:val="1"/>
      <w:numFmt w:val="decimal"/>
      <w:lvlText w:val="%1."/>
      <w:lvlJc w:val="left"/>
      <w:pPr>
        <w:ind w:left="532" w:hanging="360"/>
      </w:pPr>
      <w:rPr>
        <w:rFonts w:ascii="Times New Roman" w:hAnsi="Times New Roman" w:hint="default"/>
        <w:b w:val="0"/>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7174C"/>
    <w:multiLevelType w:val="multilevel"/>
    <w:tmpl w:val="FEC8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75CE1"/>
    <w:multiLevelType w:val="hybridMultilevel"/>
    <w:tmpl w:val="DD2A3412"/>
    <w:lvl w:ilvl="0" w:tplc="04090001">
      <w:start w:val="1"/>
      <w:numFmt w:val="bullet"/>
      <w:lvlText w:val=""/>
      <w:lvlJc w:val="left"/>
      <w:pPr>
        <w:ind w:left="760" w:hanging="360"/>
      </w:pPr>
      <w:rPr>
        <w:rFonts w:ascii="Symbol" w:hAnsi="Symbol" w:hint="default"/>
        <w:sz w:val="22"/>
        <w:szCs w:val="22"/>
      </w:rPr>
    </w:lvl>
    <w:lvl w:ilvl="1" w:tplc="04090003">
      <w:start w:val="1"/>
      <w:numFmt w:val="bullet"/>
      <w:lvlText w:val="o"/>
      <w:lvlJc w:val="left"/>
      <w:pPr>
        <w:ind w:left="1636" w:hanging="360"/>
      </w:pPr>
      <w:rPr>
        <w:rFonts w:ascii="Courier New" w:hAnsi="Courier New" w:cs="Courier New" w:hint="default"/>
      </w:rPr>
    </w:lvl>
    <w:lvl w:ilvl="2" w:tplc="7E82A72C">
      <w:start w:val="1"/>
      <w:numFmt w:val="bullet"/>
      <w:lvlText w:val="•"/>
      <w:lvlJc w:val="left"/>
      <w:pPr>
        <w:ind w:left="2512" w:hanging="360"/>
      </w:pPr>
      <w:rPr>
        <w:rFonts w:hint="default"/>
      </w:rPr>
    </w:lvl>
    <w:lvl w:ilvl="3" w:tplc="F4E22806">
      <w:start w:val="1"/>
      <w:numFmt w:val="bullet"/>
      <w:lvlText w:val="•"/>
      <w:lvlJc w:val="left"/>
      <w:pPr>
        <w:ind w:left="3388" w:hanging="360"/>
      </w:pPr>
      <w:rPr>
        <w:rFonts w:hint="default"/>
      </w:rPr>
    </w:lvl>
    <w:lvl w:ilvl="4" w:tplc="DBF03456">
      <w:start w:val="1"/>
      <w:numFmt w:val="bullet"/>
      <w:lvlText w:val="•"/>
      <w:lvlJc w:val="left"/>
      <w:pPr>
        <w:ind w:left="4264" w:hanging="360"/>
      </w:pPr>
      <w:rPr>
        <w:rFonts w:hint="default"/>
      </w:rPr>
    </w:lvl>
    <w:lvl w:ilvl="5" w:tplc="1DB287E4">
      <w:start w:val="1"/>
      <w:numFmt w:val="bullet"/>
      <w:lvlText w:val="•"/>
      <w:lvlJc w:val="left"/>
      <w:pPr>
        <w:ind w:left="5140" w:hanging="360"/>
      </w:pPr>
      <w:rPr>
        <w:rFonts w:hint="default"/>
      </w:rPr>
    </w:lvl>
    <w:lvl w:ilvl="6" w:tplc="9C866E92">
      <w:start w:val="1"/>
      <w:numFmt w:val="bullet"/>
      <w:lvlText w:val="•"/>
      <w:lvlJc w:val="left"/>
      <w:pPr>
        <w:ind w:left="6016" w:hanging="360"/>
      </w:pPr>
      <w:rPr>
        <w:rFonts w:hint="default"/>
      </w:rPr>
    </w:lvl>
    <w:lvl w:ilvl="7" w:tplc="581C8F76">
      <w:start w:val="1"/>
      <w:numFmt w:val="bullet"/>
      <w:lvlText w:val="•"/>
      <w:lvlJc w:val="left"/>
      <w:pPr>
        <w:ind w:left="6892" w:hanging="360"/>
      </w:pPr>
      <w:rPr>
        <w:rFonts w:hint="default"/>
      </w:rPr>
    </w:lvl>
    <w:lvl w:ilvl="8" w:tplc="4364A12E">
      <w:start w:val="1"/>
      <w:numFmt w:val="bullet"/>
      <w:lvlText w:val="•"/>
      <w:lvlJc w:val="left"/>
      <w:pPr>
        <w:ind w:left="7768" w:hanging="360"/>
      </w:pPr>
      <w:rPr>
        <w:rFonts w:hint="default"/>
      </w:rPr>
    </w:lvl>
  </w:abstractNum>
  <w:abstractNum w:abstractNumId="18" w15:restartNumberingAfterBreak="0">
    <w:nsid w:val="3B9623B6"/>
    <w:multiLevelType w:val="hybridMultilevel"/>
    <w:tmpl w:val="6C5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1520B"/>
    <w:multiLevelType w:val="hybridMultilevel"/>
    <w:tmpl w:val="78E08BB4"/>
    <w:lvl w:ilvl="0" w:tplc="189A1490">
      <w:start w:val="1"/>
      <w:numFmt w:val="decimal"/>
      <w:lvlText w:val="%1."/>
      <w:lvlJc w:val="left"/>
      <w:pPr>
        <w:ind w:left="760" w:hanging="360"/>
        <w:jc w:val="right"/>
      </w:pPr>
      <w:rPr>
        <w:rFonts w:ascii="Calibri" w:eastAsia="Calibri" w:hAnsi="Calibri" w:hint="default"/>
        <w:sz w:val="22"/>
        <w:szCs w:val="22"/>
      </w:rPr>
    </w:lvl>
    <w:lvl w:ilvl="1" w:tplc="4642A4AA">
      <w:start w:val="1"/>
      <w:numFmt w:val="bullet"/>
      <w:lvlText w:val=""/>
      <w:lvlJc w:val="left"/>
      <w:pPr>
        <w:ind w:left="892" w:hanging="360"/>
      </w:pPr>
      <w:rPr>
        <w:rFonts w:ascii="Symbol" w:eastAsia="Symbol" w:hAnsi="Symbol" w:hint="default"/>
        <w:sz w:val="22"/>
        <w:szCs w:val="22"/>
      </w:rPr>
    </w:lvl>
    <w:lvl w:ilvl="2" w:tplc="A7FC09CE">
      <w:start w:val="1"/>
      <w:numFmt w:val="bullet"/>
      <w:lvlText w:val="•"/>
      <w:lvlJc w:val="left"/>
      <w:pPr>
        <w:ind w:left="1851" w:hanging="360"/>
      </w:pPr>
      <w:rPr>
        <w:rFonts w:hint="default"/>
      </w:rPr>
    </w:lvl>
    <w:lvl w:ilvl="3" w:tplc="7EDC2B40">
      <w:start w:val="1"/>
      <w:numFmt w:val="bullet"/>
      <w:lvlText w:val="•"/>
      <w:lvlJc w:val="left"/>
      <w:pPr>
        <w:ind w:left="2809" w:hanging="360"/>
      </w:pPr>
      <w:rPr>
        <w:rFonts w:hint="default"/>
      </w:rPr>
    </w:lvl>
    <w:lvl w:ilvl="4" w:tplc="97D0ABD6">
      <w:start w:val="1"/>
      <w:numFmt w:val="bullet"/>
      <w:lvlText w:val="•"/>
      <w:lvlJc w:val="left"/>
      <w:pPr>
        <w:ind w:left="3768" w:hanging="360"/>
      </w:pPr>
      <w:rPr>
        <w:rFonts w:hint="default"/>
      </w:rPr>
    </w:lvl>
    <w:lvl w:ilvl="5" w:tplc="D23E1052">
      <w:start w:val="1"/>
      <w:numFmt w:val="bullet"/>
      <w:lvlText w:val="•"/>
      <w:lvlJc w:val="left"/>
      <w:pPr>
        <w:ind w:left="4726" w:hanging="360"/>
      </w:pPr>
      <w:rPr>
        <w:rFonts w:hint="default"/>
      </w:rPr>
    </w:lvl>
    <w:lvl w:ilvl="6" w:tplc="791CCCFE">
      <w:start w:val="1"/>
      <w:numFmt w:val="bullet"/>
      <w:lvlText w:val="•"/>
      <w:lvlJc w:val="left"/>
      <w:pPr>
        <w:ind w:left="5685" w:hanging="360"/>
      </w:pPr>
      <w:rPr>
        <w:rFonts w:hint="default"/>
      </w:rPr>
    </w:lvl>
    <w:lvl w:ilvl="7" w:tplc="C224566C">
      <w:start w:val="1"/>
      <w:numFmt w:val="bullet"/>
      <w:lvlText w:val="•"/>
      <w:lvlJc w:val="left"/>
      <w:pPr>
        <w:ind w:left="6644" w:hanging="360"/>
      </w:pPr>
      <w:rPr>
        <w:rFonts w:hint="default"/>
      </w:rPr>
    </w:lvl>
    <w:lvl w:ilvl="8" w:tplc="FB2201DA">
      <w:start w:val="1"/>
      <w:numFmt w:val="bullet"/>
      <w:lvlText w:val="•"/>
      <w:lvlJc w:val="left"/>
      <w:pPr>
        <w:ind w:left="7602" w:hanging="360"/>
      </w:pPr>
      <w:rPr>
        <w:rFonts w:hint="default"/>
      </w:rPr>
    </w:lvl>
  </w:abstractNum>
  <w:abstractNum w:abstractNumId="20" w15:restartNumberingAfterBreak="0">
    <w:nsid w:val="41A22EA1"/>
    <w:multiLevelType w:val="hybridMultilevel"/>
    <w:tmpl w:val="2680838C"/>
    <w:lvl w:ilvl="0" w:tplc="F43EB0F2">
      <w:start w:val="1"/>
      <w:numFmt w:val="bullet"/>
      <w:lvlText w:val=""/>
      <w:lvlJc w:val="left"/>
      <w:pPr>
        <w:ind w:left="846" w:hanging="360"/>
      </w:pPr>
      <w:rPr>
        <w:rFonts w:ascii="Symbol" w:eastAsia="Symbol" w:hAnsi="Symbol" w:hint="default"/>
        <w:sz w:val="22"/>
        <w:szCs w:val="22"/>
      </w:rPr>
    </w:lvl>
    <w:lvl w:ilvl="1" w:tplc="D4A0AFF6">
      <w:start w:val="1"/>
      <w:numFmt w:val="bullet"/>
      <w:lvlText w:val="•"/>
      <w:lvlJc w:val="left"/>
      <w:pPr>
        <w:ind w:left="1706" w:hanging="360"/>
      </w:pPr>
      <w:rPr>
        <w:rFonts w:hint="default"/>
      </w:rPr>
    </w:lvl>
    <w:lvl w:ilvl="2" w:tplc="11A8DDD2">
      <w:start w:val="1"/>
      <w:numFmt w:val="bullet"/>
      <w:lvlText w:val="•"/>
      <w:lvlJc w:val="left"/>
      <w:pPr>
        <w:ind w:left="2565" w:hanging="360"/>
      </w:pPr>
      <w:rPr>
        <w:rFonts w:hint="default"/>
      </w:rPr>
    </w:lvl>
    <w:lvl w:ilvl="3" w:tplc="675A5154">
      <w:start w:val="1"/>
      <w:numFmt w:val="bullet"/>
      <w:lvlText w:val="•"/>
      <w:lvlJc w:val="left"/>
      <w:pPr>
        <w:ind w:left="3424" w:hanging="360"/>
      </w:pPr>
      <w:rPr>
        <w:rFonts w:hint="default"/>
      </w:rPr>
    </w:lvl>
    <w:lvl w:ilvl="4" w:tplc="96D29408">
      <w:start w:val="1"/>
      <w:numFmt w:val="bullet"/>
      <w:lvlText w:val="•"/>
      <w:lvlJc w:val="left"/>
      <w:pPr>
        <w:ind w:left="4284" w:hanging="360"/>
      </w:pPr>
      <w:rPr>
        <w:rFonts w:hint="default"/>
      </w:rPr>
    </w:lvl>
    <w:lvl w:ilvl="5" w:tplc="8F60B9B4">
      <w:start w:val="1"/>
      <w:numFmt w:val="bullet"/>
      <w:lvlText w:val="•"/>
      <w:lvlJc w:val="left"/>
      <w:pPr>
        <w:ind w:left="5143" w:hanging="360"/>
      </w:pPr>
      <w:rPr>
        <w:rFonts w:hint="default"/>
      </w:rPr>
    </w:lvl>
    <w:lvl w:ilvl="6" w:tplc="D3E4499E">
      <w:start w:val="1"/>
      <w:numFmt w:val="bullet"/>
      <w:lvlText w:val="•"/>
      <w:lvlJc w:val="left"/>
      <w:pPr>
        <w:ind w:left="6002" w:hanging="360"/>
      </w:pPr>
      <w:rPr>
        <w:rFonts w:hint="default"/>
      </w:rPr>
    </w:lvl>
    <w:lvl w:ilvl="7" w:tplc="A554FCF6">
      <w:start w:val="1"/>
      <w:numFmt w:val="bullet"/>
      <w:lvlText w:val="•"/>
      <w:lvlJc w:val="left"/>
      <w:pPr>
        <w:ind w:left="6862" w:hanging="360"/>
      </w:pPr>
      <w:rPr>
        <w:rFonts w:hint="default"/>
      </w:rPr>
    </w:lvl>
    <w:lvl w:ilvl="8" w:tplc="36163B4C">
      <w:start w:val="1"/>
      <w:numFmt w:val="bullet"/>
      <w:lvlText w:val="•"/>
      <w:lvlJc w:val="left"/>
      <w:pPr>
        <w:ind w:left="7721" w:hanging="360"/>
      </w:pPr>
      <w:rPr>
        <w:rFonts w:hint="default"/>
      </w:rPr>
    </w:lvl>
  </w:abstractNum>
  <w:abstractNum w:abstractNumId="21" w15:restartNumberingAfterBreak="0">
    <w:nsid w:val="5B661651"/>
    <w:multiLevelType w:val="multilevel"/>
    <w:tmpl w:val="C82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40D7D"/>
    <w:multiLevelType w:val="hybridMultilevel"/>
    <w:tmpl w:val="3AE8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2117D"/>
    <w:multiLevelType w:val="hybridMultilevel"/>
    <w:tmpl w:val="194E1A50"/>
    <w:lvl w:ilvl="0" w:tplc="CD88890A">
      <w:start w:val="1"/>
      <w:numFmt w:val="decimal"/>
      <w:lvlText w:val="%1."/>
      <w:lvlJc w:val="left"/>
      <w:pPr>
        <w:ind w:left="820" w:hanging="360"/>
      </w:pPr>
      <w:rPr>
        <w:rFonts w:ascii="Calibri" w:eastAsia="Calibri" w:hAnsi="Calibri" w:hint="default"/>
        <w:sz w:val="22"/>
        <w:szCs w:val="22"/>
      </w:rPr>
    </w:lvl>
    <w:lvl w:ilvl="1" w:tplc="DF1E2728">
      <w:start w:val="1"/>
      <w:numFmt w:val="bullet"/>
      <w:lvlText w:val=""/>
      <w:lvlJc w:val="left"/>
      <w:pPr>
        <w:ind w:left="172" w:hanging="360"/>
      </w:pPr>
      <w:rPr>
        <w:rFonts w:ascii="Symbol" w:eastAsia="Symbol" w:hAnsi="Symbol" w:hint="default"/>
        <w:sz w:val="22"/>
        <w:szCs w:val="22"/>
      </w:rPr>
    </w:lvl>
    <w:lvl w:ilvl="2" w:tplc="6CF0D10A">
      <w:start w:val="1"/>
      <w:numFmt w:val="bullet"/>
      <w:lvlText w:val="•"/>
      <w:lvlJc w:val="left"/>
      <w:pPr>
        <w:ind w:left="1793" w:hanging="360"/>
      </w:pPr>
      <w:rPr>
        <w:rFonts w:hint="default"/>
      </w:rPr>
    </w:lvl>
    <w:lvl w:ilvl="3" w:tplc="E8744F9A">
      <w:start w:val="1"/>
      <w:numFmt w:val="bullet"/>
      <w:lvlText w:val="•"/>
      <w:lvlJc w:val="left"/>
      <w:pPr>
        <w:ind w:left="2766" w:hanging="360"/>
      </w:pPr>
      <w:rPr>
        <w:rFonts w:hint="default"/>
      </w:rPr>
    </w:lvl>
    <w:lvl w:ilvl="4" w:tplc="4F8E6DA4">
      <w:start w:val="1"/>
      <w:numFmt w:val="bullet"/>
      <w:lvlText w:val="•"/>
      <w:lvlJc w:val="left"/>
      <w:pPr>
        <w:ind w:left="3740" w:hanging="360"/>
      </w:pPr>
      <w:rPr>
        <w:rFonts w:hint="default"/>
      </w:rPr>
    </w:lvl>
    <w:lvl w:ilvl="5" w:tplc="896EA8FA">
      <w:start w:val="1"/>
      <w:numFmt w:val="bullet"/>
      <w:lvlText w:val="•"/>
      <w:lvlJc w:val="left"/>
      <w:pPr>
        <w:ind w:left="4713" w:hanging="360"/>
      </w:pPr>
      <w:rPr>
        <w:rFonts w:hint="default"/>
      </w:rPr>
    </w:lvl>
    <w:lvl w:ilvl="6" w:tplc="F288054A">
      <w:start w:val="1"/>
      <w:numFmt w:val="bullet"/>
      <w:lvlText w:val="•"/>
      <w:lvlJc w:val="left"/>
      <w:pPr>
        <w:ind w:left="5686" w:hanging="360"/>
      </w:pPr>
      <w:rPr>
        <w:rFonts w:hint="default"/>
      </w:rPr>
    </w:lvl>
    <w:lvl w:ilvl="7" w:tplc="4074F4EE">
      <w:start w:val="1"/>
      <w:numFmt w:val="bullet"/>
      <w:lvlText w:val="•"/>
      <w:lvlJc w:val="left"/>
      <w:pPr>
        <w:ind w:left="6660" w:hanging="360"/>
      </w:pPr>
      <w:rPr>
        <w:rFonts w:hint="default"/>
      </w:rPr>
    </w:lvl>
    <w:lvl w:ilvl="8" w:tplc="EE20F254">
      <w:start w:val="1"/>
      <w:numFmt w:val="bullet"/>
      <w:lvlText w:val="•"/>
      <w:lvlJc w:val="left"/>
      <w:pPr>
        <w:ind w:left="7633" w:hanging="360"/>
      </w:pPr>
      <w:rPr>
        <w:rFonts w:hint="default"/>
      </w:rPr>
    </w:lvl>
  </w:abstractNum>
  <w:abstractNum w:abstractNumId="24" w15:restartNumberingAfterBreak="0">
    <w:nsid w:val="5DA97968"/>
    <w:multiLevelType w:val="hybridMultilevel"/>
    <w:tmpl w:val="D508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B7025"/>
    <w:multiLevelType w:val="hybridMultilevel"/>
    <w:tmpl w:val="2DDE2434"/>
    <w:lvl w:ilvl="0" w:tplc="3FD89258">
      <w:start w:val="1"/>
      <w:numFmt w:val="decimal"/>
      <w:lvlText w:val="%1."/>
      <w:lvlJc w:val="left"/>
      <w:pPr>
        <w:ind w:left="760" w:hanging="360"/>
      </w:pPr>
      <w:rPr>
        <w:rFonts w:ascii="Calibri" w:eastAsia="Calibri" w:hAnsi="Calibri" w:hint="default"/>
        <w:sz w:val="22"/>
        <w:szCs w:val="22"/>
      </w:rPr>
    </w:lvl>
    <w:lvl w:ilvl="1" w:tplc="E7100956">
      <w:start w:val="1"/>
      <w:numFmt w:val="bullet"/>
      <w:lvlText w:val="•"/>
      <w:lvlJc w:val="left"/>
      <w:pPr>
        <w:ind w:left="1636" w:hanging="360"/>
      </w:pPr>
      <w:rPr>
        <w:rFonts w:hint="default"/>
      </w:rPr>
    </w:lvl>
    <w:lvl w:ilvl="2" w:tplc="7E82A72C">
      <w:start w:val="1"/>
      <w:numFmt w:val="bullet"/>
      <w:lvlText w:val="•"/>
      <w:lvlJc w:val="left"/>
      <w:pPr>
        <w:ind w:left="2512" w:hanging="360"/>
      </w:pPr>
      <w:rPr>
        <w:rFonts w:hint="default"/>
      </w:rPr>
    </w:lvl>
    <w:lvl w:ilvl="3" w:tplc="F4E22806">
      <w:start w:val="1"/>
      <w:numFmt w:val="bullet"/>
      <w:lvlText w:val="•"/>
      <w:lvlJc w:val="left"/>
      <w:pPr>
        <w:ind w:left="3388" w:hanging="360"/>
      </w:pPr>
      <w:rPr>
        <w:rFonts w:hint="default"/>
      </w:rPr>
    </w:lvl>
    <w:lvl w:ilvl="4" w:tplc="DBF03456">
      <w:start w:val="1"/>
      <w:numFmt w:val="bullet"/>
      <w:lvlText w:val="•"/>
      <w:lvlJc w:val="left"/>
      <w:pPr>
        <w:ind w:left="4264" w:hanging="360"/>
      </w:pPr>
      <w:rPr>
        <w:rFonts w:hint="default"/>
      </w:rPr>
    </w:lvl>
    <w:lvl w:ilvl="5" w:tplc="1DB287E4">
      <w:start w:val="1"/>
      <w:numFmt w:val="bullet"/>
      <w:lvlText w:val="•"/>
      <w:lvlJc w:val="left"/>
      <w:pPr>
        <w:ind w:left="5140" w:hanging="360"/>
      </w:pPr>
      <w:rPr>
        <w:rFonts w:hint="default"/>
      </w:rPr>
    </w:lvl>
    <w:lvl w:ilvl="6" w:tplc="9C866E92">
      <w:start w:val="1"/>
      <w:numFmt w:val="bullet"/>
      <w:lvlText w:val="•"/>
      <w:lvlJc w:val="left"/>
      <w:pPr>
        <w:ind w:left="6016" w:hanging="360"/>
      </w:pPr>
      <w:rPr>
        <w:rFonts w:hint="default"/>
      </w:rPr>
    </w:lvl>
    <w:lvl w:ilvl="7" w:tplc="581C8F76">
      <w:start w:val="1"/>
      <w:numFmt w:val="bullet"/>
      <w:lvlText w:val="•"/>
      <w:lvlJc w:val="left"/>
      <w:pPr>
        <w:ind w:left="6892" w:hanging="360"/>
      </w:pPr>
      <w:rPr>
        <w:rFonts w:hint="default"/>
      </w:rPr>
    </w:lvl>
    <w:lvl w:ilvl="8" w:tplc="4364A12E">
      <w:start w:val="1"/>
      <w:numFmt w:val="bullet"/>
      <w:lvlText w:val="•"/>
      <w:lvlJc w:val="left"/>
      <w:pPr>
        <w:ind w:left="7768" w:hanging="360"/>
      </w:pPr>
      <w:rPr>
        <w:rFonts w:hint="default"/>
      </w:rPr>
    </w:lvl>
  </w:abstractNum>
  <w:abstractNum w:abstractNumId="26" w15:restartNumberingAfterBreak="0">
    <w:nsid w:val="5E367FD5"/>
    <w:multiLevelType w:val="hybridMultilevel"/>
    <w:tmpl w:val="A09C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E5EB1"/>
    <w:multiLevelType w:val="hybridMultilevel"/>
    <w:tmpl w:val="CEC63B68"/>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8" w15:restartNumberingAfterBreak="0">
    <w:nsid w:val="6BA849B2"/>
    <w:multiLevelType w:val="hybridMultilevel"/>
    <w:tmpl w:val="D722BA68"/>
    <w:lvl w:ilvl="0" w:tplc="A17211C8">
      <w:start w:val="1"/>
      <w:numFmt w:val="decimal"/>
      <w:lvlText w:val="%1."/>
      <w:lvlJc w:val="left"/>
      <w:pPr>
        <w:ind w:left="1540" w:hanging="720"/>
      </w:pPr>
      <w:rPr>
        <w:rFonts w:ascii="Calibri" w:eastAsia="Calibri" w:hAnsi="Calibri" w:hint="default"/>
        <w:sz w:val="22"/>
        <w:szCs w:val="22"/>
      </w:rPr>
    </w:lvl>
    <w:lvl w:ilvl="1" w:tplc="ACDAD2A0">
      <w:start w:val="1"/>
      <w:numFmt w:val="decimal"/>
      <w:lvlText w:val="%2."/>
      <w:lvlJc w:val="left"/>
      <w:pPr>
        <w:ind w:left="2620" w:hanging="360"/>
      </w:pPr>
      <w:rPr>
        <w:rFonts w:ascii="Calibri" w:eastAsia="Calibri" w:hAnsi="Calibri" w:hint="default"/>
        <w:sz w:val="22"/>
        <w:szCs w:val="22"/>
      </w:rPr>
    </w:lvl>
    <w:lvl w:ilvl="2" w:tplc="E5045402">
      <w:start w:val="1"/>
      <w:numFmt w:val="bullet"/>
      <w:lvlText w:val="•"/>
      <w:lvlJc w:val="left"/>
      <w:pPr>
        <w:ind w:left="3393" w:hanging="360"/>
      </w:pPr>
      <w:rPr>
        <w:rFonts w:hint="default"/>
      </w:rPr>
    </w:lvl>
    <w:lvl w:ilvl="3" w:tplc="5BA2EBBE">
      <w:start w:val="1"/>
      <w:numFmt w:val="bullet"/>
      <w:lvlText w:val="•"/>
      <w:lvlJc w:val="left"/>
      <w:pPr>
        <w:ind w:left="4166" w:hanging="360"/>
      </w:pPr>
      <w:rPr>
        <w:rFonts w:hint="default"/>
      </w:rPr>
    </w:lvl>
    <w:lvl w:ilvl="4" w:tplc="703AEBBC">
      <w:start w:val="1"/>
      <w:numFmt w:val="bullet"/>
      <w:lvlText w:val="•"/>
      <w:lvlJc w:val="left"/>
      <w:pPr>
        <w:ind w:left="4940" w:hanging="360"/>
      </w:pPr>
      <w:rPr>
        <w:rFonts w:hint="default"/>
      </w:rPr>
    </w:lvl>
    <w:lvl w:ilvl="5" w:tplc="3F0867E2">
      <w:start w:val="1"/>
      <w:numFmt w:val="bullet"/>
      <w:lvlText w:val="•"/>
      <w:lvlJc w:val="left"/>
      <w:pPr>
        <w:ind w:left="5713" w:hanging="360"/>
      </w:pPr>
      <w:rPr>
        <w:rFonts w:hint="default"/>
      </w:rPr>
    </w:lvl>
    <w:lvl w:ilvl="6" w:tplc="AF88AAF4">
      <w:start w:val="1"/>
      <w:numFmt w:val="bullet"/>
      <w:lvlText w:val="•"/>
      <w:lvlJc w:val="left"/>
      <w:pPr>
        <w:ind w:left="6486" w:hanging="360"/>
      </w:pPr>
      <w:rPr>
        <w:rFonts w:hint="default"/>
      </w:rPr>
    </w:lvl>
    <w:lvl w:ilvl="7" w:tplc="C9486AAC">
      <w:start w:val="1"/>
      <w:numFmt w:val="bullet"/>
      <w:lvlText w:val="•"/>
      <w:lvlJc w:val="left"/>
      <w:pPr>
        <w:ind w:left="7260" w:hanging="360"/>
      </w:pPr>
      <w:rPr>
        <w:rFonts w:hint="default"/>
      </w:rPr>
    </w:lvl>
    <w:lvl w:ilvl="8" w:tplc="B8D2DF30">
      <w:start w:val="1"/>
      <w:numFmt w:val="bullet"/>
      <w:lvlText w:val="•"/>
      <w:lvlJc w:val="left"/>
      <w:pPr>
        <w:ind w:left="8033" w:hanging="360"/>
      </w:pPr>
      <w:rPr>
        <w:rFonts w:hint="default"/>
      </w:rPr>
    </w:lvl>
  </w:abstractNum>
  <w:abstractNum w:abstractNumId="29" w15:restartNumberingAfterBreak="0">
    <w:nsid w:val="73846CFB"/>
    <w:multiLevelType w:val="hybridMultilevel"/>
    <w:tmpl w:val="B5E210AE"/>
    <w:lvl w:ilvl="0" w:tplc="BFCC67AC">
      <w:start w:val="1"/>
      <w:numFmt w:val="bullet"/>
      <w:lvlText w:val=""/>
      <w:lvlJc w:val="left"/>
      <w:pPr>
        <w:ind w:left="1540" w:hanging="360"/>
      </w:pPr>
      <w:rPr>
        <w:rFonts w:ascii="Wingdings" w:eastAsia="Wingdings" w:hAnsi="Wingdings" w:hint="default"/>
        <w:sz w:val="22"/>
        <w:szCs w:val="22"/>
      </w:rPr>
    </w:lvl>
    <w:lvl w:ilvl="1" w:tplc="9BBC0E60">
      <w:start w:val="1"/>
      <w:numFmt w:val="bullet"/>
      <w:lvlText w:val="•"/>
      <w:lvlJc w:val="left"/>
      <w:pPr>
        <w:ind w:left="2344" w:hanging="360"/>
      </w:pPr>
      <w:rPr>
        <w:rFonts w:hint="default"/>
      </w:rPr>
    </w:lvl>
    <w:lvl w:ilvl="2" w:tplc="CBF030A6">
      <w:start w:val="1"/>
      <w:numFmt w:val="bullet"/>
      <w:lvlText w:val="•"/>
      <w:lvlJc w:val="left"/>
      <w:pPr>
        <w:ind w:left="3148" w:hanging="360"/>
      </w:pPr>
      <w:rPr>
        <w:rFonts w:hint="default"/>
      </w:rPr>
    </w:lvl>
    <w:lvl w:ilvl="3" w:tplc="A7CE185A">
      <w:start w:val="1"/>
      <w:numFmt w:val="bullet"/>
      <w:lvlText w:val="•"/>
      <w:lvlJc w:val="left"/>
      <w:pPr>
        <w:ind w:left="3952" w:hanging="360"/>
      </w:pPr>
      <w:rPr>
        <w:rFonts w:hint="default"/>
      </w:rPr>
    </w:lvl>
    <w:lvl w:ilvl="4" w:tplc="8718443E">
      <w:start w:val="1"/>
      <w:numFmt w:val="bullet"/>
      <w:lvlText w:val="•"/>
      <w:lvlJc w:val="left"/>
      <w:pPr>
        <w:ind w:left="4756" w:hanging="360"/>
      </w:pPr>
      <w:rPr>
        <w:rFonts w:hint="default"/>
      </w:rPr>
    </w:lvl>
    <w:lvl w:ilvl="5" w:tplc="7122A7AA">
      <w:start w:val="1"/>
      <w:numFmt w:val="bullet"/>
      <w:lvlText w:val="•"/>
      <w:lvlJc w:val="left"/>
      <w:pPr>
        <w:ind w:left="5560" w:hanging="360"/>
      </w:pPr>
      <w:rPr>
        <w:rFonts w:hint="default"/>
      </w:rPr>
    </w:lvl>
    <w:lvl w:ilvl="6" w:tplc="A2F29996">
      <w:start w:val="1"/>
      <w:numFmt w:val="bullet"/>
      <w:lvlText w:val="•"/>
      <w:lvlJc w:val="left"/>
      <w:pPr>
        <w:ind w:left="6364" w:hanging="360"/>
      </w:pPr>
      <w:rPr>
        <w:rFonts w:hint="default"/>
      </w:rPr>
    </w:lvl>
    <w:lvl w:ilvl="7" w:tplc="8BB63860">
      <w:start w:val="1"/>
      <w:numFmt w:val="bullet"/>
      <w:lvlText w:val="•"/>
      <w:lvlJc w:val="left"/>
      <w:pPr>
        <w:ind w:left="7168" w:hanging="360"/>
      </w:pPr>
      <w:rPr>
        <w:rFonts w:hint="default"/>
      </w:rPr>
    </w:lvl>
    <w:lvl w:ilvl="8" w:tplc="2EAA967A">
      <w:start w:val="1"/>
      <w:numFmt w:val="bullet"/>
      <w:lvlText w:val="•"/>
      <w:lvlJc w:val="left"/>
      <w:pPr>
        <w:ind w:left="7972" w:hanging="360"/>
      </w:pPr>
      <w:rPr>
        <w:rFonts w:hint="default"/>
      </w:rPr>
    </w:lvl>
  </w:abstractNum>
  <w:abstractNum w:abstractNumId="30" w15:restartNumberingAfterBreak="0">
    <w:nsid w:val="755E77DD"/>
    <w:multiLevelType w:val="hybridMultilevel"/>
    <w:tmpl w:val="351CF574"/>
    <w:lvl w:ilvl="0" w:tplc="205A9750">
      <w:start w:val="1"/>
      <w:numFmt w:val="bullet"/>
      <w:lvlText w:val=""/>
      <w:lvlJc w:val="left"/>
      <w:pPr>
        <w:ind w:left="1180" w:hanging="360"/>
      </w:pPr>
      <w:rPr>
        <w:rFonts w:ascii="Symbol" w:eastAsia="Symbol" w:hAnsi="Symbol" w:hint="default"/>
        <w:color w:val="80855A"/>
        <w:sz w:val="24"/>
        <w:szCs w:val="24"/>
      </w:rPr>
    </w:lvl>
    <w:lvl w:ilvl="1" w:tplc="4E26998A">
      <w:start w:val="1"/>
      <w:numFmt w:val="bullet"/>
      <w:lvlText w:val="•"/>
      <w:lvlJc w:val="left"/>
      <w:pPr>
        <w:ind w:left="2020" w:hanging="360"/>
      </w:pPr>
      <w:rPr>
        <w:rFonts w:hint="default"/>
      </w:rPr>
    </w:lvl>
    <w:lvl w:ilvl="2" w:tplc="DB0841F2">
      <w:start w:val="1"/>
      <w:numFmt w:val="bullet"/>
      <w:lvlText w:val="•"/>
      <w:lvlJc w:val="left"/>
      <w:pPr>
        <w:ind w:left="2860" w:hanging="360"/>
      </w:pPr>
      <w:rPr>
        <w:rFonts w:hint="default"/>
      </w:rPr>
    </w:lvl>
    <w:lvl w:ilvl="3" w:tplc="2F3200C4">
      <w:start w:val="1"/>
      <w:numFmt w:val="bullet"/>
      <w:lvlText w:val="•"/>
      <w:lvlJc w:val="left"/>
      <w:pPr>
        <w:ind w:left="3700" w:hanging="360"/>
      </w:pPr>
      <w:rPr>
        <w:rFonts w:hint="default"/>
      </w:rPr>
    </w:lvl>
    <w:lvl w:ilvl="4" w:tplc="B136FD40">
      <w:start w:val="1"/>
      <w:numFmt w:val="bullet"/>
      <w:lvlText w:val="•"/>
      <w:lvlJc w:val="left"/>
      <w:pPr>
        <w:ind w:left="4540" w:hanging="360"/>
      </w:pPr>
      <w:rPr>
        <w:rFonts w:hint="default"/>
      </w:rPr>
    </w:lvl>
    <w:lvl w:ilvl="5" w:tplc="476C58D0">
      <w:start w:val="1"/>
      <w:numFmt w:val="bullet"/>
      <w:lvlText w:val="•"/>
      <w:lvlJc w:val="left"/>
      <w:pPr>
        <w:ind w:left="5380" w:hanging="360"/>
      </w:pPr>
      <w:rPr>
        <w:rFonts w:hint="default"/>
      </w:rPr>
    </w:lvl>
    <w:lvl w:ilvl="6" w:tplc="B560B394">
      <w:start w:val="1"/>
      <w:numFmt w:val="bullet"/>
      <w:lvlText w:val="•"/>
      <w:lvlJc w:val="left"/>
      <w:pPr>
        <w:ind w:left="6220" w:hanging="360"/>
      </w:pPr>
      <w:rPr>
        <w:rFonts w:hint="default"/>
      </w:rPr>
    </w:lvl>
    <w:lvl w:ilvl="7" w:tplc="A5683810">
      <w:start w:val="1"/>
      <w:numFmt w:val="bullet"/>
      <w:lvlText w:val="•"/>
      <w:lvlJc w:val="left"/>
      <w:pPr>
        <w:ind w:left="7060" w:hanging="360"/>
      </w:pPr>
      <w:rPr>
        <w:rFonts w:hint="default"/>
      </w:rPr>
    </w:lvl>
    <w:lvl w:ilvl="8" w:tplc="0D888B74">
      <w:start w:val="1"/>
      <w:numFmt w:val="bullet"/>
      <w:lvlText w:val="•"/>
      <w:lvlJc w:val="left"/>
      <w:pPr>
        <w:ind w:left="7900" w:hanging="360"/>
      </w:pPr>
      <w:rPr>
        <w:rFonts w:hint="default"/>
      </w:rPr>
    </w:lvl>
  </w:abstractNum>
  <w:abstractNum w:abstractNumId="31" w15:restartNumberingAfterBreak="0">
    <w:nsid w:val="7E9C0226"/>
    <w:multiLevelType w:val="multilevel"/>
    <w:tmpl w:val="23D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12"/>
  </w:num>
  <w:num w:numId="4">
    <w:abstractNumId w:val="14"/>
  </w:num>
  <w:num w:numId="5">
    <w:abstractNumId w:val="19"/>
  </w:num>
  <w:num w:numId="6">
    <w:abstractNumId w:val="20"/>
  </w:num>
  <w:num w:numId="7">
    <w:abstractNumId w:val="7"/>
  </w:num>
  <w:num w:numId="8">
    <w:abstractNumId w:val="23"/>
  </w:num>
  <w:num w:numId="9">
    <w:abstractNumId w:val="0"/>
  </w:num>
  <w:num w:numId="10">
    <w:abstractNumId w:val="10"/>
  </w:num>
  <w:num w:numId="11">
    <w:abstractNumId w:val="29"/>
  </w:num>
  <w:num w:numId="12">
    <w:abstractNumId w:val="11"/>
  </w:num>
  <w:num w:numId="13">
    <w:abstractNumId w:val="9"/>
  </w:num>
  <w:num w:numId="14">
    <w:abstractNumId w:val="5"/>
  </w:num>
  <w:num w:numId="15">
    <w:abstractNumId w:val="25"/>
  </w:num>
  <w:num w:numId="16">
    <w:abstractNumId w:val="15"/>
  </w:num>
  <w:num w:numId="17">
    <w:abstractNumId w:val="4"/>
  </w:num>
  <w:num w:numId="18">
    <w:abstractNumId w:val="18"/>
  </w:num>
  <w:num w:numId="19">
    <w:abstractNumId w:val="13"/>
  </w:num>
  <w:num w:numId="20">
    <w:abstractNumId w:val="24"/>
  </w:num>
  <w:num w:numId="21">
    <w:abstractNumId w:val="2"/>
  </w:num>
  <w:num w:numId="22">
    <w:abstractNumId w:val="8"/>
  </w:num>
  <w:num w:numId="23">
    <w:abstractNumId w:val="17"/>
  </w:num>
  <w:num w:numId="24">
    <w:abstractNumId w:val="27"/>
  </w:num>
  <w:num w:numId="25">
    <w:abstractNumId w:val="3"/>
  </w:num>
  <w:num w:numId="26">
    <w:abstractNumId w:val="31"/>
  </w:num>
  <w:num w:numId="27">
    <w:abstractNumId w:val="1"/>
  </w:num>
  <w:num w:numId="28">
    <w:abstractNumId w:val="21"/>
  </w:num>
  <w:num w:numId="29">
    <w:abstractNumId w:val="6"/>
  </w:num>
  <w:num w:numId="30">
    <w:abstractNumId w:val="16"/>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tzA1MTaxMDW0MLJU0lEKTi0uzszPAykwrQUAysYQWCwAAAA="/>
  </w:docVars>
  <w:rsids>
    <w:rsidRoot w:val="002832EA"/>
    <w:rsid w:val="0000509E"/>
    <w:rsid w:val="00013649"/>
    <w:rsid w:val="000136DF"/>
    <w:rsid w:val="00014A4E"/>
    <w:rsid w:val="00021171"/>
    <w:rsid w:val="00023104"/>
    <w:rsid w:val="00043EA5"/>
    <w:rsid w:val="00065214"/>
    <w:rsid w:val="000A0DE7"/>
    <w:rsid w:val="000A6FBF"/>
    <w:rsid w:val="000D25D8"/>
    <w:rsid w:val="000D51C8"/>
    <w:rsid w:val="000E6865"/>
    <w:rsid w:val="000F5CA9"/>
    <w:rsid w:val="00110415"/>
    <w:rsid w:val="0012685A"/>
    <w:rsid w:val="00127219"/>
    <w:rsid w:val="00150DB0"/>
    <w:rsid w:val="00152D12"/>
    <w:rsid w:val="00153B09"/>
    <w:rsid w:val="00154047"/>
    <w:rsid w:val="00154289"/>
    <w:rsid w:val="00165BA7"/>
    <w:rsid w:val="00173B24"/>
    <w:rsid w:val="001E6074"/>
    <w:rsid w:val="001F571A"/>
    <w:rsid w:val="0022228C"/>
    <w:rsid w:val="00232218"/>
    <w:rsid w:val="00253A5F"/>
    <w:rsid w:val="00264EF3"/>
    <w:rsid w:val="00274FC8"/>
    <w:rsid w:val="002832EA"/>
    <w:rsid w:val="00296C8C"/>
    <w:rsid w:val="002A42FE"/>
    <w:rsid w:val="002E6B0E"/>
    <w:rsid w:val="002F7244"/>
    <w:rsid w:val="003158D9"/>
    <w:rsid w:val="003211E3"/>
    <w:rsid w:val="003327CF"/>
    <w:rsid w:val="00335F36"/>
    <w:rsid w:val="003360DF"/>
    <w:rsid w:val="003369E6"/>
    <w:rsid w:val="00340576"/>
    <w:rsid w:val="00344C93"/>
    <w:rsid w:val="00347EFC"/>
    <w:rsid w:val="003C40D2"/>
    <w:rsid w:val="003D7AE3"/>
    <w:rsid w:val="003F0835"/>
    <w:rsid w:val="004019EB"/>
    <w:rsid w:val="00413581"/>
    <w:rsid w:val="00425120"/>
    <w:rsid w:val="0044129E"/>
    <w:rsid w:val="004515C1"/>
    <w:rsid w:val="00463560"/>
    <w:rsid w:val="004664FF"/>
    <w:rsid w:val="00471DD9"/>
    <w:rsid w:val="004768CB"/>
    <w:rsid w:val="00480A23"/>
    <w:rsid w:val="004908D0"/>
    <w:rsid w:val="004D2A3A"/>
    <w:rsid w:val="004E3F6C"/>
    <w:rsid w:val="00503875"/>
    <w:rsid w:val="0051099F"/>
    <w:rsid w:val="00513FC0"/>
    <w:rsid w:val="00514E8D"/>
    <w:rsid w:val="00515096"/>
    <w:rsid w:val="005173F5"/>
    <w:rsid w:val="00541792"/>
    <w:rsid w:val="00553FDE"/>
    <w:rsid w:val="0058230E"/>
    <w:rsid w:val="00582889"/>
    <w:rsid w:val="0058347C"/>
    <w:rsid w:val="005836B7"/>
    <w:rsid w:val="005A1EE5"/>
    <w:rsid w:val="005B353D"/>
    <w:rsid w:val="005C368C"/>
    <w:rsid w:val="00614123"/>
    <w:rsid w:val="006313D2"/>
    <w:rsid w:val="0064470E"/>
    <w:rsid w:val="006629E7"/>
    <w:rsid w:val="00673BB8"/>
    <w:rsid w:val="00684912"/>
    <w:rsid w:val="006862F0"/>
    <w:rsid w:val="006A5CE3"/>
    <w:rsid w:val="006A6117"/>
    <w:rsid w:val="006B1B53"/>
    <w:rsid w:val="006C0EBE"/>
    <w:rsid w:val="006C43E8"/>
    <w:rsid w:val="006C5C2C"/>
    <w:rsid w:val="006D4148"/>
    <w:rsid w:val="006F5E04"/>
    <w:rsid w:val="00702750"/>
    <w:rsid w:val="007058AF"/>
    <w:rsid w:val="00730A08"/>
    <w:rsid w:val="00731E95"/>
    <w:rsid w:val="007401BD"/>
    <w:rsid w:val="00740EAD"/>
    <w:rsid w:val="0074395E"/>
    <w:rsid w:val="00744720"/>
    <w:rsid w:val="00750F43"/>
    <w:rsid w:val="00765A7E"/>
    <w:rsid w:val="00785307"/>
    <w:rsid w:val="007A7259"/>
    <w:rsid w:val="007B3559"/>
    <w:rsid w:val="007D40FE"/>
    <w:rsid w:val="007E423E"/>
    <w:rsid w:val="008009E4"/>
    <w:rsid w:val="00814FFC"/>
    <w:rsid w:val="008245B5"/>
    <w:rsid w:val="008539FB"/>
    <w:rsid w:val="0085650C"/>
    <w:rsid w:val="00865CBF"/>
    <w:rsid w:val="00881451"/>
    <w:rsid w:val="00886434"/>
    <w:rsid w:val="008A7F24"/>
    <w:rsid w:val="008E151F"/>
    <w:rsid w:val="00907AEA"/>
    <w:rsid w:val="00923459"/>
    <w:rsid w:val="009256A9"/>
    <w:rsid w:val="00935233"/>
    <w:rsid w:val="00982BC6"/>
    <w:rsid w:val="00996168"/>
    <w:rsid w:val="009A231C"/>
    <w:rsid w:val="009A4F63"/>
    <w:rsid w:val="009C157A"/>
    <w:rsid w:val="009D2536"/>
    <w:rsid w:val="009E3FE7"/>
    <w:rsid w:val="009F12AD"/>
    <w:rsid w:val="00A105CA"/>
    <w:rsid w:val="00A2620B"/>
    <w:rsid w:val="00A2659A"/>
    <w:rsid w:val="00A304BE"/>
    <w:rsid w:val="00A35C2F"/>
    <w:rsid w:val="00A37A7C"/>
    <w:rsid w:val="00A442F4"/>
    <w:rsid w:val="00A45397"/>
    <w:rsid w:val="00A625F6"/>
    <w:rsid w:val="00A664DF"/>
    <w:rsid w:val="00A73B66"/>
    <w:rsid w:val="00AB1C95"/>
    <w:rsid w:val="00AE1683"/>
    <w:rsid w:val="00AF7976"/>
    <w:rsid w:val="00B0261E"/>
    <w:rsid w:val="00B073B1"/>
    <w:rsid w:val="00B373E5"/>
    <w:rsid w:val="00B416D4"/>
    <w:rsid w:val="00B43E46"/>
    <w:rsid w:val="00B4661E"/>
    <w:rsid w:val="00B46D7A"/>
    <w:rsid w:val="00B631D2"/>
    <w:rsid w:val="00B71D92"/>
    <w:rsid w:val="00B74CB0"/>
    <w:rsid w:val="00BA5140"/>
    <w:rsid w:val="00BE2793"/>
    <w:rsid w:val="00BF28DF"/>
    <w:rsid w:val="00C0317B"/>
    <w:rsid w:val="00C25C1C"/>
    <w:rsid w:val="00C569F7"/>
    <w:rsid w:val="00C57BB3"/>
    <w:rsid w:val="00C73423"/>
    <w:rsid w:val="00C92C49"/>
    <w:rsid w:val="00CB2245"/>
    <w:rsid w:val="00CB322B"/>
    <w:rsid w:val="00CE24B6"/>
    <w:rsid w:val="00D35702"/>
    <w:rsid w:val="00D42CF5"/>
    <w:rsid w:val="00D45F5D"/>
    <w:rsid w:val="00D61DF8"/>
    <w:rsid w:val="00D73341"/>
    <w:rsid w:val="00D73824"/>
    <w:rsid w:val="00DC58DA"/>
    <w:rsid w:val="00DF1A09"/>
    <w:rsid w:val="00E0311E"/>
    <w:rsid w:val="00E16C18"/>
    <w:rsid w:val="00E34EC9"/>
    <w:rsid w:val="00E34EDB"/>
    <w:rsid w:val="00E419C2"/>
    <w:rsid w:val="00E52ABC"/>
    <w:rsid w:val="00E53416"/>
    <w:rsid w:val="00E63D5F"/>
    <w:rsid w:val="00E73EA6"/>
    <w:rsid w:val="00E87B35"/>
    <w:rsid w:val="00E925CD"/>
    <w:rsid w:val="00EA2087"/>
    <w:rsid w:val="00ED25A3"/>
    <w:rsid w:val="00F261A9"/>
    <w:rsid w:val="00F44732"/>
    <w:rsid w:val="00F576D2"/>
    <w:rsid w:val="00F61F46"/>
    <w:rsid w:val="00F61FCD"/>
    <w:rsid w:val="00F7191E"/>
    <w:rsid w:val="00F91068"/>
    <w:rsid w:val="00F97C77"/>
    <w:rsid w:val="00FB405E"/>
    <w:rsid w:val="00FC76DE"/>
    <w:rsid w:val="00FF604A"/>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BF78B74"/>
  <w15:docId w15:val="{C75338C4-3949-4C50-BD90-E8F1A8EF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9"/>
      <w:ind w:left="100"/>
      <w:outlineLvl w:val="0"/>
    </w:pPr>
    <w:rPr>
      <w:rFonts w:ascii="Calibri" w:eastAsia="Calibri" w:hAnsi="Calibri"/>
      <w:sz w:val="28"/>
      <w:szCs w:val="28"/>
    </w:rPr>
  </w:style>
  <w:style w:type="paragraph" w:styleId="Heading2">
    <w:name w:val="heading 2"/>
    <w:basedOn w:val="Normal"/>
    <w:uiPriority w:val="1"/>
    <w:qFormat/>
    <w:pPr>
      <w:ind w:left="112"/>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172"/>
    </w:pPr>
    <w:rPr>
      <w:rFonts w:ascii="Calibri" w:eastAsia="Calibri" w:hAnsi="Calibri"/>
    </w:rPr>
  </w:style>
  <w:style w:type="paragraph" w:styleId="TOC2">
    <w:name w:val="toc 2"/>
    <w:basedOn w:val="Normal"/>
    <w:uiPriority w:val="39"/>
    <w:qFormat/>
    <w:pPr>
      <w:spacing w:before="120"/>
      <w:ind w:left="820"/>
    </w:pPr>
    <w:rPr>
      <w:rFonts w:ascii="Calibri" w:eastAsia="Calibri" w:hAnsi="Calibri"/>
    </w:rPr>
  </w:style>
  <w:style w:type="paragraph" w:styleId="TOC3">
    <w:name w:val="toc 3"/>
    <w:basedOn w:val="Normal"/>
    <w:uiPriority w:val="39"/>
    <w:qFormat/>
    <w:pPr>
      <w:spacing w:before="120"/>
      <w:ind w:left="1540"/>
    </w:pPr>
    <w:rPr>
      <w:rFonts w:ascii="Calibri" w:eastAsia="Calibri" w:hAnsi="Calibri"/>
    </w:rPr>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42FE"/>
    <w:pPr>
      <w:tabs>
        <w:tab w:val="center" w:pos="4680"/>
        <w:tab w:val="right" w:pos="9360"/>
      </w:tabs>
    </w:pPr>
  </w:style>
  <w:style w:type="character" w:customStyle="1" w:styleId="HeaderChar">
    <w:name w:val="Header Char"/>
    <w:basedOn w:val="DefaultParagraphFont"/>
    <w:link w:val="Header"/>
    <w:uiPriority w:val="99"/>
    <w:rsid w:val="002A42FE"/>
  </w:style>
  <w:style w:type="paragraph" w:styleId="Footer">
    <w:name w:val="footer"/>
    <w:basedOn w:val="Normal"/>
    <w:link w:val="FooterChar"/>
    <w:uiPriority w:val="99"/>
    <w:unhideWhenUsed/>
    <w:rsid w:val="002A42FE"/>
    <w:pPr>
      <w:tabs>
        <w:tab w:val="center" w:pos="4680"/>
        <w:tab w:val="right" w:pos="9360"/>
      </w:tabs>
    </w:pPr>
  </w:style>
  <w:style w:type="character" w:customStyle="1" w:styleId="FooterChar">
    <w:name w:val="Footer Char"/>
    <w:basedOn w:val="DefaultParagraphFont"/>
    <w:link w:val="Footer"/>
    <w:uiPriority w:val="99"/>
    <w:rsid w:val="002A42FE"/>
  </w:style>
  <w:style w:type="paragraph" w:styleId="BalloonText">
    <w:name w:val="Balloon Text"/>
    <w:basedOn w:val="Normal"/>
    <w:link w:val="BalloonTextChar"/>
    <w:uiPriority w:val="99"/>
    <w:semiHidden/>
    <w:unhideWhenUsed/>
    <w:rsid w:val="00013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DF"/>
    <w:rPr>
      <w:rFonts w:ascii="Segoe UI" w:hAnsi="Segoe UI" w:cs="Segoe UI"/>
      <w:sz w:val="18"/>
      <w:szCs w:val="18"/>
    </w:rPr>
  </w:style>
  <w:style w:type="paragraph" w:styleId="TOCHeading">
    <w:name w:val="TOC Heading"/>
    <w:basedOn w:val="Heading1"/>
    <w:next w:val="Normal"/>
    <w:uiPriority w:val="39"/>
    <w:unhideWhenUsed/>
    <w:qFormat/>
    <w:rsid w:val="00D42CF5"/>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42CF5"/>
    <w:rPr>
      <w:color w:val="0000FF" w:themeColor="hyperlink"/>
      <w:u w:val="single"/>
    </w:rPr>
  </w:style>
  <w:style w:type="character" w:styleId="CommentReference">
    <w:name w:val="annotation reference"/>
    <w:basedOn w:val="DefaultParagraphFont"/>
    <w:uiPriority w:val="99"/>
    <w:semiHidden/>
    <w:unhideWhenUsed/>
    <w:rsid w:val="0064470E"/>
    <w:rPr>
      <w:sz w:val="16"/>
      <w:szCs w:val="16"/>
    </w:rPr>
  </w:style>
  <w:style w:type="paragraph" w:styleId="CommentText">
    <w:name w:val="annotation text"/>
    <w:basedOn w:val="Normal"/>
    <w:link w:val="CommentTextChar"/>
    <w:uiPriority w:val="99"/>
    <w:semiHidden/>
    <w:unhideWhenUsed/>
    <w:rsid w:val="0064470E"/>
    <w:rPr>
      <w:sz w:val="20"/>
      <w:szCs w:val="20"/>
    </w:rPr>
  </w:style>
  <w:style w:type="character" w:customStyle="1" w:styleId="CommentTextChar">
    <w:name w:val="Comment Text Char"/>
    <w:basedOn w:val="DefaultParagraphFont"/>
    <w:link w:val="CommentText"/>
    <w:uiPriority w:val="99"/>
    <w:semiHidden/>
    <w:rsid w:val="0064470E"/>
    <w:rPr>
      <w:sz w:val="20"/>
      <w:szCs w:val="20"/>
    </w:rPr>
  </w:style>
  <w:style w:type="paragraph" w:styleId="CommentSubject">
    <w:name w:val="annotation subject"/>
    <w:basedOn w:val="CommentText"/>
    <w:next w:val="CommentText"/>
    <w:link w:val="CommentSubjectChar"/>
    <w:uiPriority w:val="99"/>
    <w:semiHidden/>
    <w:unhideWhenUsed/>
    <w:rsid w:val="0064470E"/>
    <w:rPr>
      <w:b/>
      <w:bCs/>
    </w:rPr>
  </w:style>
  <w:style w:type="character" w:customStyle="1" w:styleId="CommentSubjectChar">
    <w:name w:val="Comment Subject Char"/>
    <w:basedOn w:val="CommentTextChar"/>
    <w:link w:val="CommentSubject"/>
    <w:uiPriority w:val="99"/>
    <w:semiHidden/>
    <w:rsid w:val="0064470E"/>
    <w:rPr>
      <w:b/>
      <w:bCs/>
      <w:sz w:val="20"/>
      <w:szCs w:val="20"/>
    </w:rPr>
  </w:style>
  <w:style w:type="paragraph" w:styleId="Revision">
    <w:name w:val="Revision"/>
    <w:hidden/>
    <w:uiPriority w:val="99"/>
    <w:semiHidden/>
    <w:rsid w:val="00A45397"/>
    <w:pPr>
      <w:widowControl/>
    </w:pPr>
  </w:style>
  <w:style w:type="paragraph" w:customStyle="1" w:styleId="Default">
    <w:name w:val="Default"/>
    <w:rsid w:val="00A304BE"/>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2527">
      <w:bodyDiv w:val="1"/>
      <w:marLeft w:val="0"/>
      <w:marRight w:val="0"/>
      <w:marTop w:val="0"/>
      <w:marBottom w:val="0"/>
      <w:divBdr>
        <w:top w:val="none" w:sz="0" w:space="0" w:color="auto"/>
        <w:left w:val="none" w:sz="0" w:space="0" w:color="auto"/>
        <w:bottom w:val="none" w:sz="0" w:space="0" w:color="auto"/>
        <w:right w:val="none" w:sz="0" w:space="0" w:color="auto"/>
      </w:divBdr>
    </w:div>
    <w:div w:id="1989816879">
      <w:bodyDiv w:val="1"/>
      <w:marLeft w:val="0"/>
      <w:marRight w:val="0"/>
      <w:marTop w:val="0"/>
      <w:marBottom w:val="0"/>
      <w:divBdr>
        <w:top w:val="none" w:sz="0" w:space="0" w:color="auto"/>
        <w:left w:val="none" w:sz="0" w:space="0" w:color="auto"/>
        <w:bottom w:val="none" w:sz="0" w:space="0" w:color="auto"/>
        <w:right w:val="none" w:sz="0" w:space="0" w:color="auto"/>
      </w:divBdr>
      <w:divsChild>
        <w:div w:id="109318999">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56E2-1090-47A6-A82E-354077AE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7507</Words>
  <Characters>42795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District-wide Safety &amp; Emergency Management Plan</vt:lpstr>
    </vt:vector>
  </TitlesOfParts>
  <Company>Sullivan County BOCES</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District-wide Safety &amp; Emergency Management Plan</dc:title>
  <dc:subject>UPDATED JULY 1, 2016</dc:subject>
  <dc:creator>John</dc:creator>
  <cp:lastModifiedBy>Donna Hemmer</cp:lastModifiedBy>
  <cp:revision>2</cp:revision>
  <cp:lastPrinted>2023-07-31T17:50:00Z</cp:lastPrinted>
  <dcterms:created xsi:type="dcterms:W3CDTF">2023-09-18T15:38:00Z</dcterms:created>
  <dcterms:modified xsi:type="dcterms:W3CDTF">2023-09-18T15:38:00Z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LastSaved">
    <vt:filetime>2017-07-17T00:00:00Z</vt:filetime>
  </property>
  <property fmtid="{D5CDD505-2E9C-101B-9397-08002B2CF9AE}" pid="4" name="GrammarlyDocumentId">
    <vt:lpwstr>06d125b5bb54bdd0abe86f66d75a10f51038402963e8051d3bc799e70f11b64a</vt:lpwstr>
  </property>
</Properties>
</file>